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50A" w:rsidRDefault="00DB211D" w:rsidP="00225ADB">
      <w:pPr>
        <w:pStyle w:val="ac"/>
        <w:tabs>
          <w:tab w:val="left" w:pos="8931"/>
        </w:tabs>
        <w:spacing w:line="230" w:lineRule="auto"/>
        <w:ind w:left="5387"/>
        <w:jc w:val="both"/>
        <w:rPr>
          <w:rFonts w:ascii="Times New Roman" w:hAnsi="Times New Roman" w:cs="Times New Roman"/>
          <w:color w:val="FF0000"/>
          <w:sz w:val="20"/>
          <w:szCs w:val="20"/>
        </w:rPr>
      </w:pPr>
      <w:r>
        <w:rPr>
          <w:rFonts w:ascii="Times New Roman" w:hAnsi="Times New Roman" w:cs="Times New Roman"/>
          <w:sz w:val="20"/>
          <w:szCs w:val="20"/>
        </w:rPr>
        <w:t>Додаток 1 до протоколу</w:t>
      </w:r>
      <w:r w:rsidR="006B6B67">
        <w:rPr>
          <w:rFonts w:ascii="Times New Roman" w:hAnsi="Times New Roman" w:cs="Times New Roman"/>
          <w:sz w:val="20"/>
          <w:szCs w:val="20"/>
        </w:rPr>
        <w:t xml:space="preserve"> </w:t>
      </w:r>
      <w:r w:rsidR="00041EAD">
        <w:rPr>
          <w:rFonts w:ascii="Times New Roman" w:hAnsi="Times New Roman" w:cs="Times New Roman"/>
          <w:sz w:val="20"/>
          <w:szCs w:val="20"/>
        </w:rPr>
        <w:t xml:space="preserve">засідання </w:t>
      </w:r>
      <w:r w:rsidR="007E4609">
        <w:rPr>
          <w:rFonts w:ascii="Times New Roman" w:hAnsi="Times New Roman" w:cs="Times New Roman"/>
          <w:sz w:val="20"/>
          <w:szCs w:val="20"/>
        </w:rPr>
        <w:t xml:space="preserve"> </w:t>
      </w:r>
      <w:r w:rsidR="0022232F">
        <w:rPr>
          <w:rFonts w:ascii="Times New Roman" w:hAnsi="Times New Roman" w:cs="Times New Roman"/>
          <w:sz w:val="20"/>
          <w:szCs w:val="20"/>
        </w:rPr>
        <w:t xml:space="preserve">комісії з </w:t>
      </w:r>
      <w:r w:rsidR="003716F6">
        <w:rPr>
          <w:rFonts w:ascii="Times New Roman" w:hAnsi="Times New Roman" w:cs="Times New Roman"/>
          <w:sz w:val="20"/>
          <w:szCs w:val="20"/>
        </w:rPr>
        <w:t xml:space="preserve">     </w:t>
      </w:r>
      <w:r w:rsidR="0022232F">
        <w:rPr>
          <w:rFonts w:ascii="Times New Roman" w:hAnsi="Times New Roman" w:cs="Times New Roman"/>
          <w:sz w:val="20"/>
          <w:szCs w:val="20"/>
        </w:rPr>
        <w:t xml:space="preserve">оцінки корупційних ризиків у </w:t>
      </w:r>
      <w:r w:rsidR="007E4609">
        <w:rPr>
          <w:rFonts w:ascii="Times New Roman" w:hAnsi="Times New Roman" w:cs="Times New Roman"/>
          <w:sz w:val="20"/>
          <w:szCs w:val="20"/>
        </w:rPr>
        <w:t xml:space="preserve"> </w:t>
      </w:r>
      <w:r w:rsidR="0022232F">
        <w:rPr>
          <w:rFonts w:ascii="Times New Roman" w:hAnsi="Times New Roman" w:cs="Times New Roman"/>
          <w:sz w:val="20"/>
          <w:szCs w:val="20"/>
        </w:rPr>
        <w:t>діяльності</w:t>
      </w:r>
      <w:r w:rsidR="00041EAD">
        <w:rPr>
          <w:rFonts w:ascii="Times New Roman" w:hAnsi="Times New Roman" w:cs="Times New Roman"/>
          <w:sz w:val="20"/>
          <w:szCs w:val="20"/>
        </w:rPr>
        <w:t xml:space="preserve"> </w:t>
      </w:r>
      <w:r w:rsidR="003716F6">
        <w:rPr>
          <w:rFonts w:ascii="Times New Roman" w:hAnsi="Times New Roman" w:cs="Times New Roman"/>
          <w:sz w:val="20"/>
          <w:szCs w:val="20"/>
        </w:rPr>
        <w:t xml:space="preserve">         </w:t>
      </w:r>
      <w:r w:rsidR="0022232F">
        <w:rPr>
          <w:rFonts w:ascii="Times New Roman" w:hAnsi="Times New Roman" w:cs="Times New Roman"/>
          <w:sz w:val="20"/>
          <w:szCs w:val="20"/>
        </w:rPr>
        <w:t xml:space="preserve">облдержадміністрації та її структурних </w:t>
      </w:r>
      <w:r>
        <w:rPr>
          <w:rFonts w:ascii="Times New Roman" w:hAnsi="Times New Roman" w:cs="Times New Roman"/>
          <w:sz w:val="20"/>
          <w:szCs w:val="20"/>
        </w:rPr>
        <w:t xml:space="preserve">     </w:t>
      </w:r>
      <w:r w:rsidR="003716F6">
        <w:rPr>
          <w:rFonts w:ascii="Times New Roman" w:hAnsi="Times New Roman" w:cs="Times New Roman"/>
          <w:sz w:val="20"/>
          <w:szCs w:val="20"/>
        </w:rPr>
        <w:t xml:space="preserve"> </w:t>
      </w:r>
      <w:r>
        <w:rPr>
          <w:rFonts w:ascii="Times New Roman" w:hAnsi="Times New Roman" w:cs="Times New Roman"/>
          <w:sz w:val="20"/>
          <w:szCs w:val="20"/>
        </w:rPr>
        <w:t xml:space="preserve"> </w:t>
      </w:r>
      <w:r w:rsidR="003716F6">
        <w:rPr>
          <w:rFonts w:ascii="Times New Roman" w:hAnsi="Times New Roman" w:cs="Times New Roman"/>
          <w:sz w:val="20"/>
          <w:szCs w:val="20"/>
        </w:rPr>
        <w:t xml:space="preserve">       </w:t>
      </w:r>
      <w:r w:rsidR="0022232F">
        <w:rPr>
          <w:rFonts w:ascii="Times New Roman" w:hAnsi="Times New Roman" w:cs="Times New Roman"/>
          <w:sz w:val="20"/>
          <w:szCs w:val="20"/>
        </w:rPr>
        <w:t>підрозділів на 2019-2020 роки</w:t>
      </w:r>
      <w:r>
        <w:rPr>
          <w:rFonts w:ascii="Times New Roman" w:hAnsi="Times New Roman" w:cs="Times New Roman"/>
          <w:sz w:val="20"/>
          <w:szCs w:val="20"/>
        </w:rPr>
        <w:t xml:space="preserve">  </w:t>
      </w:r>
      <w:r w:rsidR="003716F6">
        <w:rPr>
          <w:rFonts w:ascii="Times New Roman" w:hAnsi="Times New Roman" w:cs="Times New Roman"/>
          <w:sz w:val="20"/>
          <w:szCs w:val="20"/>
        </w:rPr>
        <w:t xml:space="preserve">                                                    в</w:t>
      </w:r>
      <w:r w:rsidR="00A95FE0">
        <w:rPr>
          <w:rFonts w:ascii="Times New Roman" w:hAnsi="Times New Roman" w:cs="Times New Roman"/>
          <w:sz w:val="20"/>
          <w:szCs w:val="20"/>
        </w:rPr>
        <w:t>ід</w:t>
      </w:r>
      <w:r w:rsidR="003716F6">
        <w:rPr>
          <w:rFonts w:ascii="Times New Roman" w:hAnsi="Times New Roman" w:cs="Times New Roman"/>
          <w:sz w:val="20"/>
          <w:szCs w:val="20"/>
        </w:rPr>
        <w:t xml:space="preserve"> </w:t>
      </w:r>
      <w:r w:rsidR="00B10AC8">
        <w:rPr>
          <w:rFonts w:ascii="Times New Roman" w:hAnsi="Times New Roman" w:cs="Times New Roman"/>
          <w:sz w:val="20"/>
          <w:szCs w:val="20"/>
        </w:rPr>
        <w:t>______________________</w:t>
      </w:r>
      <w:r w:rsidR="003716F6">
        <w:rPr>
          <w:rFonts w:ascii="Times New Roman" w:hAnsi="Times New Roman" w:cs="Times New Roman"/>
          <w:sz w:val="20"/>
          <w:szCs w:val="20"/>
        </w:rPr>
        <w:t xml:space="preserve"> </w:t>
      </w:r>
      <w:r w:rsidR="00B10AC8">
        <w:rPr>
          <w:rFonts w:ascii="Times New Roman" w:hAnsi="Times New Roman" w:cs="Times New Roman"/>
          <w:sz w:val="20"/>
          <w:szCs w:val="20"/>
        </w:rPr>
        <w:t>202</w:t>
      </w:r>
      <w:r w:rsidR="000610CC">
        <w:rPr>
          <w:rFonts w:ascii="Times New Roman" w:hAnsi="Times New Roman" w:cs="Times New Roman"/>
          <w:sz w:val="20"/>
          <w:szCs w:val="20"/>
        </w:rPr>
        <w:t>0</w:t>
      </w:r>
      <w:r w:rsidR="003716F6">
        <w:rPr>
          <w:rFonts w:ascii="Times New Roman" w:hAnsi="Times New Roman" w:cs="Times New Roman"/>
          <w:sz w:val="20"/>
          <w:szCs w:val="20"/>
        </w:rPr>
        <w:t xml:space="preserve"> </w:t>
      </w:r>
      <w:r w:rsidR="000610CC">
        <w:rPr>
          <w:rFonts w:ascii="Times New Roman" w:hAnsi="Times New Roman" w:cs="Times New Roman"/>
          <w:sz w:val="20"/>
          <w:szCs w:val="20"/>
        </w:rPr>
        <w:t xml:space="preserve"> року </w:t>
      </w:r>
      <w:r w:rsidR="003716F6">
        <w:rPr>
          <w:rFonts w:ascii="Times New Roman" w:hAnsi="Times New Roman" w:cs="Times New Roman"/>
          <w:sz w:val="20"/>
          <w:szCs w:val="20"/>
        </w:rPr>
        <w:t xml:space="preserve"> </w:t>
      </w:r>
      <w:r w:rsidR="000610CC">
        <w:rPr>
          <w:rFonts w:ascii="Times New Roman" w:hAnsi="Times New Roman" w:cs="Times New Roman"/>
          <w:sz w:val="20"/>
          <w:szCs w:val="20"/>
        </w:rPr>
        <w:t>№</w:t>
      </w:r>
      <w:r w:rsidR="003716F6">
        <w:rPr>
          <w:rFonts w:ascii="Times New Roman" w:hAnsi="Times New Roman" w:cs="Times New Roman"/>
          <w:sz w:val="20"/>
          <w:szCs w:val="20"/>
        </w:rPr>
        <w:t xml:space="preserve">  </w:t>
      </w:r>
      <w:r w:rsidR="000610CC">
        <w:rPr>
          <w:rFonts w:ascii="Times New Roman" w:hAnsi="Times New Roman" w:cs="Times New Roman"/>
          <w:sz w:val="20"/>
          <w:szCs w:val="20"/>
        </w:rPr>
        <w:t xml:space="preserve"> 9</w:t>
      </w:r>
    </w:p>
    <w:p w:rsidR="002D150A" w:rsidRDefault="002D150A" w:rsidP="00225ADB">
      <w:pPr>
        <w:pStyle w:val="ac"/>
        <w:tabs>
          <w:tab w:val="left" w:pos="8931"/>
        </w:tabs>
        <w:spacing w:line="230" w:lineRule="auto"/>
        <w:jc w:val="center"/>
        <w:rPr>
          <w:rFonts w:ascii="Times New Roman" w:hAnsi="Times New Roman" w:cs="Times New Roman"/>
          <w:b/>
          <w:sz w:val="28"/>
          <w:szCs w:val="28"/>
        </w:rPr>
      </w:pPr>
    </w:p>
    <w:p w:rsidR="002D150A" w:rsidRDefault="0022232F" w:rsidP="00225ADB">
      <w:pPr>
        <w:pStyle w:val="ac"/>
        <w:spacing w:line="230" w:lineRule="auto"/>
        <w:ind w:left="142"/>
        <w:jc w:val="center"/>
        <w:rPr>
          <w:rFonts w:ascii="Times New Roman" w:hAnsi="Times New Roman" w:cs="Times New Roman"/>
          <w:b/>
          <w:sz w:val="24"/>
          <w:szCs w:val="24"/>
        </w:rPr>
      </w:pPr>
      <w:r>
        <w:rPr>
          <w:rFonts w:ascii="Times New Roman" w:hAnsi="Times New Roman" w:cs="Times New Roman"/>
          <w:b/>
          <w:sz w:val="24"/>
          <w:szCs w:val="24"/>
        </w:rPr>
        <w:t>ЗВІТ</w:t>
      </w:r>
    </w:p>
    <w:p w:rsidR="00DB211D" w:rsidRDefault="0022232F" w:rsidP="00225ADB">
      <w:pPr>
        <w:pStyle w:val="ac"/>
        <w:spacing w:line="230" w:lineRule="auto"/>
        <w:ind w:left="113"/>
        <w:jc w:val="center"/>
        <w:rPr>
          <w:rFonts w:ascii="Times New Roman" w:hAnsi="Times New Roman" w:cs="Times New Roman"/>
          <w:b/>
          <w:sz w:val="24"/>
          <w:szCs w:val="24"/>
        </w:rPr>
      </w:pPr>
      <w:r>
        <w:rPr>
          <w:rFonts w:ascii="Times New Roman" w:hAnsi="Times New Roman" w:cs="Times New Roman"/>
          <w:b/>
          <w:sz w:val="24"/>
          <w:szCs w:val="24"/>
        </w:rPr>
        <w:t>за результатами моніторингу впровадження заходів, передбачених Антикорупційною програмою Донецької обласної державної адміністрації, обласної військово-цивільної    адміністрації на 2019-2020 роки, затвердженої роз</w:t>
      </w:r>
      <w:r w:rsidR="00DB211D">
        <w:rPr>
          <w:rFonts w:ascii="Times New Roman" w:hAnsi="Times New Roman" w:cs="Times New Roman"/>
          <w:b/>
          <w:sz w:val="24"/>
          <w:szCs w:val="24"/>
        </w:rPr>
        <w:t>порядженням голови                        облдержадміні</w:t>
      </w:r>
      <w:r>
        <w:rPr>
          <w:rFonts w:ascii="Times New Roman" w:hAnsi="Times New Roman" w:cs="Times New Roman"/>
          <w:b/>
          <w:sz w:val="24"/>
          <w:szCs w:val="24"/>
        </w:rPr>
        <w:t xml:space="preserve">страції, керівника обласної військово-цивільної адміністрації  </w:t>
      </w:r>
      <w:r w:rsidR="00DB211D">
        <w:rPr>
          <w:rFonts w:ascii="Times New Roman" w:hAnsi="Times New Roman" w:cs="Times New Roman"/>
          <w:b/>
          <w:sz w:val="24"/>
          <w:szCs w:val="24"/>
        </w:rPr>
        <w:t xml:space="preserve">              </w:t>
      </w:r>
      <w:r>
        <w:rPr>
          <w:rFonts w:ascii="Times New Roman" w:hAnsi="Times New Roman" w:cs="Times New Roman"/>
          <w:b/>
          <w:sz w:val="24"/>
          <w:szCs w:val="24"/>
        </w:rPr>
        <w:t>від 03 квітня 2019 року № 355/5-19</w:t>
      </w:r>
      <w:r w:rsidR="00DB211D">
        <w:rPr>
          <w:rFonts w:ascii="Times New Roman" w:hAnsi="Times New Roman" w:cs="Times New Roman"/>
          <w:b/>
          <w:sz w:val="24"/>
          <w:szCs w:val="24"/>
        </w:rPr>
        <w:t xml:space="preserve"> (із змінами)</w:t>
      </w:r>
      <w:r>
        <w:rPr>
          <w:rFonts w:ascii="Times New Roman" w:hAnsi="Times New Roman" w:cs="Times New Roman"/>
          <w:b/>
          <w:sz w:val="24"/>
          <w:szCs w:val="24"/>
        </w:rPr>
        <w:t xml:space="preserve">, погодженої рішенням Національного агентства з питань запобігання корупції  від 11 травня 2019 року № 1326 </w:t>
      </w:r>
    </w:p>
    <w:p w:rsidR="002D150A" w:rsidRDefault="0022232F" w:rsidP="00225ADB">
      <w:pPr>
        <w:pStyle w:val="ac"/>
        <w:spacing w:line="230" w:lineRule="auto"/>
        <w:ind w:left="113"/>
        <w:jc w:val="center"/>
      </w:pPr>
      <w:r>
        <w:rPr>
          <w:rFonts w:ascii="Times New Roman" w:hAnsi="Times New Roman" w:cs="Times New Roman"/>
          <w:b/>
          <w:sz w:val="24"/>
          <w:szCs w:val="24"/>
        </w:rPr>
        <w:t>за 2019 р</w:t>
      </w:r>
      <w:r w:rsidR="006B6B67">
        <w:rPr>
          <w:rFonts w:ascii="Times New Roman" w:hAnsi="Times New Roman" w:cs="Times New Roman"/>
          <w:b/>
          <w:sz w:val="24"/>
          <w:szCs w:val="24"/>
        </w:rPr>
        <w:t>ік</w:t>
      </w:r>
      <w:r w:rsidR="000610CC">
        <w:rPr>
          <w:rFonts w:ascii="Times New Roman" w:hAnsi="Times New Roman" w:cs="Times New Roman"/>
          <w:b/>
          <w:sz w:val="24"/>
          <w:szCs w:val="24"/>
        </w:rPr>
        <w:t xml:space="preserve"> та 9 місяців </w:t>
      </w:r>
      <w:r w:rsidR="00DB211D">
        <w:rPr>
          <w:rFonts w:ascii="Times New Roman" w:hAnsi="Times New Roman" w:cs="Times New Roman"/>
          <w:b/>
          <w:sz w:val="24"/>
          <w:szCs w:val="24"/>
        </w:rPr>
        <w:t>2020 року</w:t>
      </w:r>
    </w:p>
    <w:p w:rsidR="002D150A" w:rsidRDefault="002D150A" w:rsidP="00225ADB">
      <w:pPr>
        <w:pStyle w:val="ac"/>
        <w:spacing w:line="230" w:lineRule="auto"/>
        <w:ind w:left="142"/>
        <w:jc w:val="both"/>
        <w:rPr>
          <w:rFonts w:ascii="Times New Roman" w:hAnsi="Times New Roman" w:cs="Times New Roman"/>
          <w:b/>
          <w:sz w:val="24"/>
          <w:szCs w:val="24"/>
        </w:rPr>
      </w:pPr>
    </w:p>
    <w:p w:rsidR="002D150A" w:rsidRDefault="0022232F" w:rsidP="00225ADB">
      <w:pPr>
        <w:pStyle w:val="ac"/>
        <w:tabs>
          <w:tab w:val="left" w:pos="9072"/>
        </w:tabs>
        <w:spacing w:line="230" w:lineRule="auto"/>
        <w:ind w:firstLine="566"/>
        <w:jc w:val="both"/>
        <w:rPr>
          <w:rFonts w:ascii="Arial Unicode MS" w:eastAsia="Arial Unicode MS" w:hAnsi="Arial Unicode MS" w:cs="Arial Unicode MS"/>
          <w:sz w:val="24"/>
          <w:szCs w:val="24"/>
          <w:lang w:eastAsia="uk-UA" w:bidi="uk-UA"/>
        </w:rPr>
      </w:pPr>
      <w:r>
        <w:rPr>
          <w:rFonts w:ascii="Times New Roman" w:hAnsi="Times New Roman" w:cs="Times New Roman"/>
          <w:sz w:val="24"/>
          <w:szCs w:val="24"/>
        </w:rPr>
        <w:t xml:space="preserve">Комісією з оцінки корупційних ризиків в діяльності облдержадміністрації та її </w:t>
      </w:r>
      <w:r w:rsidR="00A776AC">
        <w:rPr>
          <w:rFonts w:ascii="Times New Roman" w:hAnsi="Times New Roman" w:cs="Times New Roman"/>
          <w:sz w:val="24"/>
          <w:szCs w:val="24"/>
        </w:rPr>
        <w:t xml:space="preserve">               </w:t>
      </w:r>
      <w:r w:rsidR="00102856">
        <w:rPr>
          <w:rFonts w:ascii="Times New Roman" w:hAnsi="Times New Roman" w:cs="Times New Roman"/>
          <w:sz w:val="24"/>
          <w:szCs w:val="24"/>
        </w:rPr>
        <w:t>структу</w:t>
      </w:r>
      <w:r>
        <w:rPr>
          <w:rFonts w:ascii="Times New Roman" w:hAnsi="Times New Roman" w:cs="Times New Roman"/>
          <w:sz w:val="24"/>
          <w:szCs w:val="24"/>
        </w:rPr>
        <w:t>рних підрозділів на 2019-2020 роки (дал</w:t>
      </w:r>
      <w:r w:rsidR="00284015">
        <w:rPr>
          <w:rFonts w:ascii="Times New Roman" w:hAnsi="Times New Roman" w:cs="Times New Roman"/>
          <w:sz w:val="24"/>
          <w:szCs w:val="24"/>
        </w:rPr>
        <w:t>і – к</w:t>
      </w:r>
      <w:r>
        <w:rPr>
          <w:rFonts w:ascii="Times New Roman" w:hAnsi="Times New Roman" w:cs="Times New Roman"/>
          <w:sz w:val="24"/>
          <w:szCs w:val="24"/>
        </w:rPr>
        <w:t xml:space="preserve">омісія) проведено моніторинг </w:t>
      </w:r>
      <w:r w:rsidR="00A776AC">
        <w:rPr>
          <w:rFonts w:ascii="Times New Roman" w:hAnsi="Times New Roman" w:cs="Times New Roman"/>
          <w:sz w:val="24"/>
          <w:szCs w:val="24"/>
        </w:rPr>
        <w:t xml:space="preserve">                    </w:t>
      </w:r>
      <w:r>
        <w:rPr>
          <w:rFonts w:ascii="Times New Roman" w:hAnsi="Times New Roman" w:cs="Times New Roman"/>
          <w:sz w:val="24"/>
          <w:szCs w:val="24"/>
        </w:rPr>
        <w:t xml:space="preserve">впровадження </w:t>
      </w:r>
      <w:r w:rsidR="00A776AC">
        <w:rPr>
          <w:rFonts w:ascii="Times New Roman" w:hAnsi="Times New Roman" w:cs="Times New Roman"/>
          <w:sz w:val="24"/>
          <w:szCs w:val="24"/>
        </w:rPr>
        <w:t xml:space="preserve"> </w:t>
      </w:r>
      <w:r>
        <w:rPr>
          <w:rFonts w:ascii="Times New Roman" w:hAnsi="Times New Roman" w:cs="Times New Roman"/>
          <w:sz w:val="24"/>
          <w:szCs w:val="24"/>
        </w:rPr>
        <w:t xml:space="preserve">заходів, передбачених Антикорупційною програмою Донецької обласної </w:t>
      </w:r>
      <w:r w:rsidR="00A776AC">
        <w:rPr>
          <w:rFonts w:ascii="Times New Roman" w:hAnsi="Times New Roman" w:cs="Times New Roman"/>
          <w:sz w:val="24"/>
          <w:szCs w:val="24"/>
        </w:rPr>
        <w:t xml:space="preserve">      </w:t>
      </w:r>
      <w:r>
        <w:rPr>
          <w:rFonts w:ascii="Times New Roman" w:hAnsi="Times New Roman" w:cs="Times New Roman"/>
          <w:sz w:val="24"/>
          <w:szCs w:val="24"/>
        </w:rPr>
        <w:t xml:space="preserve">державної адміністрації, обласної військово-цивільної адміністрації на 2019-2020 роки, </w:t>
      </w:r>
      <w:r w:rsidR="00A776AC">
        <w:rPr>
          <w:rFonts w:ascii="Times New Roman" w:hAnsi="Times New Roman" w:cs="Times New Roman"/>
          <w:sz w:val="24"/>
          <w:szCs w:val="24"/>
        </w:rPr>
        <w:t xml:space="preserve">            </w:t>
      </w:r>
      <w:r>
        <w:rPr>
          <w:rFonts w:ascii="Times New Roman" w:hAnsi="Times New Roman" w:cs="Times New Roman"/>
          <w:sz w:val="24"/>
          <w:szCs w:val="24"/>
        </w:rPr>
        <w:t>затвердженої розпорядженням голови облдержадміністрації, керівника обласної військово-</w:t>
      </w:r>
      <w:r w:rsidR="00A776AC">
        <w:rPr>
          <w:rFonts w:ascii="Times New Roman" w:hAnsi="Times New Roman" w:cs="Times New Roman"/>
          <w:sz w:val="24"/>
          <w:szCs w:val="24"/>
        </w:rPr>
        <w:t xml:space="preserve">   </w:t>
      </w:r>
      <w:r>
        <w:rPr>
          <w:rFonts w:ascii="Times New Roman" w:hAnsi="Times New Roman" w:cs="Times New Roman"/>
          <w:sz w:val="24"/>
          <w:szCs w:val="24"/>
        </w:rPr>
        <w:t>ци</w:t>
      </w:r>
      <w:r w:rsidR="00102856">
        <w:rPr>
          <w:rFonts w:ascii="Times New Roman" w:hAnsi="Times New Roman" w:cs="Times New Roman"/>
          <w:sz w:val="24"/>
          <w:szCs w:val="24"/>
        </w:rPr>
        <w:t>вільної адміністрації від 03 кві</w:t>
      </w:r>
      <w:r>
        <w:rPr>
          <w:rFonts w:ascii="Times New Roman" w:hAnsi="Times New Roman" w:cs="Times New Roman"/>
          <w:sz w:val="24"/>
          <w:szCs w:val="24"/>
        </w:rPr>
        <w:t xml:space="preserve">тня 2019 року № 355/5-19 </w:t>
      </w:r>
      <w:r w:rsidR="00284015" w:rsidRPr="00284015">
        <w:rPr>
          <w:rFonts w:ascii="Times New Roman" w:hAnsi="Times New Roman" w:cs="Times New Roman"/>
          <w:sz w:val="24"/>
          <w:szCs w:val="24"/>
        </w:rPr>
        <w:t>(із змінами</w:t>
      </w:r>
      <w:r w:rsidR="00284015">
        <w:rPr>
          <w:rFonts w:ascii="Times New Roman" w:hAnsi="Times New Roman" w:cs="Times New Roman"/>
          <w:sz w:val="24"/>
          <w:szCs w:val="24"/>
        </w:rPr>
        <w:t xml:space="preserve">) </w:t>
      </w:r>
      <w:r>
        <w:rPr>
          <w:rFonts w:ascii="Times New Roman" w:hAnsi="Times New Roman" w:cs="Times New Roman"/>
          <w:sz w:val="24"/>
          <w:szCs w:val="24"/>
        </w:rPr>
        <w:t xml:space="preserve">(далі – </w:t>
      </w:r>
      <w:r w:rsidR="003716F6">
        <w:rPr>
          <w:rFonts w:ascii="Times New Roman" w:hAnsi="Times New Roman" w:cs="Times New Roman"/>
          <w:sz w:val="24"/>
          <w:szCs w:val="24"/>
        </w:rPr>
        <w:t xml:space="preserve">                            </w:t>
      </w:r>
      <w:r>
        <w:rPr>
          <w:rFonts w:ascii="Times New Roman" w:hAnsi="Times New Roman" w:cs="Times New Roman"/>
          <w:sz w:val="24"/>
          <w:szCs w:val="24"/>
        </w:rPr>
        <w:t>Антикорупційна програма) за 2019 р</w:t>
      </w:r>
      <w:r w:rsidR="00284015">
        <w:rPr>
          <w:rFonts w:ascii="Times New Roman" w:hAnsi="Times New Roman" w:cs="Times New Roman"/>
          <w:sz w:val="24"/>
          <w:szCs w:val="24"/>
        </w:rPr>
        <w:t>і</w:t>
      </w:r>
      <w:r>
        <w:rPr>
          <w:rFonts w:ascii="Times New Roman" w:hAnsi="Times New Roman" w:cs="Times New Roman"/>
          <w:sz w:val="24"/>
          <w:szCs w:val="24"/>
        </w:rPr>
        <w:t>к</w:t>
      </w:r>
      <w:r w:rsidR="000610CC">
        <w:rPr>
          <w:rFonts w:ascii="Times New Roman" w:hAnsi="Times New Roman" w:cs="Times New Roman"/>
          <w:sz w:val="24"/>
          <w:szCs w:val="24"/>
        </w:rPr>
        <w:t xml:space="preserve"> та 9 місяців</w:t>
      </w:r>
      <w:r w:rsidR="00DB211D">
        <w:rPr>
          <w:rFonts w:ascii="Times New Roman" w:hAnsi="Times New Roman" w:cs="Times New Roman"/>
          <w:sz w:val="24"/>
          <w:szCs w:val="24"/>
        </w:rPr>
        <w:t xml:space="preserve"> 2020 року,</w:t>
      </w:r>
      <w:r>
        <w:rPr>
          <w:rFonts w:ascii="Times New Roman" w:hAnsi="Times New Roman" w:cs="Times New Roman"/>
          <w:sz w:val="24"/>
          <w:szCs w:val="24"/>
        </w:rPr>
        <w:t xml:space="preserve"> здійснено оцінку її </w:t>
      </w:r>
      <w:r w:rsidR="003716F6">
        <w:rPr>
          <w:rFonts w:ascii="Times New Roman" w:hAnsi="Times New Roman" w:cs="Times New Roman"/>
          <w:sz w:val="24"/>
          <w:szCs w:val="24"/>
        </w:rPr>
        <w:t xml:space="preserve">                       </w:t>
      </w:r>
      <w:r>
        <w:rPr>
          <w:rFonts w:ascii="Times New Roman" w:hAnsi="Times New Roman" w:cs="Times New Roman"/>
          <w:sz w:val="24"/>
          <w:szCs w:val="24"/>
        </w:rPr>
        <w:t>ефективності.</w:t>
      </w:r>
      <w:r>
        <w:rPr>
          <w:rFonts w:ascii="Arial Unicode MS" w:eastAsia="Arial Unicode MS" w:hAnsi="Arial Unicode MS" w:cs="Arial Unicode MS"/>
          <w:sz w:val="24"/>
          <w:szCs w:val="24"/>
          <w:lang w:eastAsia="uk-UA" w:bidi="uk-UA"/>
        </w:rPr>
        <w:t xml:space="preserve"> </w:t>
      </w:r>
    </w:p>
    <w:p w:rsidR="00284015" w:rsidRPr="00284015" w:rsidRDefault="00284015" w:rsidP="00225ADB">
      <w:pPr>
        <w:pStyle w:val="ac"/>
        <w:tabs>
          <w:tab w:val="left" w:pos="9072"/>
        </w:tabs>
        <w:spacing w:line="230" w:lineRule="auto"/>
        <w:ind w:firstLine="566"/>
        <w:jc w:val="both"/>
        <w:rPr>
          <w:rFonts w:ascii="Times New Roman" w:hAnsi="Times New Roman" w:cs="Times New Roman"/>
          <w:sz w:val="24"/>
          <w:szCs w:val="24"/>
        </w:rPr>
      </w:pPr>
      <w:r w:rsidRPr="00284015">
        <w:rPr>
          <w:rFonts w:ascii="Times New Roman" w:hAnsi="Times New Roman" w:cs="Times New Roman"/>
          <w:sz w:val="24"/>
          <w:szCs w:val="24"/>
        </w:rPr>
        <w:t xml:space="preserve">Відповідно до Положення про комісію, затвердженого вищезазначеним </w:t>
      </w:r>
      <w:r w:rsidR="003716F6">
        <w:rPr>
          <w:rFonts w:ascii="Times New Roman" w:hAnsi="Times New Roman" w:cs="Times New Roman"/>
          <w:sz w:val="24"/>
          <w:szCs w:val="24"/>
        </w:rPr>
        <w:t xml:space="preserve">                              </w:t>
      </w:r>
      <w:r w:rsidRPr="00284015">
        <w:rPr>
          <w:rFonts w:ascii="Times New Roman" w:hAnsi="Times New Roman" w:cs="Times New Roman"/>
          <w:sz w:val="24"/>
          <w:szCs w:val="24"/>
        </w:rPr>
        <w:t xml:space="preserve">розпорядженням голови облдержадміністрації, керівника обласної військово-цивільної </w:t>
      </w:r>
      <w:r w:rsidR="003716F6">
        <w:rPr>
          <w:rFonts w:ascii="Times New Roman" w:hAnsi="Times New Roman" w:cs="Times New Roman"/>
          <w:sz w:val="24"/>
          <w:szCs w:val="24"/>
        </w:rPr>
        <w:t xml:space="preserve">       </w:t>
      </w:r>
      <w:r w:rsidRPr="00284015">
        <w:rPr>
          <w:rFonts w:ascii="Times New Roman" w:hAnsi="Times New Roman" w:cs="Times New Roman"/>
          <w:sz w:val="24"/>
          <w:szCs w:val="24"/>
        </w:rPr>
        <w:t xml:space="preserve">адміністрації, комісія щокварталу проводить моніторинг результатів впровадження заходів, передбачених Антикорупційною програмою на відповідний рік, під час якого здійснює </w:t>
      </w:r>
      <w:r w:rsidR="003716F6">
        <w:rPr>
          <w:rFonts w:ascii="Times New Roman" w:hAnsi="Times New Roman" w:cs="Times New Roman"/>
          <w:sz w:val="24"/>
          <w:szCs w:val="24"/>
        </w:rPr>
        <w:t xml:space="preserve">      </w:t>
      </w:r>
      <w:r w:rsidRPr="00284015">
        <w:rPr>
          <w:rFonts w:ascii="Times New Roman" w:hAnsi="Times New Roman" w:cs="Times New Roman"/>
          <w:sz w:val="24"/>
          <w:szCs w:val="24"/>
        </w:rPr>
        <w:t xml:space="preserve">оцінку її ефективності, готує Звіт за результатами такого моніторингу.     </w:t>
      </w:r>
    </w:p>
    <w:p w:rsidR="00284015" w:rsidRDefault="00284015" w:rsidP="00225ADB">
      <w:pPr>
        <w:pStyle w:val="ac"/>
        <w:tabs>
          <w:tab w:val="left" w:pos="9072"/>
        </w:tabs>
        <w:spacing w:line="230" w:lineRule="auto"/>
        <w:ind w:firstLine="566"/>
        <w:jc w:val="both"/>
        <w:rPr>
          <w:rFonts w:ascii="Times New Roman" w:hAnsi="Times New Roman" w:cs="Times New Roman"/>
          <w:sz w:val="24"/>
          <w:szCs w:val="24"/>
        </w:rPr>
      </w:pPr>
      <w:r w:rsidRPr="00284015">
        <w:rPr>
          <w:rFonts w:ascii="Times New Roman" w:hAnsi="Times New Roman" w:cs="Times New Roman"/>
          <w:sz w:val="24"/>
          <w:szCs w:val="24"/>
        </w:rPr>
        <w:t xml:space="preserve">Оцінка результатів виконання заходів проводиться комісією відповідно до визначених критеріїв, що повинні включати: своєчасність виконання заходів, повноту їх виконання, </w:t>
      </w:r>
      <w:r w:rsidR="00A776AC">
        <w:rPr>
          <w:rFonts w:ascii="Times New Roman" w:hAnsi="Times New Roman" w:cs="Times New Roman"/>
          <w:sz w:val="24"/>
          <w:szCs w:val="24"/>
        </w:rPr>
        <w:t xml:space="preserve">         </w:t>
      </w:r>
      <w:r w:rsidRPr="00284015">
        <w:rPr>
          <w:rFonts w:ascii="Times New Roman" w:hAnsi="Times New Roman" w:cs="Times New Roman"/>
          <w:sz w:val="24"/>
          <w:szCs w:val="24"/>
        </w:rPr>
        <w:t xml:space="preserve"> </w:t>
      </w:r>
      <w:r w:rsidR="000610CC">
        <w:rPr>
          <w:rFonts w:ascii="Times New Roman" w:hAnsi="Times New Roman" w:cs="Times New Roman"/>
          <w:sz w:val="24"/>
          <w:szCs w:val="24"/>
        </w:rPr>
        <w:t xml:space="preserve">оцінки </w:t>
      </w:r>
      <w:r w:rsidRPr="00284015">
        <w:rPr>
          <w:rFonts w:ascii="Times New Roman" w:hAnsi="Times New Roman" w:cs="Times New Roman"/>
          <w:sz w:val="24"/>
          <w:szCs w:val="24"/>
        </w:rPr>
        <w:t>стану досягнення мети.</w:t>
      </w:r>
    </w:p>
    <w:p w:rsidR="00284015" w:rsidRPr="00284015" w:rsidRDefault="00284015" w:rsidP="00225ADB">
      <w:pPr>
        <w:pStyle w:val="ac"/>
        <w:tabs>
          <w:tab w:val="left" w:pos="9072"/>
        </w:tabs>
        <w:spacing w:line="230" w:lineRule="auto"/>
        <w:ind w:firstLine="566"/>
        <w:jc w:val="both"/>
        <w:rPr>
          <w:rFonts w:ascii="Times New Roman" w:hAnsi="Times New Roman" w:cs="Times New Roman"/>
          <w:sz w:val="24"/>
          <w:szCs w:val="24"/>
        </w:rPr>
      </w:pPr>
      <w:r w:rsidRPr="00284015">
        <w:rPr>
          <w:rFonts w:ascii="Times New Roman" w:hAnsi="Times New Roman" w:cs="Times New Roman"/>
          <w:sz w:val="24"/>
          <w:szCs w:val="24"/>
        </w:rPr>
        <w:t>Для здійснення належної та точної оцінки результа</w:t>
      </w:r>
      <w:r>
        <w:rPr>
          <w:rFonts w:ascii="Times New Roman" w:hAnsi="Times New Roman" w:cs="Times New Roman"/>
          <w:sz w:val="24"/>
          <w:szCs w:val="24"/>
        </w:rPr>
        <w:t>тів виконання заходів, передбаче</w:t>
      </w:r>
      <w:r w:rsidRPr="00284015">
        <w:rPr>
          <w:rFonts w:ascii="Times New Roman" w:hAnsi="Times New Roman" w:cs="Times New Roman"/>
          <w:sz w:val="24"/>
          <w:szCs w:val="24"/>
        </w:rPr>
        <w:t xml:space="preserve">них Антикорупційною програмою, особи, відповідальні за виконання заходів, щокварталу </w:t>
      </w:r>
      <w:r>
        <w:rPr>
          <w:rFonts w:ascii="Times New Roman" w:hAnsi="Times New Roman" w:cs="Times New Roman"/>
          <w:sz w:val="24"/>
          <w:szCs w:val="24"/>
        </w:rPr>
        <w:t xml:space="preserve">               </w:t>
      </w:r>
      <w:r w:rsidRPr="00284015">
        <w:rPr>
          <w:rFonts w:ascii="Times New Roman" w:hAnsi="Times New Roman" w:cs="Times New Roman"/>
          <w:sz w:val="24"/>
          <w:szCs w:val="24"/>
        </w:rPr>
        <w:t>до 01 квітня, 01 липня, 01 жовтня 2019-2020 років та 01 січня 20</w:t>
      </w:r>
      <w:r w:rsidR="00013998">
        <w:rPr>
          <w:rFonts w:ascii="Times New Roman" w:hAnsi="Times New Roman" w:cs="Times New Roman"/>
          <w:sz w:val="24"/>
          <w:szCs w:val="24"/>
        </w:rPr>
        <w:t>20-2021 років подають до управління</w:t>
      </w:r>
      <w:r w:rsidRPr="00284015">
        <w:rPr>
          <w:rFonts w:ascii="Times New Roman" w:hAnsi="Times New Roman" w:cs="Times New Roman"/>
          <w:sz w:val="24"/>
          <w:szCs w:val="24"/>
        </w:rPr>
        <w:t xml:space="preserve"> запобігання та виявлення корупції облдержадміністрації (секретарю комісії) </w:t>
      </w:r>
      <w:r w:rsidR="003716F6">
        <w:rPr>
          <w:rFonts w:ascii="Times New Roman" w:hAnsi="Times New Roman" w:cs="Times New Roman"/>
          <w:sz w:val="24"/>
          <w:szCs w:val="24"/>
        </w:rPr>
        <w:t xml:space="preserve">       </w:t>
      </w:r>
      <w:r w:rsidRPr="00284015">
        <w:rPr>
          <w:rFonts w:ascii="Times New Roman" w:hAnsi="Times New Roman" w:cs="Times New Roman"/>
          <w:sz w:val="24"/>
          <w:szCs w:val="24"/>
        </w:rPr>
        <w:t>інформацію про стан виконання заходів</w:t>
      </w:r>
      <w:r w:rsidR="009F5145">
        <w:rPr>
          <w:rFonts w:ascii="Times New Roman" w:hAnsi="Times New Roman" w:cs="Times New Roman"/>
          <w:sz w:val="24"/>
          <w:szCs w:val="24"/>
        </w:rPr>
        <w:t>, визначених А</w:t>
      </w:r>
      <w:r w:rsidRPr="00284015">
        <w:rPr>
          <w:rFonts w:ascii="Times New Roman" w:hAnsi="Times New Roman" w:cs="Times New Roman"/>
          <w:sz w:val="24"/>
          <w:szCs w:val="24"/>
        </w:rPr>
        <w:t>нтикорупційною програмою.</w:t>
      </w:r>
    </w:p>
    <w:p w:rsidR="00714393" w:rsidRDefault="0022232F" w:rsidP="00225ADB">
      <w:pPr>
        <w:pStyle w:val="ac"/>
        <w:tabs>
          <w:tab w:val="left" w:pos="9072"/>
        </w:tabs>
        <w:spacing w:line="230" w:lineRule="auto"/>
        <w:ind w:firstLine="566"/>
        <w:jc w:val="both"/>
        <w:rPr>
          <w:rFonts w:ascii="Times New Roman" w:hAnsi="Times New Roman" w:cs="Times New Roman"/>
          <w:i/>
          <w:color w:val="FF0000"/>
          <w:sz w:val="24"/>
          <w:szCs w:val="24"/>
        </w:rPr>
      </w:pPr>
      <w:r w:rsidRPr="00714393">
        <w:rPr>
          <w:rFonts w:ascii="Times New Roman" w:hAnsi="Times New Roman" w:cs="Times New Roman"/>
          <w:i/>
          <w:color w:val="FF0000"/>
          <w:sz w:val="24"/>
          <w:szCs w:val="24"/>
        </w:rPr>
        <w:t xml:space="preserve">За результатами такого моніторингу встановлено, що в апараті та структурних  </w:t>
      </w:r>
      <w:r w:rsidR="00A776AC" w:rsidRPr="00714393">
        <w:rPr>
          <w:rFonts w:ascii="Times New Roman" w:hAnsi="Times New Roman" w:cs="Times New Roman"/>
          <w:i/>
          <w:color w:val="FF0000"/>
          <w:sz w:val="24"/>
          <w:szCs w:val="24"/>
        </w:rPr>
        <w:t xml:space="preserve">                </w:t>
      </w:r>
      <w:r w:rsidRPr="00714393">
        <w:rPr>
          <w:rFonts w:ascii="Times New Roman" w:hAnsi="Times New Roman" w:cs="Times New Roman"/>
          <w:i/>
          <w:color w:val="FF0000"/>
          <w:sz w:val="24"/>
          <w:szCs w:val="24"/>
        </w:rPr>
        <w:t>підрозділах облдержадміністрації заходи, передбачені Антикорупційною програмою</w:t>
      </w:r>
      <w:r w:rsidRPr="00714393">
        <w:rPr>
          <w:rFonts w:ascii="Times New Roman" w:hAnsi="Times New Roman" w:cs="Times New Roman"/>
          <w:i/>
          <w:color w:val="FF0000"/>
          <w:sz w:val="24"/>
          <w:szCs w:val="24"/>
          <w:lang w:val="ru-RU"/>
        </w:rPr>
        <w:t xml:space="preserve">, </w:t>
      </w:r>
      <w:r w:rsidR="00560B7F" w:rsidRPr="00714393">
        <w:rPr>
          <w:rFonts w:ascii="Times New Roman" w:hAnsi="Times New Roman" w:cs="Times New Roman"/>
          <w:i/>
          <w:color w:val="FF0000"/>
          <w:sz w:val="24"/>
          <w:szCs w:val="24"/>
          <w:lang w:val="ru-RU"/>
        </w:rPr>
        <w:t xml:space="preserve">                   </w:t>
      </w:r>
      <w:r w:rsidRPr="00714393">
        <w:rPr>
          <w:rFonts w:ascii="Times New Roman" w:hAnsi="Times New Roman" w:cs="Times New Roman"/>
          <w:i/>
          <w:color w:val="FF0000"/>
          <w:sz w:val="24"/>
          <w:szCs w:val="24"/>
          <w:lang w:val="ru-RU"/>
        </w:rPr>
        <w:t xml:space="preserve">з урахуванням встановлених строків виконання, </w:t>
      </w:r>
      <w:r w:rsidRPr="00714393">
        <w:rPr>
          <w:rFonts w:ascii="Times New Roman" w:hAnsi="Times New Roman" w:cs="Times New Roman"/>
          <w:i/>
          <w:color w:val="FF0000"/>
          <w:sz w:val="24"/>
          <w:szCs w:val="24"/>
        </w:rPr>
        <w:t xml:space="preserve">виконані своєчасно, повно та досягнуто мети. </w:t>
      </w:r>
      <w:r w:rsidR="00714393" w:rsidRPr="00714393">
        <w:rPr>
          <w:rFonts w:ascii="Times New Roman" w:hAnsi="Times New Roman" w:cs="Times New Roman"/>
          <w:i/>
          <w:color w:val="FF0000"/>
          <w:sz w:val="24"/>
          <w:szCs w:val="24"/>
        </w:rPr>
        <w:t xml:space="preserve">Окрім </w:t>
      </w:r>
      <w:r w:rsidR="00714393">
        <w:rPr>
          <w:rFonts w:ascii="Times New Roman" w:hAnsi="Times New Roman" w:cs="Times New Roman"/>
          <w:i/>
          <w:color w:val="FF0000"/>
          <w:sz w:val="24"/>
          <w:szCs w:val="24"/>
        </w:rPr>
        <w:t xml:space="preserve">двох </w:t>
      </w:r>
      <w:r w:rsidR="00714393" w:rsidRPr="00714393">
        <w:rPr>
          <w:rFonts w:ascii="Times New Roman" w:hAnsi="Times New Roman" w:cs="Times New Roman"/>
          <w:i/>
          <w:color w:val="FF0000"/>
          <w:sz w:val="24"/>
          <w:szCs w:val="24"/>
        </w:rPr>
        <w:t>заход</w:t>
      </w:r>
      <w:r w:rsidR="00714393">
        <w:rPr>
          <w:rFonts w:ascii="Times New Roman" w:hAnsi="Times New Roman" w:cs="Times New Roman"/>
          <w:i/>
          <w:color w:val="FF0000"/>
          <w:sz w:val="24"/>
          <w:szCs w:val="24"/>
        </w:rPr>
        <w:t>ів:</w:t>
      </w:r>
    </w:p>
    <w:p w:rsidR="002D150A" w:rsidRDefault="00714393" w:rsidP="00225ADB">
      <w:pPr>
        <w:pStyle w:val="ac"/>
        <w:tabs>
          <w:tab w:val="left" w:pos="9072"/>
        </w:tabs>
        <w:spacing w:line="230" w:lineRule="auto"/>
        <w:ind w:firstLine="566"/>
        <w:jc w:val="both"/>
        <w:rPr>
          <w:rFonts w:ascii="Times New Roman" w:hAnsi="Times New Roman" w:cs="Times New Roman"/>
          <w:i/>
          <w:color w:val="FF0000"/>
          <w:sz w:val="24"/>
          <w:szCs w:val="24"/>
        </w:rPr>
      </w:pPr>
      <w:r>
        <w:rPr>
          <w:rFonts w:ascii="Times New Roman" w:hAnsi="Times New Roman" w:cs="Times New Roman"/>
          <w:i/>
          <w:color w:val="FF0000"/>
          <w:sz w:val="24"/>
          <w:szCs w:val="24"/>
        </w:rPr>
        <w:t>1)</w:t>
      </w:r>
      <w:r w:rsidRPr="00714393">
        <w:rPr>
          <w:rFonts w:ascii="Times New Roman" w:hAnsi="Times New Roman" w:cs="Times New Roman"/>
          <w:i/>
          <w:color w:val="FF0000"/>
          <w:sz w:val="24"/>
          <w:szCs w:val="24"/>
        </w:rPr>
        <w:t xml:space="preserve"> «Забезпечення розміщення інформації на офіційному веб-сайті</w:t>
      </w:r>
      <w:r>
        <w:rPr>
          <w:rFonts w:ascii="Times New Roman" w:hAnsi="Times New Roman" w:cs="Times New Roman"/>
          <w:i/>
          <w:color w:val="FF0000"/>
          <w:sz w:val="24"/>
          <w:szCs w:val="24"/>
        </w:rPr>
        <w:t xml:space="preserve">                                           </w:t>
      </w:r>
      <w:r w:rsidRPr="00714393">
        <w:rPr>
          <w:rFonts w:ascii="Times New Roman" w:hAnsi="Times New Roman" w:cs="Times New Roman"/>
          <w:i/>
          <w:color w:val="FF0000"/>
          <w:sz w:val="24"/>
          <w:szCs w:val="24"/>
        </w:rPr>
        <w:t xml:space="preserve"> облдержадміністрації про Порядок щодо отримання ліцензій з централізованого                             водопостачання та водовідведення, крім централізованого водопостачання та                                 водовідведення за нерегульованим тарифом; виробництва теплової енергії (крім                       виробництва теплової енергії та теплоелектроцентралях, теплоелектростанціях, атомних    електростанціях, когенераційних установках), транспортування її магістральними і                  місцевими (розподільчими) тепловими мережами, постачання теплової енергії                            підприємствами житлово-комунального господарства, крім виробництва, </w:t>
      </w:r>
      <w:r>
        <w:rPr>
          <w:rFonts w:ascii="Times New Roman" w:hAnsi="Times New Roman" w:cs="Times New Roman"/>
          <w:i/>
          <w:color w:val="FF0000"/>
          <w:sz w:val="24"/>
          <w:szCs w:val="24"/>
        </w:rPr>
        <w:t xml:space="preserve">                               </w:t>
      </w:r>
      <w:r w:rsidRPr="00714393">
        <w:rPr>
          <w:rFonts w:ascii="Times New Roman" w:hAnsi="Times New Roman" w:cs="Times New Roman"/>
          <w:i/>
          <w:color w:val="FF0000"/>
          <w:sz w:val="24"/>
          <w:szCs w:val="24"/>
        </w:rPr>
        <w:t xml:space="preserve">транспортування та постачання       теплової енергії за нерегульованим тарифом», </w:t>
      </w:r>
      <w:r>
        <w:rPr>
          <w:rFonts w:ascii="Times New Roman" w:hAnsi="Times New Roman" w:cs="Times New Roman"/>
          <w:i/>
          <w:color w:val="FF0000"/>
          <w:sz w:val="24"/>
          <w:szCs w:val="24"/>
        </w:rPr>
        <w:t xml:space="preserve">виконання </w:t>
      </w:r>
      <w:r w:rsidRPr="00714393">
        <w:rPr>
          <w:rFonts w:ascii="Times New Roman" w:hAnsi="Times New Roman" w:cs="Times New Roman"/>
          <w:i/>
          <w:color w:val="FF0000"/>
          <w:sz w:val="24"/>
          <w:szCs w:val="24"/>
        </w:rPr>
        <w:t>як</w:t>
      </w:r>
      <w:r>
        <w:rPr>
          <w:rFonts w:ascii="Times New Roman" w:hAnsi="Times New Roman" w:cs="Times New Roman"/>
          <w:i/>
          <w:color w:val="FF0000"/>
          <w:sz w:val="24"/>
          <w:szCs w:val="24"/>
        </w:rPr>
        <w:t>ого</w:t>
      </w:r>
      <w:r w:rsidRPr="00714393">
        <w:rPr>
          <w:rFonts w:ascii="Times New Roman" w:hAnsi="Times New Roman" w:cs="Times New Roman"/>
          <w:i/>
          <w:color w:val="FF0000"/>
          <w:sz w:val="24"/>
          <w:szCs w:val="24"/>
        </w:rPr>
        <w:t xml:space="preserve"> </w:t>
      </w:r>
      <w:r w:rsidRPr="00714393">
        <w:rPr>
          <w:rFonts w:ascii="Times New Roman" w:hAnsi="Times New Roman" w:cs="Times New Roman"/>
          <w:i/>
          <w:color w:val="FF0000"/>
          <w:sz w:val="24"/>
          <w:szCs w:val="24"/>
          <w:u w:val="single"/>
        </w:rPr>
        <w:t xml:space="preserve">заплановано на третій квартал 2020 року </w:t>
      </w:r>
      <w:r>
        <w:rPr>
          <w:rFonts w:ascii="Times New Roman" w:hAnsi="Times New Roman" w:cs="Times New Roman"/>
          <w:i/>
          <w:color w:val="FF0000"/>
          <w:sz w:val="24"/>
          <w:szCs w:val="24"/>
          <w:u w:val="single"/>
        </w:rPr>
        <w:t>,</w:t>
      </w:r>
      <w:r w:rsidRPr="00714393">
        <w:rPr>
          <w:rFonts w:ascii="Times New Roman" w:hAnsi="Times New Roman" w:cs="Times New Roman"/>
          <w:i/>
          <w:color w:val="FF0000"/>
          <w:sz w:val="24"/>
          <w:szCs w:val="24"/>
        </w:rPr>
        <w:t xml:space="preserve"> виконавцем якого є Департамент житлово-ко</w:t>
      </w:r>
      <w:r>
        <w:rPr>
          <w:rFonts w:ascii="Times New Roman" w:hAnsi="Times New Roman" w:cs="Times New Roman"/>
          <w:i/>
          <w:color w:val="FF0000"/>
          <w:sz w:val="24"/>
          <w:szCs w:val="24"/>
        </w:rPr>
        <w:t>мунального господарства</w:t>
      </w:r>
      <w:r w:rsidR="003658A7">
        <w:rPr>
          <w:rFonts w:ascii="Times New Roman" w:hAnsi="Times New Roman" w:cs="Times New Roman"/>
          <w:i/>
          <w:color w:val="FF0000"/>
          <w:sz w:val="24"/>
          <w:szCs w:val="24"/>
        </w:rPr>
        <w:t xml:space="preserve"> (виконання заходу 40%)</w:t>
      </w:r>
      <w:r>
        <w:rPr>
          <w:rFonts w:ascii="Times New Roman" w:hAnsi="Times New Roman" w:cs="Times New Roman"/>
          <w:i/>
          <w:color w:val="FF0000"/>
          <w:sz w:val="24"/>
          <w:szCs w:val="24"/>
        </w:rPr>
        <w:t>;</w:t>
      </w:r>
    </w:p>
    <w:p w:rsidR="00714393" w:rsidRPr="00714393" w:rsidRDefault="00714393" w:rsidP="00714393">
      <w:pPr>
        <w:pStyle w:val="ac"/>
        <w:tabs>
          <w:tab w:val="left" w:pos="9072"/>
        </w:tabs>
        <w:spacing w:line="230" w:lineRule="auto"/>
        <w:ind w:firstLine="566"/>
        <w:jc w:val="both"/>
        <w:rPr>
          <w:rFonts w:ascii="Times New Roman" w:hAnsi="Times New Roman" w:cs="Times New Roman"/>
          <w:i/>
          <w:color w:val="FF0000"/>
          <w:sz w:val="24"/>
          <w:szCs w:val="24"/>
        </w:rPr>
      </w:pPr>
      <w:r>
        <w:rPr>
          <w:rFonts w:ascii="Times New Roman" w:hAnsi="Times New Roman" w:cs="Times New Roman"/>
          <w:i/>
          <w:color w:val="FF0000"/>
          <w:sz w:val="24"/>
          <w:szCs w:val="24"/>
        </w:rPr>
        <w:t>2) «</w:t>
      </w:r>
      <w:r w:rsidRPr="00714393">
        <w:rPr>
          <w:rFonts w:ascii="Times New Roman" w:hAnsi="Times New Roman" w:cs="Times New Roman"/>
          <w:i/>
          <w:color w:val="FF0000"/>
          <w:sz w:val="24"/>
          <w:szCs w:val="24"/>
        </w:rPr>
        <w:t>Складення та виконання програми забезпечення та підвищення якості</w:t>
      </w:r>
      <w:r>
        <w:rPr>
          <w:rFonts w:ascii="Times New Roman" w:hAnsi="Times New Roman" w:cs="Times New Roman"/>
          <w:i/>
          <w:color w:val="FF0000"/>
          <w:sz w:val="24"/>
          <w:szCs w:val="24"/>
        </w:rPr>
        <w:t xml:space="preserve">                         </w:t>
      </w:r>
      <w:r w:rsidRPr="00714393">
        <w:rPr>
          <w:rFonts w:ascii="Times New Roman" w:hAnsi="Times New Roman" w:cs="Times New Roman"/>
          <w:i/>
          <w:color w:val="FF0000"/>
          <w:sz w:val="24"/>
          <w:szCs w:val="24"/>
        </w:rPr>
        <w:t xml:space="preserve"> внутрішнього аудиту;</w:t>
      </w:r>
      <w:r>
        <w:rPr>
          <w:rFonts w:ascii="Times New Roman" w:hAnsi="Times New Roman" w:cs="Times New Roman"/>
          <w:i/>
          <w:color w:val="FF0000"/>
          <w:sz w:val="24"/>
          <w:szCs w:val="24"/>
        </w:rPr>
        <w:t xml:space="preserve"> п</w:t>
      </w:r>
      <w:r w:rsidRPr="00714393">
        <w:rPr>
          <w:rFonts w:ascii="Times New Roman" w:hAnsi="Times New Roman" w:cs="Times New Roman"/>
          <w:i/>
          <w:color w:val="FF0000"/>
          <w:sz w:val="24"/>
          <w:szCs w:val="24"/>
        </w:rPr>
        <w:t xml:space="preserve">роведення внутрішньої оцінки якості внутрішнього аудиту </w:t>
      </w:r>
      <w:r>
        <w:rPr>
          <w:rFonts w:ascii="Times New Roman" w:hAnsi="Times New Roman" w:cs="Times New Roman"/>
          <w:i/>
          <w:color w:val="FF0000"/>
          <w:sz w:val="24"/>
          <w:szCs w:val="24"/>
        </w:rPr>
        <w:t xml:space="preserve">                  </w:t>
      </w:r>
      <w:r w:rsidRPr="00714393">
        <w:rPr>
          <w:rFonts w:ascii="Times New Roman" w:hAnsi="Times New Roman" w:cs="Times New Roman"/>
          <w:i/>
          <w:color w:val="FF0000"/>
          <w:sz w:val="24"/>
          <w:szCs w:val="24"/>
        </w:rPr>
        <w:t>відповідно до вимог стандартів внутрішнього аудиту</w:t>
      </w:r>
      <w:r>
        <w:rPr>
          <w:rFonts w:ascii="Times New Roman" w:hAnsi="Times New Roman" w:cs="Times New Roman"/>
          <w:i/>
          <w:color w:val="FF0000"/>
          <w:sz w:val="24"/>
          <w:szCs w:val="24"/>
        </w:rPr>
        <w:t>», виконання якого заплановано на     другий квартал 2020 року, виконавцями якого є Сектор внутрішнього аудиту</w:t>
      </w:r>
      <w:r w:rsidR="003658A7">
        <w:rPr>
          <w:rFonts w:ascii="Times New Roman" w:hAnsi="Times New Roman" w:cs="Times New Roman"/>
          <w:i/>
          <w:color w:val="FF0000"/>
          <w:sz w:val="24"/>
          <w:szCs w:val="24"/>
        </w:rPr>
        <w:t xml:space="preserve"> (виконання заходу 75%)</w:t>
      </w:r>
      <w:bookmarkStart w:id="0" w:name="_GoBack"/>
      <w:bookmarkEnd w:id="0"/>
      <w:r w:rsidRPr="00714393">
        <w:rPr>
          <w:rFonts w:ascii="Times New Roman" w:hAnsi="Times New Roman" w:cs="Times New Roman"/>
          <w:i/>
          <w:color w:val="FF0000"/>
          <w:sz w:val="24"/>
          <w:szCs w:val="24"/>
        </w:rPr>
        <w:t>.</w:t>
      </w:r>
    </w:p>
    <w:p w:rsidR="002D150A" w:rsidRDefault="002D150A" w:rsidP="003716F6">
      <w:pPr>
        <w:pStyle w:val="ac"/>
        <w:spacing w:line="230" w:lineRule="auto"/>
        <w:ind w:right="141" w:firstLine="566"/>
        <w:jc w:val="both"/>
        <w:rPr>
          <w:rFonts w:ascii="Times New Roman" w:eastAsia="Times New Roman" w:hAnsi="Times New Roman" w:cs="Times New Roman"/>
          <w:sz w:val="24"/>
          <w:szCs w:val="24"/>
          <w:shd w:val="clear" w:color="auto" w:fill="FFFFFF"/>
          <w:lang w:bidi="uk-UA"/>
        </w:rPr>
      </w:pPr>
    </w:p>
    <w:p w:rsidR="00714393" w:rsidRDefault="00714393" w:rsidP="00225ADB">
      <w:pPr>
        <w:pStyle w:val="ac"/>
        <w:spacing w:line="230" w:lineRule="auto"/>
        <w:jc w:val="center"/>
        <w:rPr>
          <w:rFonts w:ascii="Times New Roman" w:hAnsi="Times New Roman" w:cs="Times New Roman"/>
          <w:i/>
          <w:sz w:val="24"/>
          <w:szCs w:val="24"/>
          <w:u w:val="single"/>
        </w:rPr>
      </w:pPr>
    </w:p>
    <w:p w:rsidR="002D150A" w:rsidRDefault="0022232F" w:rsidP="00225ADB">
      <w:pPr>
        <w:pStyle w:val="ac"/>
        <w:spacing w:line="230" w:lineRule="auto"/>
        <w:jc w:val="center"/>
        <w:rPr>
          <w:rFonts w:ascii="Times New Roman" w:hAnsi="Times New Roman" w:cs="Times New Roman"/>
          <w:i/>
          <w:sz w:val="24"/>
          <w:szCs w:val="24"/>
          <w:u w:val="single"/>
        </w:rPr>
      </w:pPr>
      <w:r w:rsidRPr="00264A89">
        <w:rPr>
          <w:rFonts w:ascii="Times New Roman" w:hAnsi="Times New Roman" w:cs="Times New Roman"/>
          <w:i/>
          <w:sz w:val="24"/>
          <w:szCs w:val="24"/>
          <w:u w:val="single"/>
        </w:rPr>
        <w:t>Розділ</w:t>
      </w:r>
      <w:r w:rsidR="00264A89" w:rsidRPr="00264A89">
        <w:rPr>
          <w:rFonts w:ascii="Times New Roman" w:hAnsi="Times New Roman" w:cs="Times New Roman"/>
          <w:i/>
          <w:sz w:val="24"/>
          <w:szCs w:val="24"/>
          <w:u w:val="single"/>
        </w:rPr>
        <w:t xml:space="preserve"> 1 </w:t>
      </w:r>
      <w:r w:rsidRPr="00264A89">
        <w:rPr>
          <w:rFonts w:ascii="Times New Roman" w:hAnsi="Times New Roman" w:cs="Times New Roman"/>
          <w:i/>
          <w:sz w:val="24"/>
          <w:szCs w:val="24"/>
          <w:u w:val="single"/>
        </w:rPr>
        <w:t xml:space="preserve"> «Управління персоналом»</w:t>
      </w:r>
    </w:p>
    <w:p w:rsidR="00105CB4" w:rsidRPr="00264A89" w:rsidRDefault="00105CB4" w:rsidP="00225ADB">
      <w:pPr>
        <w:pStyle w:val="ac"/>
        <w:spacing w:line="230" w:lineRule="auto"/>
        <w:jc w:val="center"/>
        <w:rPr>
          <w:rFonts w:ascii="Times New Roman" w:hAnsi="Times New Roman" w:cs="Times New Roman"/>
          <w:i/>
          <w:sz w:val="24"/>
          <w:szCs w:val="24"/>
          <w:u w:val="single"/>
        </w:rPr>
      </w:pPr>
    </w:p>
    <w:p w:rsidR="002D150A" w:rsidRPr="00264A89" w:rsidRDefault="00264A89" w:rsidP="00225ADB">
      <w:pPr>
        <w:pStyle w:val="ac"/>
        <w:spacing w:line="230" w:lineRule="auto"/>
        <w:ind w:firstLine="566"/>
        <w:jc w:val="both"/>
        <w:rPr>
          <w:rFonts w:ascii="Times New Roman" w:hAnsi="Times New Roman" w:cs="Times New Roman"/>
          <w:i/>
          <w:sz w:val="24"/>
          <w:szCs w:val="24"/>
          <w:u w:val="single"/>
        </w:rPr>
      </w:pPr>
      <w:r>
        <w:rPr>
          <w:rFonts w:ascii="Times New Roman" w:hAnsi="Times New Roman" w:cs="Times New Roman"/>
          <w:sz w:val="24"/>
          <w:szCs w:val="24"/>
        </w:rPr>
        <w:t>П</w:t>
      </w:r>
      <w:r w:rsidR="0022232F">
        <w:rPr>
          <w:rFonts w:ascii="Times New Roman" w:hAnsi="Times New Roman" w:cs="Times New Roman"/>
          <w:sz w:val="24"/>
          <w:szCs w:val="24"/>
        </w:rPr>
        <w:t>роведено роз’яснювальну роботу з членами конкурсних комісій  з питань дотримання вимог антикорупційного законодавства, зокрема запобігання виникнення конфлікту</w:t>
      </w:r>
      <w:r w:rsidR="003716F6">
        <w:rPr>
          <w:rFonts w:ascii="Times New Roman" w:hAnsi="Times New Roman" w:cs="Times New Roman"/>
          <w:sz w:val="24"/>
          <w:szCs w:val="24"/>
        </w:rPr>
        <w:t xml:space="preserve">               </w:t>
      </w:r>
      <w:r w:rsidR="0022232F">
        <w:rPr>
          <w:rFonts w:ascii="Times New Roman" w:hAnsi="Times New Roman" w:cs="Times New Roman"/>
          <w:sz w:val="24"/>
          <w:szCs w:val="24"/>
        </w:rPr>
        <w:t xml:space="preserve"> інтересів</w:t>
      </w:r>
      <w:r w:rsidR="0024442E">
        <w:rPr>
          <w:rFonts w:ascii="Times New Roman" w:hAnsi="Times New Roman" w:cs="Times New Roman"/>
          <w:sz w:val="24"/>
          <w:szCs w:val="24"/>
        </w:rPr>
        <w:t>, п</w:t>
      </w:r>
      <w:r w:rsidR="0024442E" w:rsidRPr="0024442E">
        <w:rPr>
          <w:rFonts w:ascii="Times New Roman" w:hAnsi="Times New Roman" w:cs="Times New Roman"/>
          <w:sz w:val="24"/>
          <w:szCs w:val="24"/>
        </w:rPr>
        <w:t xml:space="preserve">ротягом першого кварталу 2020 року конкурсів на заміщення вакантних посад державної </w:t>
      </w:r>
      <w:r w:rsidR="00A776AC">
        <w:rPr>
          <w:rFonts w:ascii="Times New Roman" w:hAnsi="Times New Roman" w:cs="Times New Roman"/>
          <w:sz w:val="24"/>
          <w:szCs w:val="24"/>
        </w:rPr>
        <w:t xml:space="preserve">    </w:t>
      </w:r>
      <w:r w:rsidR="0024442E" w:rsidRPr="0024442E">
        <w:rPr>
          <w:rFonts w:ascii="Times New Roman" w:hAnsi="Times New Roman" w:cs="Times New Roman"/>
          <w:sz w:val="24"/>
          <w:szCs w:val="24"/>
        </w:rPr>
        <w:t>служби категорії «Б» та «В» не проводилося</w:t>
      </w:r>
      <w:r w:rsidR="003716F6">
        <w:rPr>
          <w:rFonts w:ascii="Times New Roman" w:hAnsi="Times New Roman" w:cs="Times New Roman"/>
          <w:sz w:val="24"/>
          <w:szCs w:val="24"/>
        </w:rPr>
        <w:t xml:space="preserve">. </w:t>
      </w:r>
      <w:r w:rsidR="003716F6" w:rsidRPr="003716F6">
        <w:rPr>
          <w:rFonts w:ascii="Times New Roman" w:hAnsi="Times New Roman" w:cs="Times New Roman"/>
          <w:sz w:val="24"/>
          <w:szCs w:val="24"/>
        </w:rPr>
        <w:t>З квітня 2020 року в апараті</w:t>
      </w:r>
      <w:r w:rsidR="003716F6">
        <w:rPr>
          <w:rFonts w:ascii="Times New Roman" w:hAnsi="Times New Roman" w:cs="Times New Roman"/>
          <w:sz w:val="24"/>
          <w:szCs w:val="24"/>
        </w:rPr>
        <w:t xml:space="preserve">                                         </w:t>
      </w:r>
      <w:r w:rsidR="003716F6" w:rsidRPr="003716F6">
        <w:rPr>
          <w:rFonts w:ascii="Times New Roman" w:hAnsi="Times New Roman" w:cs="Times New Roman"/>
          <w:sz w:val="24"/>
          <w:szCs w:val="24"/>
        </w:rPr>
        <w:t xml:space="preserve"> облдержадміністрації та її структурних підрозділах конкурси на заміщення вакантних посад державної служби категорії «Б» та «В» не проводилися у зв’язку з тим, що Законом України «Про внесення змін до Закону України «Про державний бюджет України на 2020 рік», </w:t>
      </w:r>
      <w:r w:rsidR="003716F6">
        <w:rPr>
          <w:rFonts w:ascii="Times New Roman" w:hAnsi="Times New Roman" w:cs="Times New Roman"/>
          <w:sz w:val="24"/>
          <w:szCs w:val="24"/>
        </w:rPr>
        <w:t xml:space="preserve">           </w:t>
      </w:r>
      <w:r w:rsidR="003716F6" w:rsidRPr="003716F6">
        <w:rPr>
          <w:rFonts w:ascii="Times New Roman" w:hAnsi="Times New Roman" w:cs="Times New Roman"/>
          <w:sz w:val="24"/>
          <w:szCs w:val="24"/>
        </w:rPr>
        <w:t xml:space="preserve">тимчасово, на період карантину, установленого Кабінетом Міністрів України з метою </w:t>
      </w:r>
      <w:r w:rsidR="003716F6">
        <w:rPr>
          <w:rFonts w:ascii="Times New Roman" w:hAnsi="Times New Roman" w:cs="Times New Roman"/>
          <w:sz w:val="24"/>
          <w:szCs w:val="24"/>
        </w:rPr>
        <w:t xml:space="preserve">                </w:t>
      </w:r>
      <w:r w:rsidR="003716F6" w:rsidRPr="003716F6">
        <w:rPr>
          <w:rFonts w:ascii="Times New Roman" w:hAnsi="Times New Roman" w:cs="Times New Roman"/>
          <w:sz w:val="24"/>
          <w:szCs w:val="24"/>
        </w:rPr>
        <w:t xml:space="preserve">запобігання поширенню на території України гострої респіраторної хвороби COVID-19, </w:t>
      </w:r>
      <w:r w:rsidR="003716F6">
        <w:rPr>
          <w:rFonts w:ascii="Times New Roman" w:hAnsi="Times New Roman" w:cs="Times New Roman"/>
          <w:sz w:val="24"/>
          <w:szCs w:val="24"/>
        </w:rPr>
        <w:t xml:space="preserve">    </w:t>
      </w:r>
      <w:r w:rsidR="003716F6" w:rsidRPr="003716F6">
        <w:rPr>
          <w:rFonts w:ascii="Times New Roman" w:hAnsi="Times New Roman" w:cs="Times New Roman"/>
          <w:sz w:val="24"/>
          <w:szCs w:val="24"/>
        </w:rPr>
        <w:t xml:space="preserve">спричиненої коронавірусом SARS-CoV-2, зупинена дія положень Закону України «Про </w:t>
      </w:r>
      <w:r w:rsidR="003716F6">
        <w:rPr>
          <w:rFonts w:ascii="Times New Roman" w:hAnsi="Times New Roman" w:cs="Times New Roman"/>
          <w:sz w:val="24"/>
          <w:szCs w:val="24"/>
        </w:rPr>
        <w:t xml:space="preserve">        </w:t>
      </w:r>
      <w:r w:rsidR="003716F6" w:rsidRPr="003716F6">
        <w:rPr>
          <w:rFonts w:ascii="Times New Roman" w:hAnsi="Times New Roman" w:cs="Times New Roman"/>
          <w:sz w:val="24"/>
          <w:szCs w:val="24"/>
        </w:rPr>
        <w:t xml:space="preserve">державну службу» та Закону України «Про центральні органи виконавчої влади» в частині проведення конкурсів на посади державної служби та призначення на посади державної </w:t>
      </w:r>
      <w:r w:rsidR="003716F6">
        <w:rPr>
          <w:rFonts w:ascii="Times New Roman" w:hAnsi="Times New Roman" w:cs="Times New Roman"/>
          <w:sz w:val="24"/>
          <w:szCs w:val="24"/>
        </w:rPr>
        <w:t xml:space="preserve">       </w:t>
      </w:r>
      <w:r w:rsidR="003716F6" w:rsidRPr="003716F6">
        <w:rPr>
          <w:rFonts w:ascii="Times New Roman" w:hAnsi="Times New Roman" w:cs="Times New Roman"/>
          <w:sz w:val="24"/>
          <w:szCs w:val="24"/>
        </w:rPr>
        <w:t>служби за результатами конкурсу (триваючий захід, виконується щоква</w:t>
      </w:r>
      <w:r w:rsidR="003716F6">
        <w:rPr>
          <w:rFonts w:ascii="Times New Roman" w:hAnsi="Times New Roman" w:cs="Times New Roman"/>
          <w:sz w:val="24"/>
          <w:szCs w:val="24"/>
        </w:rPr>
        <w:t>рталу протягом 2019-2020 років)</w:t>
      </w:r>
      <w:r w:rsidR="0022232F" w:rsidRPr="0024442E">
        <w:rPr>
          <w:rFonts w:ascii="Times New Roman" w:hAnsi="Times New Roman" w:cs="Times New Roman"/>
          <w:sz w:val="24"/>
          <w:szCs w:val="24"/>
        </w:rPr>
        <w:t xml:space="preserve"> </w:t>
      </w:r>
      <w:r w:rsidR="0022232F" w:rsidRPr="00264A89">
        <w:rPr>
          <w:rFonts w:ascii="Times New Roman" w:hAnsi="Times New Roman" w:cs="Times New Roman"/>
          <w:i/>
          <w:sz w:val="24"/>
          <w:szCs w:val="24"/>
          <w:u w:val="single"/>
        </w:rPr>
        <w:t>(триваючий захід, виконується щокварталу</w:t>
      </w:r>
      <w:r w:rsidR="0024442E" w:rsidRPr="00264A89">
        <w:rPr>
          <w:rFonts w:ascii="Times New Roman" w:hAnsi="Times New Roman" w:cs="Times New Roman"/>
          <w:i/>
          <w:sz w:val="24"/>
          <w:szCs w:val="24"/>
          <w:u w:val="single"/>
        </w:rPr>
        <w:t xml:space="preserve"> </w:t>
      </w:r>
      <w:r w:rsidR="0022232F" w:rsidRPr="00264A89">
        <w:rPr>
          <w:rFonts w:ascii="Times New Roman" w:hAnsi="Times New Roman" w:cs="Times New Roman"/>
          <w:i/>
          <w:sz w:val="24"/>
          <w:szCs w:val="24"/>
          <w:u w:val="single"/>
        </w:rPr>
        <w:t>протягом 2019</w:t>
      </w:r>
      <w:r w:rsidR="0024442E" w:rsidRPr="00264A89">
        <w:rPr>
          <w:rFonts w:ascii="Times New Roman" w:hAnsi="Times New Roman" w:cs="Times New Roman"/>
          <w:i/>
          <w:sz w:val="24"/>
          <w:szCs w:val="24"/>
          <w:u w:val="single"/>
        </w:rPr>
        <w:t xml:space="preserve"> </w:t>
      </w:r>
      <w:r w:rsidR="0022232F" w:rsidRPr="00264A89">
        <w:rPr>
          <w:rFonts w:ascii="Times New Roman" w:hAnsi="Times New Roman" w:cs="Times New Roman"/>
          <w:i/>
          <w:sz w:val="24"/>
          <w:szCs w:val="24"/>
          <w:u w:val="single"/>
        </w:rPr>
        <w:t>-</w:t>
      </w:r>
      <w:r w:rsidR="0024442E" w:rsidRPr="00264A89">
        <w:rPr>
          <w:rFonts w:ascii="Times New Roman" w:hAnsi="Times New Roman" w:cs="Times New Roman"/>
          <w:i/>
          <w:sz w:val="24"/>
          <w:szCs w:val="24"/>
          <w:u w:val="single"/>
        </w:rPr>
        <w:t xml:space="preserve"> </w:t>
      </w:r>
      <w:r>
        <w:rPr>
          <w:rFonts w:ascii="Times New Roman" w:hAnsi="Times New Roman" w:cs="Times New Roman"/>
          <w:i/>
          <w:sz w:val="24"/>
          <w:szCs w:val="24"/>
          <w:u w:val="single"/>
        </w:rPr>
        <w:t>2020 років).</w:t>
      </w:r>
    </w:p>
    <w:p w:rsidR="002D150A" w:rsidRPr="00264A89" w:rsidRDefault="00264A89" w:rsidP="00225ADB">
      <w:pPr>
        <w:pStyle w:val="ac"/>
        <w:spacing w:line="230" w:lineRule="auto"/>
        <w:ind w:firstLine="566"/>
        <w:jc w:val="both"/>
        <w:rPr>
          <w:rFonts w:ascii="Times New Roman" w:hAnsi="Times New Roman" w:cs="Times New Roman"/>
          <w:i/>
          <w:sz w:val="24"/>
          <w:szCs w:val="24"/>
          <w:u w:val="single"/>
        </w:rPr>
      </w:pPr>
      <w:r>
        <w:rPr>
          <w:rFonts w:ascii="Times New Roman" w:hAnsi="Times New Roman" w:cs="Times New Roman"/>
          <w:sz w:val="24"/>
          <w:szCs w:val="24"/>
        </w:rPr>
        <w:t>З</w:t>
      </w:r>
      <w:r w:rsidR="0022232F">
        <w:rPr>
          <w:rFonts w:ascii="Times New Roman" w:hAnsi="Times New Roman" w:cs="Times New Roman"/>
          <w:sz w:val="24"/>
          <w:szCs w:val="24"/>
        </w:rPr>
        <w:t xml:space="preserve">абезпечено ознайомлення членів конкурсних комісій під підпис </w:t>
      </w:r>
      <w:r w:rsidR="0022232F">
        <w:rPr>
          <w:rFonts w:ascii="Times New Roman" w:hAnsi="Times New Roman" w:cs="Times New Roman"/>
          <w:sz w:val="24"/>
          <w:szCs w:val="24"/>
          <w:lang w:bidi="uk-UA"/>
        </w:rPr>
        <w:t xml:space="preserve">з переліком вимог, </w:t>
      </w:r>
      <w:r w:rsidR="00A776AC">
        <w:rPr>
          <w:rFonts w:ascii="Times New Roman" w:hAnsi="Times New Roman" w:cs="Times New Roman"/>
          <w:sz w:val="24"/>
          <w:szCs w:val="24"/>
          <w:lang w:bidi="uk-UA"/>
        </w:rPr>
        <w:t xml:space="preserve"> </w:t>
      </w:r>
      <w:r w:rsidR="0022232F">
        <w:rPr>
          <w:rFonts w:ascii="Times New Roman" w:hAnsi="Times New Roman" w:cs="Times New Roman"/>
          <w:sz w:val="24"/>
          <w:szCs w:val="24"/>
          <w:lang w:bidi="uk-UA"/>
        </w:rPr>
        <w:t>заборон та обмежень стосовно державних службовців, встановлених Законом України “Про запобігання корупції”</w:t>
      </w:r>
      <w:r w:rsidR="003716F6">
        <w:rPr>
          <w:rFonts w:ascii="Times New Roman" w:hAnsi="Times New Roman" w:cs="Times New Roman"/>
          <w:sz w:val="24"/>
          <w:szCs w:val="24"/>
          <w:lang w:bidi="uk-UA"/>
        </w:rPr>
        <w:t xml:space="preserve">. </w:t>
      </w:r>
      <w:r w:rsidR="003716F6" w:rsidRPr="003716F6">
        <w:rPr>
          <w:rFonts w:ascii="Times New Roman" w:hAnsi="Times New Roman" w:cs="Times New Roman"/>
          <w:sz w:val="24"/>
          <w:szCs w:val="24"/>
          <w:lang w:bidi="uk-UA"/>
        </w:rPr>
        <w:t xml:space="preserve">З квітня 2020 року в апараті облдержадміністрації та її структурних підрозділах конкурси на заміщення вакантних посад державної служби категорії «Б» та «В» не проводилися у зв’язку з тим, що Законом України «Про внесення змін до Закону України «Про державний бюджет України на 2020 рік», тимчасово, на період карантину, </w:t>
      </w:r>
      <w:r w:rsidR="003716F6">
        <w:rPr>
          <w:rFonts w:ascii="Times New Roman" w:hAnsi="Times New Roman" w:cs="Times New Roman"/>
          <w:sz w:val="24"/>
          <w:szCs w:val="24"/>
          <w:lang w:bidi="uk-UA"/>
        </w:rPr>
        <w:t xml:space="preserve">                         </w:t>
      </w:r>
      <w:r w:rsidR="003716F6" w:rsidRPr="003716F6">
        <w:rPr>
          <w:rFonts w:ascii="Times New Roman" w:hAnsi="Times New Roman" w:cs="Times New Roman"/>
          <w:sz w:val="24"/>
          <w:szCs w:val="24"/>
          <w:lang w:bidi="uk-UA"/>
        </w:rPr>
        <w:t xml:space="preserve">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w:t>
      </w:r>
      <w:r w:rsidR="003716F6">
        <w:rPr>
          <w:rFonts w:ascii="Times New Roman" w:hAnsi="Times New Roman" w:cs="Times New Roman"/>
          <w:sz w:val="24"/>
          <w:szCs w:val="24"/>
          <w:lang w:bidi="uk-UA"/>
        </w:rPr>
        <w:t xml:space="preserve">                      </w:t>
      </w:r>
      <w:r w:rsidR="003716F6" w:rsidRPr="003716F6">
        <w:rPr>
          <w:rFonts w:ascii="Times New Roman" w:hAnsi="Times New Roman" w:cs="Times New Roman"/>
          <w:sz w:val="24"/>
          <w:szCs w:val="24"/>
          <w:lang w:bidi="uk-UA"/>
        </w:rPr>
        <w:t xml:space="preserve">SARS-CoV-2, зупинена дія положень Закону України «Про державну службу» та Закону </w:t>
      </w:r>
      <w:r w:rsidR="003716F6">
        <w:rPr>
          <w:rFonts w:ascii="Times New Roman" w:hAnsi="Times New Roman" w:cs="Times New Roman"/>
          <w:sz w:val="24"/>
          <w:szCs w:val="24"/>
          <w:lang w:bidi="uk-UA"/>
        </w:rPr>
        <w:t xml:space="preserve">      </w:t>
      </w:r>
      <w:r w:rsidR="003716F6" w:rsidRPr="003716F6">
        <w:rPr>
          <w:rFonts w:ascii="Times New Roman" w:hAnsi="Times New Roman" w:cs="Times New Roman"/>
          <w:sz w:val="24"/>
          <w:szCs w:val="24"/>
          <w:lang w:bidi="uk-UA"/>
        </w:rPr>
        <w:t xml:space="preserve">України «Про центральні органи виконавчої влади» в частині проведення конкурсів на </w:t>
      </w:r>
      <w:r w:rsidR="003716F6">
        <w:rPr>
          <w:rFonts w:ascii="Times New Roman" w:hAnsi="Times New Roman" w:cs="Times New Roman"/>
          <w:sz w:val="24"/>
          <w:szCs w:val="24"/>
          <w:lang w:bidi="uk-UA"/>
        </w:rPr>
        <w:t xml:space="preserve">         </w:t>
      </w:r>
      <w:r w:rsidR="003716F6" w:rsidRPr="003716F6">
        <w:rPr>
          <w:rFonts w:ascii="Times New Roman" w:hAnsi="Times New Roman" w:cs="Times New Roman"/>
          <w:sz w:val="24"/>
          <w:szCs w:val="24"/>
          <w:lang w:bidi="uk-UA"/>
        </w:rPr>
        <w:t xml:space="preserve">посади державної служби та призначення на посади державної служби за результатами </w:t>
      </w:r>
      <w:r w:rsidR="003716F6">
        <w:rPr>
          <w:rFonts w:ascii="Times New Roman" w:hAnsi="Times New Roman" w:cs="Times New Roman"/>
          <w:sz w:val="24"/>
          <w:szCs w:val="24"/>
          <w:lang w:bidi="uk-UA"/>
        </w:rPr>
        <w:t xml:space="preserve">         </w:t>
      </w:r>
      <w:r w:rsidR="003716F6" w:rsidRPr="003716F6">
        <w:rPr>
          <w:rFonts w:ascii="Times New Roman" w:hAnsi="Times New Roman" w:cs="Times New Roman"/>
          <w:sz w:val="24"/>
          <w:szCs w:val="24"/>
          <w:lang w:bidi="uk-UA"/>
        </w:rPr>
        <w:t>конкурсу</w:t>
      </w:r>
      <w:r w:rsidR="0022232F">
        <w:rPr>
          <w:rFonts w:ascii="Times New Roman" w:hAnsi="Times New Roman" w:cs="Times New Roman"/>
          <w:sz w:val="24"/>
          <w:szCs w:val="24"/>
        </w:rPr>
        <w:t xml:space="preserve"> </w:t>
      </w:r>
      <w:r w:rsidR="0022232F" w:rsidRPr="00264A89">
        <w:rPr>
          <w:rFonts w:ascii="Times New Roman" w:hAnsi="Times New Roman" w:cs="Times New Roman"/>
          <w:i/>
          <w:sz w:val="24"/>
          <w:szCs w:val="24"/>
          <w:u w:val="single"/>
        </w:rPr>
        <w:t>(захід виконується 100%, термін виконання липень</w:t>
      </w:r>
      <w:r w:rsidR="003716F6" w:rsidRPr="00264A89">
        <w:rPr>
          <w:rFonts w:ascii="Times New Roman" w:hAnsi="Times New Roman" w:cs="Times New Roman"/>
          <w:i/>
          <w:sz w:val="24"/>
          <w:szCs w:val="24"/>
          <w:u w:val="single"/>
        </w:rPr>
        <w:t xml:space="preserve"> </w:t>
      </w:r>
      <w:r w:rsidR="0022232F" w:rsidRPr="00264A89">
        <w:rPr>
          <w:rFonts w:ascii="Times New Roman" w:hAnsi="Times New Roman" w:cs="Times New Roman"/>
          <w:i/>
          <w:sz w:val="24"/>
          <w:szCs w:val="24"/>
          <w:u w:val="single"/>
        </w:rPr>
        <w:t>-</w:t>
      </w:r>
      <w:r w:rsidR="003716F6" w:rsidRPr="00264A89">
        <w:rPr>
          <w:rFonts w:ascii="Times New Roman" w:hAnsi="Times New Roman" w:cs="Times New Roman"/>
          <w:i/>
          <w:sz w:val="24"/>
          <w:szCs w:val="24"/>
          <w:u w:val="single"/>
        </w:rPr>
        <w:t xml:space="preserve"> </w:t>
      </w:r>
      <w:r w:rsidR="0022232F" w:rsidRPr="00264A89">
        <w:rPr>
          <w:rFonts w:ascii="Times New Roman" w:hAnsi="Times New Roman" w:cs="Times New Roman"/>
          <w:i/>
          <w:sz w:val="24"/>
          <w:szCs w:val="24"/>
          <w:u w:val="single"/>
        </w:rPr>
        <w:t>жовтень</w:t>
      </w:r>
      <w:r w:rsidR="0024442E" w:rsidRPr="00264A89">
        <w:rPr>
          <w:rFonts w:ascii="Times New Roman" w:hAnsi="Times New Roman" w:cs="Times New Roman"/>
          <w:i/>
          <w:sz w:val="24"/>
          <w:szCs w:val="24"/>
          <w:u w:val="single"/>
        </w:rPr>
        <w:t xml:space="preserve"> </w:t>
      </w:r>
      <w:r w:rsidR="0022232F" w:rsidRPr="00264A89">
        <w:rPr>
          <w:rFonts w:ascii="Times New Roman" w:hAnsi="Times New Roman" w:cs="Times New Roman"/>
          <w:i/>
          <w:sz w:val="24"/>
          <w:szCs w:val="24"/>
          <w:u w:val="single"/>
        </w:rPr>
        <w:t>2019</w:t>
      </w:r>
      <w:r w:rsidR="0024442E" w:rsidRPr="00264A89">
        <w:rPr>
          <w:rFonts w:ascii="Times New Roman" w:hAnsi="Times New Roman" w:cs="Times New Roman"/>
          <w:i/>
          <w:sz w:val="24"/>
          <w:szCs w:val="24"/>
          <w:u w:val="single"/>
        </w:rPr>
        <w:t xml:space="preserve"> </w:t>
      </w:r>
      <w:r w:rsidR="0022232F" w:rsidRPr="00264A89">
        <w:rPr>
          <w:rFonts w:ascii="Times New Roman" w:hAnsi="Times New Roman" w:cs="Times New Roman"/>
          <w:i/>
          <w:sz w:val="24"/>
          <w:szCs w:val="24"/>
          <w:u w:val="single"/>
        </w:rPr>
        <w:t>-</w:t>
      </w:r>
      <w:r w:rsidR="003716F6" w:rsidRPr="00264A89">
        <w:rPr>
          <w:rFonts w:ascii="Times New Roman" w:hAnsi="Times New Roman" w:cs="Times New Roman"/>
          <w:i/>
          <w:sz w:val="24"/>
          <w:szCs w:val="24"/>
          <w:u w:val="single"/>
        </w:rPr>
        <w:t xml:space="preserve"> </w:t>
      </w:r>
      <w:r w:rsidR="0022232F" w:rsidRPr="00264A89">
        <w:rPr>
          <w:rFonts w:ascii="Times New Roman" w:hAnsi="Times New Roman" w:cs="Times New Roman"/>
          <w:i/>
          <w:sz w:val="24"/>
          <w:szCs w:val="24"/>
          <w:u w:val="single"/>
        </w:rPr>
        <w:t>2020 років</w:t>
      </w:r>
      <w:r>
        <w:rPr>
          <w:rFonts w:ascii="Times New Roman" w:hAnsi="Times New Roman" w:cs="Times New Roman"/>
          <w:bCs/>
          <w:i/>
          <w:sz w:val="24"/>
          <w:szCs w:val="24"/>
          <w:u w:val="single"/>
        </w:rPr>
        <w:t>).</w:t>
      </w:r>
    </w:p>
    <w:p w:rsidR="002D150A" w:rsidRPr="00264A89" w:rsidRDefault="00264A89" w:rsidP="00225ADB">
      <w:pPr>
        <w:pStyle w:val="ac"/>
        <w:spacing w:line="230" w:lineRule="auto"/>
        <w:ind w:firstLine="708"/>
        <w:jc w:val="both"/>
        <w:rPr>
          <w:rFonts w:ascii="Times New Roman" w:hAnsi="Times New Roman" w:cs="Times New Roman"/>
          <w:i/>
          <w:sz w:val="24"/>
          <w:szCs w:val="24"/>
          <w:u w:val="single"/>
        </w:rPr>
      </w:pPr>
      <w:r>
        <w:rPr>
          <w:rFonts w:ascii="Times New Roman" w:hAnsi="Times New Roman" w:cs="Times New Roman"/>
          <w:sz w:val="24"/>
          <w:szCs w:val="24"/>
        </w:rPr>
        <w:t>В</w:t>
      </w:r>
      <w:r w:rsidR="0022232F">
        <w:rPr>
          <w:rFonts w:ascii="Times New Roman" w:hAnsi="Times New Roman" w:cs="Times New Roman"/>
          <w:sz w:val="24"/>
          <w:szCs w:val="24"/>
        </w:rPr>
        <w:t xml:space="preserve">жито заходів  щодо запобігання залученню кандидатів на зайняття посад (осіб, які вже працюють в установі), до будь-яких заходів з організації чи проведення конкурсу; </w:t>
      </w:r>
      <w:r w:rsidR="00A776AC">
        <w:rPr>
          <w:rFonts w:ascii="Times New Roman" w:hAnsi="Times New Roman" w:cs="Times New Roman"/>
          <w:sz w:val="24"/>
          <w:szCs w:val="24"/>
        </w:rPr>
        <w:t xml:space="preserve">              </w:t>
      </w:r>
      <w:r w:rsidR="0022232F">
        <w:rPr>
          <w:rFonts w:ascii="Times New Roman" w:hAnsi="Times New Roman" w:cs="Times New Roman"/>
          <w:sz w:val="24"/>
          <w:szCs w:val="24"/>
        </w:rPr>
        <w:t xml:space="preserve">управлінням кадрового забезпечення та з питань нагород апарату облдержадміністрації </w:t>
      </w:r>
      <w:r w:rsidR="00A776AC">
        <w:rPr>
          <w:rFonts w:ascii="Times New Roman" w:hAnsi="Times New Roman" w:cs="Times New Roman"/>
          <w:sz w:val="24"/>
          <w:szCs w:val="24"/>
        </w:rPr>
        <w:t xml:space="preserve">          </w:t>
      </w:r>
      <w:r w:rsidR="0022232F">
        <w:rPr>
          <w:rFonts w:ascii="Times New Roman" w:hAnsi="Times New Roman" w:cs="Times New Roman"/>
          <w:sz w:val="24"/>
          <w:szCs w:val="24"/>
        </w:rPr>
        <w:t xml:space="preserve">надано інформацію, що особи, які працюють в облдержадміністрації, не залучалися до </w:t>
      </w:r>
      <w:r w:rsidR="003716F6">
        <w:rPr>
          <w:rFonts w:ascii="Times New Roman" w:hAnsi="Times New Roman" w:cs="Times New Roman"/>
          <w:sz w:val="24"/>
          <w:szCs w:val="24"/>
        </w:rPr>
        <w:t xml:space="preserve">            </w:t>
      </w:r>
      <w:r w:rsidR="0022232F">
        <w:rPr>
          <w:rFonts w:ascii="Times New Roman" w:hAnsi="Times New Roman" w:cs="Times New Roman"/>
          <w:sz w:val="24"/>
          <w:szCs w:val="24"/>
        </w:rPr>
        <w:t>заходів із організації та проведення конкурсів</w:t>
      </w:r>
      <w:r w:rsidR="003716F6">
        <w:rPr>
          <w:rFonts w:ascii="Times New Roman" w:hAnsi="Times New Roman" w:cs="Times New Roman"/>
          <w:sz w:val="24"/>
          <w:szCs w:val="24"/>
        </w:rPr>
        <w:t xml:space="preserve">. </w:t>
      </w:r>
      <w:r w:rsidR="003716F6" w:rsidRPr="003716F6">
        <w:rPr>
          <w:rFonts w:ascii="Times New Roman" w:hAnsi="Times New Roman" w:cs="Times New Roman"/>
          <w:sz w:val="24"/>
          <w:szCs w:val="24"/>
        </w:rPr>
        <w:t xml:space="preserve">З квітня 2020 року в апараті </w:t>
      </w:r>
      <w:r w:rsidR="003716F6">
        <w:rPr>
          <w:rFonts w:ascii="Times New Roman" w:hAnsi="Times New Roman" w:cs="Times New Roman"/>
          <w:sz w:val="24"/>
          <w:szCs w:val="24"/>
        </w:rPr>
        <w:t xml:space="preserve">                                  </w:t>
      </w:r>
      <w:r w:rsidR="003716F6" w:rsidRPr="003716F6">
        <w:rPr>
          <w:rFonts w:ascii="Times New Roman" w:hAnsi="Times New Roman" w:cs="Times New Roman"/>
          <w:sz w:val="24"/>
          <w:szCs w:val="24"/>
        </w:rPr>
        <w:t>облдержадміністрації та її структурних підрозділах конкурси на заміщення вакантних посад державної служби категорії «Б» та «В» не проводилися у зв’язку з тим, що Законом України «Про внесення змін до Закону України «Про державний бюджет України на 2020 рік»,</w:t>
      </w:r>
      <w:r w:rsidR="003716F6">
        <w:rPr>
          <w:rFonts w:ascii="Times New Roman" w:hAnsi="Times New Roman" w:cs="Times New Roman"/>
          <w:sz w:val="24"/>
          <w:szCs w:val="24"/>
        </w:rPr>
        <w:t xml:space="preserve">              </w:t>
      </w:r>
      <w:r w:rsidR="003716F6" w:rsidRPr="003716F6">
        <w:rPr>
          <w:rFonts w:ascii="Times New Roman" w:hAnsi="Times New Roman" w:cs="Times New Roman"/>
          <w:sz w:val="24"/>
          <w:szCs w:val="24"/>
        </w:rPr>
        <w:t xml:space="preserve"> тимчасово, на період карантину, установленого Кабінетом Міністрів України з метою </w:t>
      </w:r>
      <w:r w:rsidR="0062703B">
        <w:rPr>
          <w:rFonts w:ascii="Times New Roman" w:hAnsi="Times New Roman" w:cs="Times New Roman"/>
          <w:sz w:val="24"/>
          <w:szCs w:val="24"/>
        </w:rPr>
        <w:t xml:space="preserve">            </w:t>
      </w:r>
      <w:r w:rsidR="003716F6" w:rsidRPr="003716F6">
        <w:rPr>
          <w:rFonts w:ascii="Times New Roman" w:hAnsi="Times New Roman" w:cs="Times New Roman"/>
          <w:sz w:val="24"/>
          <w:szCs w:val="24"/>
        </w:rPr>
        <w:t xml:space="preserve">запобігання поширенню на території </w:t>
      </w:r>
      <w:r w:rsidR="003716F6">
        <w:rPr>
          <w:rFonts w:ascii="Times New Roman" w:hAnsi="Times New Roman" w:cs="Times New Roman"/>
          <w:sz w:val="24"/>
          <w:szCs w:val="24"/>
        </w:rPr>
        <w:t xml:space="preserve">    </w:t>
      </w:r>
      <w:r w:rsidR="003716F6" w:rsidRPr="003716F6">
        <w:rPr>
          <w:rFonts w:ascii="Times New Roman" w:hAnsi="Times New Roman" w:cs="Times New Roman"/>
          <w:sz w:val="24"/>
          <w:szCs w:val="24"/>
        </w:rPr>
        <w:t xml:space="preserve">України гострої респіраторної хвороби COVID-19, спричиненої коронавірусом SARS-CoV-2, зупинена дія положень Закону України «Про </w:t>
      </w:r>
      <w:r w:rsidR="0062703B">
        <w:rPr>
          <w:rFonts w:ascii="Times New Roman" w:hAnsi="Times New Roman" w:cs="Times New Roman"/>
          <w:sz w:val="24"/>
          <w:szCs w:val="24"/>
        </w:rPr>
        <w:t xml:space="preserve">     </w:t>
      </w:r>
      <w:r w:rsidR="003716F6" w:rsidRPr="003716F6">
        <w:rPr>
          <w:rFonts w:ascii="Times New Roman" w:hAnsi="Times New Roman" w:cs="Times New Roman"/>
          <w:sz w:val="24"/>
          <w:szCs w:val="24"/>
        </w:rPr>
        <w:t>державну службу» та Закону України «Про</w:t>
      </w:r>
      <w:r w:rsidR="003716F6">
        <w:rPr>
          <w:rFonts w:ascii="Times New Roman" w:hAnsi="Times New Roman" w:cs="Times New Roman"/>
          <w:sz w:val="24"/>
          <w:szCs w:val="24"/>
        </w:rPr>
        <w:t xml:space="preserve"> </w:t>
      </w:r>
      <w:r w:rsidR="003716F6" w:rsidRPr="003716F6">
        <w:rPr>
          <w:rFonts w:ascii="Times New Roman" w:hAnsi="Times New Roman" w:cs="Times New Roman"/>
          <w:sz w:val="24"/>
          <w:szCs w:val="24"/>
        </w:rPr>
        <w:t xml:space="preserve">центральні органи виконавчої влади» в частині проведення конкурсів на посади державної служби та призначення на посади державної </w:t>
      </w:r>
      <w:r w:rsidR="0062703B">
        <w:rPr>
          <w:rFonts w:ascii="Times New Roman" w:hAnsi="Times New Roman" w:cs="Times New Roman"/>
          <w:sz w:val="24"/>
          <w:szCs w:val="24"/>
        </w:rPr>
        <w:t xml:space="preserve">    </w:t>
      </w:r>
      <w:r w:rsidR="003716F6" w:rsidRPr="003716F6">
        <w:rPr>
          <w:rFonts w:ascii="Times New Roman" w:hAnsi="Times New Roman" w:cs="Times New Roman"/>
          <w:sz w:val="24"/>
          <w:szCs w:val="24"/>
        </w:rPr>
        <w:t>служби за результатами конкурсу</w:t>
      </w:r>
      <w:r w:rsidR="0022232F">
        <w:rPr>
          <w:rFonts w:ascii="Times New Roman" w:hAnsi="Times New Roman" w:cs="Times New Roman"/>
          <w:sz w:val="24"/>
          <w:szCs w:val="24"/>
        </w:rPr>
        <w:t xml:space="preserve"> </w:t>
      </w:r>
      <w:r w:rsidR="0022232F" w:rsidRPr="00264A89">
        <w:rPr>
          <w:rFonts w:ascii="Times New Roman" w:hAnsi="Times New Roman" w:cs="Times New Roman"/>
          <w:i/>
          <w:sz w:val="24"/>
          <w:szCs w:val="24"/>
          <w:u w:val="single"/>
          <w:lang w:bidi="uk-UA"/>
        </w:rPr>
        <w:t>(триваючий захід, виконується протягом 2019-</w:t>
      </w:r>
      <w:r>
        <w:rPr>
          <w:rFonts w:ascii="Times New Roman" w:hAnsi="Times New Roman" w:cs="Times New Roman"/>
          <w:i/>
          <w:sz w:val="24"/>
          <w:szCs w:val="24"/>
          <w:u w:val="single"/>
          <w:lang w:bidi="uk-UA"/>
        </w:rPr>
        <w:t>2020 років).</w:t>
      </w:r>
    </w:p>
    <w:p w:rsidR="002D150A" w:rsidRPr="00264A89" w:rsidRDefault="00264A89" w:rsidP="00225ADB">
      <w:pPr>
        <w:pStyle w:val="ac"/>
        <w:spacing w:line="230" w:lineRule="auto"/>
        <w:ind w:firstLine="708"/>
        <w:jc w:val="both"/>
        <w:rPr>
          <w:rFonts w:ascii="Times New Roman" w:hAnsi="Times New Roman" w:cs="Times New Roman"/>
          <w:i/>
          <w:sz w:val="24"/>
          <w:szCs w:val="24"/>
          <w:u w:val="single"/>
        </w:rPr>
      </w:pPr>
      <w:r>
        <w:rPr>
          <w:rFonts w:ascii="Times New Roman" w:hAnsi="Times New Roman" w:cs="Times New Roman"/>
          <w:sz w:val="24"/>
          <w:szCs w:val="24"/>
        </w:rPr>
        <w:t>П</w:t>
      </w:r>
      <w:r w:rsidR="0022232F">
        <w:rPr>
          <w:rFonts w:ascii="Times New Roman" w:hAnsi="Times New Roman" w:cs="Times New Roman"/>
          <w:sz w:val="24"/>
          <w:szCs w:val="24"/>
        </w:rPr>
        <w:t xml:space="preserve">опереджено членів конкурсних комісій про те, що член конкурсної комісії, який </w:t>
      </w:r>
      <w:r w:rsidR="00A776AC">
        <w:rPr>
          <w:rFonts w:ascii="Times New Roman" w:hAnsi="Times New Roman" w:cs="Times New Roman"/>
          <w:sz w:val="24"/>
          <w:szCs w:val="24"/>
        </w:rPr>
        <w:t xml:space="preserve">     </w:t>
      </w:r>
      <w:r w:rsidR="0022232F">
        <w:rPr>
          <w:rFonts w:ascii="Times New Roman" w:hAnsi="Times New Roman" w:cs="Times New Roman"/>
          <w:sz w:val="24"/>
          <w:szCs w:val="24"/>
        </w:rPr>
        <w:t>одночасно є  кандидатом на зайняття посади, зобов’язаний повідомити про це на першому засіданні конкурсної комісії після подання документів для участі в конкурсі та не приймати</w:t>
      </w:r>
      <w:r w:rsidR="003716F6">
        <w:rPr>
          <w:rFonts w:ascii="Times New Roman" w:hAnsi="Times New Roman" w:cs="Times New Roman"/>
          <w:sz w:val="24"/>
          <w:szCs w:val="24"/>
        </w:rPr>
        <w:t xml:space="preserve"> участь у конкурсі на цю посаду.</w:t>
      </w:r>
      <w:r w:rsidR="003716F6" w:rsidRPr="003716F6">
        <w:t xml:space="preserve"> </w:t>
      </w:r>
      <w:r w:rsidR="003716F6" w:rsidRPr="003716F6">
        <w:rPr>
          <w:rFonts w:ascii="Times New Roman" w:hAnsi="Times New Roman" w:cs="Times New Roman"/>
          <w:sz w:val="24"/>
          <w:szCs w:val="24"/>
        </w:rPr>
        <w:t xml:space="preserve">З квітня 2020 року в апараті облдержадміністрації та її </w:t>
      </w:r>
      <w:r w:rsidR="003716F6">
        <w:rPr>
          <w:rFonts w:ascii="Times New Roman" w:hAnsi="Times New Roman" w:cs="Times New Roman"/>
          <w:sz w:val="24"/>
          <w:szCs w:val="24"/>
        </w:rPr>
        <w:t xml:space="preserve">         </w:t>
      </w:r>
      <w:r w:rsidR="003716F6" w:rsidRPr="003716F6">
        <w:rPr>
          <w:rFonts w:ascii="Times New Roman" w:hAnsi="Times New Roman" w:cs="Times New Roman"/>
          <w:sz w:val="24"/>
          <w:szCs w:val="24"/>
        </w:rPr>
        <w:t xml:space="preserve">структурних підрозділах конкурси на заміщення вакантних посад державної служби </w:t>
      </w:r>
      <w:r w:rsidR="0062703B">
        <w:rPr>
          <w:rFonts w:ascii="Times New Roman" w:hAnsi="Times New Roman" w:cs="Times New Roman"/>
          <w:sz w:val="24"/>
          <w:szCs w:val="24"/>
        </w:rPr>
        <w:t xml:space="preserve">               </w:t>
      </w:r>
      <w:r w:rsidR="003716F6" w:rsidRPr="003716F6">
        <w:rPr>
          <w:rFonts w:ascii="Times New Roman" w:hAnsi="Times New Roman" w:cs="Times New Roman"/>
          <w:sz w:val="24"/>
          <w:szCs w:val="24"/>
        </w:rPr>
        <w:t xml:space="preserve">категорії «Б» та «В» не проводилися у зв’язку з тим, що Законом України «Про внесення змін до Закону України «Про державний бюджет України на 2020 рік», тимчасово, на період </w:t>
      </w:r>
      <w:r w:rsidR="0062703B">
        <w:rPr>
          <w:rFonts w:ascii="Times New Roman" w:hAnsi="Times New Roman" w:cs="Times New Roman"/>
          <w:sz w:val="24"/>
          <w:szCs w:val="24"/>
        </w:rPr>
        <w:t xml:space="preserve">        </w:t>
      </w:r>
      <w:r w:rsidR="003716F6" w:rsidRPr="003716F6">
        <w:rPr>
          <w:rFonts w:ascii="Times New Roman" w:hAnsi="Times New Roman" w:cs="Times New Roman"/>
          <w:sz w:val="24"/>
          <w:szCs w:val="24"/>
        </w:rPr>
        <w:t xml:space="preserve">карантину, </w:t>
      </w:r>
      <w:r w:rsidR="003716F6">
        <w:rPr>
          <w:rFonts w:ascii="Times New Roman" w:hAnsi="Times New Roman" w:cs="Times New Roman"/>
          <w:sz w:val="24"/>
          <w:szCs w:val="24"/>
        </w:rPr>
        <w:t xml:space="preserve">     </w:t>
      </w:r>
      <w:r w:rsidR="003716F6" w:rsidRPr="003716F6">
        <w:rPr>
          <w:rFonts w:ascii="Times New Roman" w:hAnsi="Times New Roman" w:cs="Times New Roman"/>
          <w:sz w:val="24"/>
          <w:szCs w:val="24"/>
        </w:rPr>
        <w:t>установленого Кабінетом Міністрів України з метою запобігання поширенню на території України гострої респіраторної хвороби COVID-19, спричиненої</w:t>
      </w:r>
      <w:r w:rsidR="0062703B">
        <w:rPr>
          <w:rFonts w:ascii="Times New Roman" w:hAnsi="Times New Roman" w:cs="Times New Roman"/>
          <w:sz w:val="24"/>
          <w:szCs w:val="24"/>
        </w:rPr>
        <w:t xml:space="preserve"> </w:t>
      </w:r>
      <w:r w:rsidR="003716F6" w:rsidRPr="003716F6">
        <w:rPr>
          <w:rFonts w:ascii="Times New Roman" w:hAnsi="Times New Roman" w:cs="Times New Roman"/>
          <w:sz w:val="24"/>
          <w:szCs w:val="24"/>
        </w:rPr>
        <w:t xml:space="preserve">коронавірусом SARS-CoV-2, зупинена дія положень Закону України «Про державну службу» та Закону </w:t>
      </w:r>
      <w:r w:rsidR="0062703B">
        <w:rPr>
          <w:rFonts w:ascii="Times New Roman" w:hAnsi="Times New Roman" w:cs="Times New Roman"/>
          <w:sz w:val="24"/>
          <w:szCs w:val="24"/>
        </w:rPr>
        <w:t xml:space="preserve">     </w:t>
      </w:r>
      <w:r w:rsidR="003716F6" w:rsidRPr="003716F6">
        <w:rPr>
          <w:rFonts w:ascii="Times New Roman" w:hAnsi="Times New Roman" w:cs="Times New Roman"/>
          <w:sz w:val="24"/>
          <w:szCs w:val="24"/>
        </w:rPr>
        <w:t xml:space="preserve">України «Про центральні органи виконавчої влади» в частині проведення конкурсів на </w:t>
      </w:r>
      <w:r w:rsidR="0062703B">
        <w:rPr>
          <w:rFonts w:ascii="Times New Roman" w:hAnsi="Times New Roman" w:cs="Times New Roman"/>
          <w:sz w:val="24"/>
          <w:szCs w:val="24"/>
        </w:rPr>
        <w:t xml:space="preserve">         </w:t>
      </w:r>
      <w:r w:rsidR="003716F6" w:rsidRPr="003716F6">
        <w:rPr>
          <w:rFonts w:ascii="Times New Roman" w:hAnsi="Times New Roman" w:cs="Times New Roman"/>
          <w:sz w:val="24"/>
          <w:szCs w:val="24"/>
        </w:rPr>
        <w:lastRenderedPageBreak/>
        <w:t xml:space="preserve">посади державної служби та призначення на посади державної служби за результатами </w:t>
      </w:r>
      <w:r w:rsidR="0062703B">
        <w:rPr>
          <w:rFonts w:ascii="Times New Roman" w:hAnsi="Times New Roman" w:cs="Times New Roman"/>
          <w:sz w:val="24"/>
          <w:szCs w:val="24"/>
        </w:rPr>
        <w:t xml:space="preserve">       </w:t>
      </w:r>
      <w:r w:rsidR="003716F6" w:rsidRPr="003716F6">
        <w:rPr>
          <w:rFonts w:ascii="Times New Roman" w:hAnsi="Times New Roman" w:cs="Times New Roman"/>
          <w:sz w:val="24"/>
          <w:szCs w:val="24"/>
        </w:rPr>
        <w:t>конкурсу</w:t>
      </w:r>
      <w:r w:rsidR="003716F6">
        <w:rPr>
          <w:rFonts w:ascii="Times New Roman" w:hAnsi="Times New Roman" w:cs="Times New Roman"/>
          <w:sz w:val="24"/>
          <w:szCs w:val="24"/>
        </w:rPr>
        <w:t xml:space="preserve"> </w:t>
      </w:r>
      <w:r w:rsidR="0022232F" w:rsidRPr="00264A89">
        <w:rPr>
          <w:rFonts w:ascii="Times New Roman" w:hAnsi="Times New Roman" w:cs="Times New Roman"/>
          <w:i/>
          <w:sz w:val="24"/>
          <w:szCs w:val="24"/>
          <w:u w:val="single"/>
        </w:rPr>
        <w:t xml:space="preserve">(триваючий захід, виконується протягом </w:t>
      </w:r>
      <w:r>
        <w:rPr>
          <w:rFonts w:ascii="Times New Roman" w:hAnsi="Times New Roman" w:cs="Times New Roman"/>
          <w:i/>
          <w:sz w:val="24"/>
          <w:szCs w:val="24"/>
          <w:u w:val="single"/>
        </w:rPr>
        <w:t>2019-2020 років).</w:t>
      </w:r>
    </w:p>
    <w:p w:rsidR="002D150A" w:rsidRPr="00264A89" w:rsidRDefault="00264A89" w:rsidP="00225ADB">
      <w:pPr>
        <w:pStyle w:val="ac"/>
        <w:spacing w:line="230" w:lineRule="auto"/>
        <w:ind w:firstLine="566"/>
        <w:jc w:val="both"/>
        <w:rPr>
          <w:rFonts w:ascii="Times New Roman" w:hAnsi="Times New Roman" w:cs="Times New Roman"/>
          <w:i/>
          <w:sz w:val="24"/>
          <w:szCs w:val="24"/>
          <w:u w:val="single"/>
        </w:rPr>
      </w:pPr>
      <w:r>
        <w:rPr>
          <w:rFonts w:ascii="Times New Roman" w:hAnsi="Times New Roman" w:cs="Times New Roman"/>
          <w:sz w:val="24"/>
          <w:szCs w:val="24"/>
        </w:rPr>
        <w:t>З</w:t>
      </w:r>
      <w:r w:rsidR="0022232F">
        <w:rPr>
          <w:rFonts w:ascii="Times New Roman" w:hAnsi="Times New Roman" w:cs="Times New Roman"/>
          <w:sz w:val="24"/>
          <w:szCs w:val="24"/>
        </w:rPr>
        <w:t xml:space="preserve">абезпечено ненадання кандидату на посаду, який одночасно є членом конкурсної </w:t>
      </w:r>
      <w:r w:rsidR="00A776AC">
        <w:rPr>
          <w:rFonts w:ascii="Times New Roman" w:hAnsi="Times New Roman" w:cs="Times New Roman"/>
          <w:sz w:val="24"/>
          <w:szCs w:val="24"/>
        </w:rPr>
        <w:t xml:space="preserve">       </w:t>
      </w:r>
      <w:r w:rsidR="0022232F">
        <w:rPr>
          <w:rFonts w:ascii="Times New Roman" w:hAnsi="Times New Roman" w:cs="Times New Roman"/>
          <w:sz w:val="24"/>
          <w:szCs w:val="24"/>
        </w:rPr>
        <w:t xml:space="preserve">комісії, доступ до інформації про ситуаційні завдання, які будуть розв’язуватися </w:t>
      </w:r>
      <w:r w:rsidR="0062703B">
        <w:rPr>
          <w:rFonts w:ascii="Times New Roman" w:hAnsi="Times New Roman" w:cs="Times New Roman"/>
          <w:sz w:val="24"/>
          <w:szCs w:val="24"/>
        </w:rPr>
        <w:t xml:space="preserve">                        </w:t>
      </w:r>
      <w:r w:rsidR="0022232F">
        <w:rPr>
          <w:rFonts w:ascii="Times New Roman" w:hAnsi="Times New Roman" w:cs="Times New Roman"/>
          <w:sz w:val="24"/>
          <w:szCs w:val="24"/>
        </w:rPr>
        <w:t>кандидатами на посаду, а у разі отримання кандидатами такої інформації здійснено заміну ситуаційних завдань; протягом звітного періоду члени конкурсних комісій участь у конкурсі на зайняття вакантних посад державних службовців не приймали</w:t>
      </w:r>
      <w:r w:rsidR="003716F6">
        <w:rPr>
          <w:rFonts w:ascii="Times New Roman" w:hAnsi="Times New Roman" w:cs="Times New Roman"/>
          <w:sz w:val="24"/>
          <w:szCs w:val="24"/>
        </w:rPr>
        <w:t xml:space="preserve">. </w:t>
      </w:r>
      <w:r w:rsidR="003716F6" w:rsidRPr="003716F6">
        <w:rPr>
          <w:rFonts w:ascii="Times New Roman" w:hAnsi="Times New Roman" w:cs="Times New Roman"/>
          <w:sz w:val="24"/>
          <w:szCs w:val="24"/>
        </w:rPr>
        <w:t xml:space="preserve">З квітня 2020 року в </w:t>
      </w:r>
      <w:r w:rsidR="0062703B">
        <w:rPr>
          <w:rFonts w:ascii="Times New Roman" w:hAnsi="Times New Roman" w:cs="Times New Roman"/>
          <w:sz w:val="24"/>
          <w:szCs w:val="24"/>
        </w:rPr>
        <w:t xml:space="preserve">        </w:t>
      </w:r>
      <w:r w:rsidR="003716F6" w:rsidRPr="003716F6">
        <w:rPr>
          <w:rFonts w:ascii="Times New Roman" w:hAnsi="Times New Roman" w:cs="Times New Roman"/>
          <w:sz w:val="24"/>
          <w:szCs w:val="24"/>
        </w:rPr>
        <w:t xml:space="preserve">апараті облдержадміністрації та її структурних підрозділах конкурси на заміщення </w:t>
      </w:r>
      <w:r w:rsidR="0062703B">
        <w:rPr>
          <w:rFonts w:ascii="Times New Roman" w:hAnsi="Times New Roman" w:cs="Times New Roman"/>
          <w:sz w:val="24"/>
          <w:szCs w:val="24"/>
        </w:rPr>
        <w:t xml:space="preserve">                   </w:t>
      </w:r>
      <w:r w:rsidR="003716F6" w:rsidRPr="003716F6">
        <w:rPr>
          <w:rFonts w:ascii="Times New Roman" w:hAnsi="Times New Roman" w:cs="Times New Roman"/>
          <w:sz w:val="24"/>
          <w:szCs w:val="24"/>
        </w:rPr>
        <w:t>вакантних посад державної служби категорії «Б» та «В» не проводилися у зв’язку з тим, що Законом України «Про внесення змін до Закону України «Про державний бюджет України на 2020 рік»,</w:t>
      </w:r>
      <w:r w:rsidR="003716F6">
        <w:rPr>
          <w:rFonts w:ascii="Times New Roman" w:hAnsi="Times New Roman" w:cs="Times New Roman"/>
          <w:sz w:val="24"/>
          <w:szCs w:val="24"/>
        </w:rPr>
        <w:t xml:space="preserve">  </w:t>
      </w:r>
      <w:r w:rsidR="003716F6" w:rsidRPr="003716F6">
        <w:rPr>
          <w:rFonts w:ascii="Times New Roman" w:hAnsi="Times New Roman" w:cs="Times New Roman"/>
          <w:sz w:val="24"/>
          <w:szCs w:val="24"/>
        </w:rPr>
        <w:t xml:space="preserve">тимчасово, на період карантину, установленого Кабінетом Міністрів України з метою запобігання поширенню на території України гострої респіраторної хвороби </w:t>
      </w:r>
      <w:r w:rsidR="0062703B">
        <w:rPr>
          <w:rFonts w:ascii="Times New Roman" w:hAnsi="Times New Roman" w:cs="Times New Roman"/>
          <w:sz w:val="24"/>
          <w:szCs w:val="24"/>
        </w:rPr>
        <w:t xml:space="preserve">           </w:t>
      </w:r>
      <w:r w:rsidR="003716F6" w:rsidRPr="003716F6">
        <w:rPr>
          <w:rFonts w:ascii="Times New Roman" w:hAnsi="Times New Roman" w:cs="Times New Roman"/>
          <w:sz w:val="24"/>
          <w:szCs w:val="24"/>
        </w:rPr>
        <w:t xml:space="preserve">COVID-19, спричиненої коронавірусом SARS-CoV-2, зупинена дія положень Закону України «Про державну службу» та Закону України «Про центральні органи виконавчої влади» в </w:t>
      </w:r>
      <w:r>
        <w:rPr>
          <w:rFonts w:ascii="Times New Roman" w:hAnsi="Times New Roman" w:cs="Times New Roman"/>
          <w:sz w:val="24"/>
          <w:szCs w:val="24"/>
        </w:rPr>
        <w:t xml:space="preserve">       </w:t>
      </w:r>
      <w:r w:rsidR="003716F6" w:rsidRPr="003716F6">
        <w:rPr>
          <w:rFonts w:ascii="Times New Roman" w:hAnsi="Times New Roman" w:cs="Times New Roman"/>
          <w:sz w:val="24"/>
          <w:szCs w:val="24"/>
        </w:rPr>
        <w:t xml:space="preserve">частині проведення конкурсів на посади державної служби та призначення на посади </w:t>
      </w:r>
      <w:r>
        <w:rPr>
          <w:rFonts w:ascii="Times New Roman" w:hAnsi="Times New Roman" w:cs="Times New Roman"/>
          <w:sz w:val="24"/>
          <w:szCs w:val="24"/>
        </w:rPr>
        <w:t xml:space="preserve">          </w:t>
      </w:r>
      <w:r w:rsidR="003716F6" w:rsidRPr="003716F6">
        <w:rPr>
          <w:rFonts w:ascii="Times New Roman" w:hAnsi="Times New Roman" w:cs="Times New Roman"/>
          <w:sz w:val="24"/>
          <w:szCs w:val="24"/>
        </w:rPr>
        <w:t xml:space="preserve">державної служби за результатами </w:t>
      </w:r>
      <w:r w:rsidR="003716F6" w:rsidRPr="00264A89">
        <w:rPr>
          <w:rFonts w:ascii="Times New Roman" w:hAnsi="Times New Roman" w:cs="Times New Roman"/>
          <w:i/>
          <w:sz w:val="24"/>
          <w:szCs w:val="24"/>
          <w:u w:val="single"/>
        </w:rPr>
        <w:t>конкурсу</w:t>
      </w:r>
      <w:r w:rsidR="0022232F" w:rsidRPr="00264A89">
        <w:rPr>
          <w:rFonts w:ascii="Times New Roman" w:hAnsi="Times New Roman" w:cs="Times New Roman"/>
          <w:i/>
          <w:sz w:val="24"/>
          <w:szCs w:val="24"/>
          <w:u w:val="single"/>
        </w:rPr>
        <w:t xml:space="preserve"> (триваючий захід, виконується протягом 2019-2020 років)</w:t>
      </w:r>
      <w:r>
        <w:rPr>
          <w:rFonts w:ascii="Times New Roman" w:hAnsi="Times New Roman" w:cs="Times New Roman"/>
          <w:i/>
          <w:sz w:val="24"/>
          <w:szCs w:val="24"/>
          <w:u w:val="single"/>
        </w:rPr>
        <w:t>.</w:t>
      </w:r>
    </w:p>
    <w:p w:rsidR="002D150A" w:rsidRPr="00264A89" w:rsidRDefault="00264A89" w:rsidP="00225ADB">
      <w:pPr>
        <w:pStyle w:val="ac"/>
        <w:spacing w:line="230" w:lineRule="auto"/>
        <w:ind w:firstLine="566"/>
        <w:jc w:val="both"/>
        <w:rPr>
          <w:rFonts w:ascii="Times New Roman" w:hAnsi="Times New Roman" w:cs="Times New Roman"/>
          <w:i/>
          <w:sz w:val="24"/>
          <w:szCs w:val="24"/>
          <w:u w:val="single"/>
        </w:rPr>
      </w:pPr>
      <w:r>
        <w:rPr>
          <w:rFonts w:ascii="Times New Roman" w:hAnsi="Times New Roman" w:cs="Times New Roman"/>
          <w:sz w:val="24"/>
          <w:szCs w:val="24"/>
        </w:rPr>
        <w:t>В</w:t>
      </w:r>
      <w:r w:rsidR="0022232F">
        <w:rPr>
          <w:rFonts w:ascii="Times New Roman" w:hAnsi="Times New Roman" w:cs="Times New Roman"/>
          <w:sz w:val="24"/>
          <w:szCs w:val="24"/>
        </w:rPr>
        <w:t xml:space="preserve">ідображено у документації за результатами проведення конкурсу мотиви </w:t>
      </w:r>
      <w:r w:rsidR="00AF6DAF">
        <w:rPr>
          <w:rFonts w:ascii="Times New Roman" w:hAnsi="Times New Roman" w:cs="Times New Roman"/>
          <w:sz w:val="24"/>
          <w:szCs w:val="24"/>
        </w:rPr>
        <w:t xml:space="preserve">                       </w:t>
      </w:r>
      <w:r w:rsidR="0022232F">
        <w:rPr>
          <w:rFonts w:ascii="Times New Roman" w:hAnsi="Times New Roman" w:cs="Times New Roman"/>
          <w:sz w:val="24"/>
          <w:szCs w:val="24"/>
        </w:rPr>
        <w:t>(обґрунтування) прийнятого рішення</w:t>
      </w:r>
      <w:r w:rsidR="003716F6">
        <w:rPr>
          <w:rFonts w:ascii="Times New Roman" w:hAnsi="Times New Roman" w:cs="Times New Roman"/>
          <w:sz w:val="24"/>
          <w:szCs w:val="24"/>
        </w:rPr>
        <w:t xml:space="preserve">. </w:t>
      </w:r>
      <w:r w:rsidR="003716F6" w:rsidRPr="003716F6">
        <w:rPr>
          <w:rFonts w:ascii="Times New Roman" w:hAnsi="Times New Roman" w:cs="Times New Roman"/>
          <w:sz w:val="24"/>
          <w:szCs w:val="24"/>
        </w:rPr>
        <w:t xml:space="preserve">З квітня 2020 року в апараті облдержадміністрації та її структурних підрозділах конкурси на заміщення вакантних посад державної служби </w:t>
      </w:r>
      <w:r w:rsidR="0062703B">
        <w:rPr>
          <w:rFonts w:ascii="Times New Roman" w:hAnsi="Times New Roman" w:cs="Times New Roman"/>
          <w:sz w:val="24"/>
          <w:szCs w:val="24"/>
        </w:rPr>
        <w:t xml:space="preserve">                </w:t>
      </w:r>
      <w:r w:rsidR="003716F6" w:rsidRPr="003716F6">
        <w:rPr>
          <w:rFonts w:ascii="Times New Roman" w:hAnsi="Times New Roman" w:cs="Times New Roman"/>
          <w:sz w:val="24"/>
          <w:szCs w:val="24"/>
        </w:rPr>
        <w:t xml:space="preserve">категорії «Б» та «В» не проводилися у зв’язку з тим, що Законом України «Про внесення змін до Закону України «Про державний бюджет України на 2020 рік», тимчасово, на період </w:t>
      </w:r>
      <w:r w:rsidR="0062703B">
        <w:rPr>
          <w:rFonts w:ascii="Times New Roman" w:hAnsi="Times New Roman" w:cs="Times New Roman"/>
          <w:sz w:val="24"/>
          <w:szCs w:val="24"/>
        </w:rPr>
        <w:t xml:space="preserve">         </w:t>
      </w:r>
      <w:r w:rsidR="003716F6" w:rsidRPr="003716F6">
        <w:rPr>
          <w:rFonts w:ascii="Times New Roman" w:hAnsi="Times New Roman" w:cs="Times New Roman"/>
          <w:sz w:val="24"/>
          <w:szCs w:val="24"/>
        </w:rPr>
        <w:t xml:space="preserve">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зупинена дія положень Закону України «Про державну службу» та Закону </w:t>
      </w:r>
      <w:r w:rsidR="0062703B">
        <w:rPr>
          <w:rFonts w:ascii="Times New Roman" w:hAnsi="Times New Roman" w:cs="Times New Roman"/>
          <w:sz w:val="24"/>
          <w:szCs w:val="24"/>
        </w:rPr>
        <w:t xml:space="preserve">      </w:t>
      </w:r>
      <w:r w:rsidR="003716F6" w:rsidRPr="003716F6">
        <w:rPr>
          <w:rFonts w:ascii="Times New Roman" w:hAnsi="Times New Roman" w:cs="Times New Roman"/>
          <w:sz w:val="24"/>
          <w:szCs w:val="24"/>
        </w:rPr>
        <w:t>України «Про</w:t>
      </w:r>
      <w:r w:rsidR="003716F6">
        <w:rPr>
          <w:rFonts w:ascii="Times New Roman" w:hAnsi="Times New Roman" w:cs="Times New Roman"/>
          <w:sz w:val="24"/>
          <w:szCs w:val="24"/>
        </w:rPr>
        <w:t xml:space="preserve">  </w:t>
      </w:r>
      <w:r w:rsidR="003716F6" w:rsidRPr="003716F6">
        <w:rPr>
          <w:rFonts w:ascii="Times New Roman" w:hAnsi="Times New Roman" w:cs="Times New Roman"/>
          <w:sz w:val="24"/>
          <w:szCs w:val="24"/>
        </w:rPr>
        <w:t xml:space="preserve"> центральні органи виконавчої влади» в частині проведення конкурсів на </w:t>
      </w:r>
      <w:r w:rsidR="0062703B">
        <w:rPr>
          <w:rFonts w:ascii="Times New Roman" w:hAnsi="Times New Roman" w:cs="Times New Roman"/>
          <w:sz w:val="24"/>
          <w:szCs w:val="24"/>
        </w:rPr>
        <w:t xml:space="preserve">        </w:t>
      </w:r>
      <w:r w:rsidR="003716F6" w:rsidRPr="003716F6">
        <w:rPr>
          <w:rFonts w:ascii="Times New Roman" w:hAnsi="Times New Roman" w:cs="Times New Roman"/>
          <w:sz w:val="24"/>
          <w:szCs w:val="24"/>
        </w:rPr>
        <w:t xml:space="preserve">посади державної служби та призначення на посади державної служби за результатами </w:t>
      </w:r>
      <w:r w:rsidR="0062703B">
        <w:rPr>
          <w:rFonts w:ascii="Times New Roman" w:hAnsi="Times New Roman" w:cs="Times New Roman"/>
          <w:sz w:val="24"/>
          <w:szCs w:val="24"/>
        </w:rPr>
        <w:t xml:space="preserve">            </w:t>
      </w:r>
      <w:r w:rsidR="003716F6" w:rsidRPr="00264A89">
        <w:rPr>
          <w:rFonts w:ascii="Times New Roman" w:hAnsi="Times New Roman" w:cs="Times New Roman"/>
          <w:sz w:val="24"/>
          <w:szCs w:val="24"/>
        </w:rPr>
        <w:t>конкурсу</w:t>
      </w:r>
      <w:r w:rsidR="0022232F" w:rsidRPr="00264A89">
        <w:rPr>
          <w:rFonts w:ascii="Times New Roman" w:hAnsi="Times New Roman" w:cs="Times New Roman"/>
          <w:sz w:val="24"/>
          <w:szCs w:val="24"/>
        </w:rPr>
        <w:t xml:space="preserve"> </w:t>
      </w:r>
      <w:r w:rsidR="0022232F" w:rsidRPr="00264A89">
        <w:rPr>
          <w:rFonts w:ascii="Times New Roman" w:hAnsi="Times New Roman" w:cs="Times New Roman"/>
          <w:i/>
          <w:sz w:val="24"/>
          <w:szCs w:val="24"/>
          <w:u w:val="single"/>
        </w:rPr>
        <w:t>(триваючий захід, викону</w:t>
      </w:r>
      <w:r>
        <w:rPr>
          <w:rFonts w:ascii="Times New Roman" w:hAnsi="Times New Roman" w:cs="Times New Roman"/>
          <w:i/>
          <w:sz w:val="24"/>
          <w:szCs w:val="24"/>
          <w:u w:val="single"/>
        </w:rPr>
        <w:t>ється протягом 2019-2020 років).</w:t>
      </w:r>
    </w:p>
    <w:p w:rsidR="002D150A" w:rsidRPr="00264A89" w:rsidRDefault="00264A89" w:rsidP="00225ADB">
      <w:pPr>
        <w:pStyle w:val="ac"/>
        <w:spacing w:line="230" w:lineRule="auto"/>
        <w:ind w:firstLine="566"/>
        <w:jc w:val="both"/>
        <w:rPr>
          <w:rFonts w:ascii="Times New Roman" w:hAnsi="Times New Roman" w:cs="Times New Roman"/>
          <w:i/>
          <w:sz w:val="24"/>
          <w:szCs w:val="24"/>
          <w:u w:val="single"/>
        </w:rPr>
      </w:pPr>
      <w:r>
        <w:rPr>
          <w:rFonts w:ascii="Times New Roman" w:hAnsi="Times New Roman" w:cs="Times New Roman"/>
          <w:sz w:val="24"/>
          <w:szCs w:val="24"/>
          <w:lang w:bidi="uk-UA"/>
        </w:rPr>
        <w:t>З</w:t>
      </w:r>
      <w:r w:rsidR="0022232F">
        <w:rPr>
          <w:rFonts w:ascii="Times New Roman" w:hAnsi="Times New Roman" w:cs="Times New Roman"/>
          <w:sz w:val="24"/>
          <w:szCs w:val="24"/>
          <w:lang w:bidi="uk-UA"/>
        </w:rPr>
        <w:t xml:space="preserve">абезпечено залучення в установленому чинним законодавством порядку до складу конкурсних комісій  представників громадських об’єднань,  або державних службовців з </w:t>
      </w:r>
      <w:r w:rsidR="00AF6DAF">
        <w:rPr>
          <w:rFonts w:ascii="Times New Roman" w:hAnsi="Times New Roman" w:cs="Times New Roman"/>
          <w:sz w:val="24"/>
          <w:szCs w:val="24"/>
          <w:lang w:bidi="uk-UA"/>
        </w:rPr>
        <w:t xml:space="preserve">        </w:t>
      </w:r>
      <w:r w:rsidR="0022232F">
        <w:rPr>
          <w:rFonts w:ascii="Times New Roman" w:hAnsi="Times New Roman" w:cs="Times New Roman"/>
          <w:sz w:val="24"/>
          <w:szCs w:val="24"/>
          <w:lang w:bidi="uk-UA"/>
        </w:rPr>
        <w:t xml:space="preserve">інших органів державної влади, або представників виборного органу первинної </w:t>
      </w:r>
      <w:r w:rsidR="0062703B">
        <w:rPr>
          <w:rFonts w:ascii="Times New Roman" w:hAnsi="Times New Roman" w:cs="Times New Roman"/>
          <w:sz w:val="24"/>
          <w:szCs w:val="24"/>
          <w:lang w:bidi="uk-UA"/>
        </w:rPr>
        <w:t xml:space="preserve">                    </w:t>
      </w:r>
      <w:r w:rsidR="0022232F">
        <w:rPr>
          <w:rFonts w:ascii="Times New Roman" w:hAnsi="Times New Roman" w:cs="Times New Roman"/>
          <w:sz w:val="24"/>
          <w:szCs w:val="24"/>
          <w:lang w:bidi="uk-UA"/>
        </w:rPr>
        <w:t xml:space="preserve">профспілкової організації </w:t>
      </w:r>
      <w:r w:rsidR="0022232F" w:rsidRPr="00264A89">
        <w:rPr>
          <w:rFonts w:ascii="Times New Roman" w:hAnsi="Times New Roman" w:cs="Times New Roman"/>
          <w:i/>
          <w:sz w:val="24"/>
          <w:szCs w:val="24"/>
          <w:u w:val="single"/>
        </w:rPr>
        <w:t>(100 % виконання заходу, захід заплановано на липень</w:t>
      </w:r>
      <w:r w:rsidR="0062703B" w:rsidRPr="00264A89">
        <w:rPr>
          <w:rFonts w:ascii="Times New Roman" w:hAnsi="Times New Roman" w:cs="Times New Roman"/>
          <w:i/>
          <w:sz w:val="24"/>
          <w:szCs w:val="24"/>
          <w:u w:val="single"/>
        </w:rPr>
        <w:t xml:space="preserve">  </w:t>
      </w:r>
      <w:r>
        <w:rPr>
          <w:rFonts w:ascii="Times New Roman" w:hAnsi="Times New Roman" w:cs="Times New Roman"/>
          <w:i/>
          <w:sz w:val="24"/>
          <w:szCs w:val="24"/>
          <w:u w:val="single"/>
        </w:rPr>
        <w:t>2019 року).</w:t>
      </w:r>
    </w:p>
    <w:p w:rsidR="009F5145" w:rsidRPr="00264A89" w:rsidRDefault="00264A89" w:rsidP="00225ADB">
      <w:pPr>
        <w:pStyle w:val="ac"/>
        <w:spacing w:line="230" w:lineRule="auto"/>
        <w:ind w:firstLine="566"/>
        <w:jc w:val="both"/>
        <w:rPr>
          <w:rFonts w:ascii="Times New Roman" w:hAnsi="Times New Roman" w:cs="Times New Roman"/>
          <w:i/>
          <w:sz w:val="24"/>
          <w:szCs w:val="24"/>
          <w:u w:val="single"/>
        </w:rPr>
      </w:pPr>
      <w:r>
        <w:rPr>
          <w:rFonts w:ascii="Times New Roman" w:hAnsi="Times New Roman" w:cs="Times New Roman"/>
          <w:sz w:val="24"/>
          <w:szCs w:val="24"/>
        </w:rPr>
        <w:t>З</w:t>
      </w:r>
      <w:r w:rsidR="009F5145" w:rsidRPr="009F5145">
        <w:rPr>
          <w:rFonts w:ascii="Times New Roman" w:hAnsi="Times New Roman" w:cs="Times New Roman"/>
          <w:sz w:val="24"/>
          <w:szCs w:val="24"/>
        </w:rPr>
        <w:t xml:space="preserve">апроваджено періодичний моніторинг уповноваженим підрозділом з питань </w:t>
      </w:r>
      <w:r w:rsidR="00AF6DAF">
        <w:rPr>
          <w:rFonts w:ascii="Times New Roman" w:hAnsi="Times New Roman" w:cs="Times New Roman"/>
          <w:sz w:val="24"/>
          <w:szCs w:val="24"/>
        </w:rPr>
        <w:t xml:space="preserve">                  </w:t>
      </w:r>
      <w:r w:rsidR="009F5145" w:rsidRPr="009F5145">
        <w:rPr>
          <w:rFonts w:ascii="Times New Roman" w:hAnsi="Times New Roman" w:cs="Times New Roman"/>
          <w:sz w:val="24"/>
          <w:szCs w:val="24"/>
        </w:rPr>
        <w:t xml:space="preserve">запобігання та виявлення корупції облдержадміністрації стану дотримання спеціального та антикорупційного законодавства під час проведення конкурсу на зайняття посад державної служби. Відзвітовано керівнику апарату облдержадміністрації про результати такого </w:t>
      </w:r>
      <w:r w:rsidR="00AF6DAF">
        <w:rPr>
          <w:rFonts w:ascii="Times New Roman" w:hAnsi="Times New Roman" w:cs="Times New Roman"/>
          <w:sz w:val="24"/>
          <w:szCs w:val="24"/>
        </w:rPr>
        <w:t xml:space="preserve">               </w:t>
      </w:r>
      <w:r w:rsidR="009F5145" w:rsidRPr="009F5145">
        <w:rPr>
          <w:rFonts w:ascii="Times New Roman" w:hAnsi="Times New Roman" w:cs="Times New Roman"/>
          <w:sz w:val="24"/>
          <w:szCs w:val="24"/>
        </w:rPr>
        <w:t>моніторингу</w:t>
      </w:r>
      <w:r w:rsidR="003716F6">
        <w:rPr>
          <w:rFonts w:ascii="Times New Roman" w:hAnsi="Times New Roman" w:cs="Times New Roman"/>
          <w:sz w:val="24"/>
          <w:szCs w:val="24"/>
        </w:rPr>
        <w:t xml:space="preserve">. </w:t>
      </w:r>
      <w:r w:rsidR="003716F6" w:rsidRPr="003716F6">
        <w:rPr>
          <w:rFonts w:ascii="Times New Roman" w:hAnsi="Times New Roman" w:cs="Times New Roman"/>
          <w:sz w:val="24"/>
          <w:szCs w:val="24"/>
        </w:rPr>
        <w:t>Протягом 9 місяців 2020 року конкурсів на зайняття посад державної служби в апараті облдержадміністрації не відбувалось</w:t>
      </w:r>
      <w:r w:rsidR="009F5145" w:rsidRPr="003716F6">
        <w:rPr>
          <w:rFonts w:ascii="Times New Roman" w:hAnsi="Times New Roman" w:cs="Times New Roman"/>
          <w:sz w:val="24"/>
          <w:szCs w:val="24"/>
        </w:rPr>
        <w:t xml:space="preserve"> </w:t>
      </w:r>
      <w:r w:rsidR="009F5145" w:rsidRPr="00264A89">
        <w:rPr>
          <w:rFonts w:ascii="Times New Roman" w:hAnsi="Times New Roman" w:cs="Times New Roman"/>
          <w:i/>
          <w:sz w:val="24"/>
          <w:szCs w:val="24"/>
          <w:u w:val="single"/>
        </w:rPr>
        <w:t>(триваючий захід, виконується щоква</w:t>
      </w:r>
      <w:r>
        <w:rPr>
          <w:rFonts w:ascii="Times New Roman" w:hAnsi="Times New Roman" w:cs="Times New Roman"/>
          <w:i/>
          <w:sz w:val="24"/>
          <w:szCs w:val="24"/>
          <w:u w:val="single"/>
        </w:rPr>
        <w:t>рталу протягом 2019-2020 років).</w:t>
      </w:r>
    </w:p>
    <w:p w:rsidR="009F5145" w:rsidRPr="00264A89" w:rsidRDefault="00264A89" w:rsidP="00225ADB">
      <w:pPr>
        <w:pStyle w:val="ac"/>
        <w:spacing w:line="230" w:lineRule="auto"/>
        <w:ind w:firstLine="566"/>
        <w:jc w:val="both"/>
        <w:rPr>
          <w:rFonts w:ascii="Times New Roman" w:hAnsi="Times New Roman" w:cs="Times New Roman"/>
          <w:i/>
          <w:sz w:val="24"/>
          <w:szCs w:val="24"/>
          <w:u w:val="single"/>
          <w:lang w:bidi="uk-UA"/>
        </w:rPr>
      </w:pPr>
      <w:r>
        <w:rPr>
          <w:rFonts w:ascii="Times New Roman" w:hAnsi="Times New Roman" w:cs="Times New Roman"/>
          <w:sz w:val="24"/>
          <w:szCs w:val="24"/>
          <w:lang w:bidi="uk-UA"/>
        </w:rPr>
        <w:t>В</w:t>
      </w:r>
      <w:r w:rsidR="0022232F">
        <w:rPr>
          <w:rFonts w:ascii="Times New Roman" w:hAnsi="Times New Roman" w:cs="Times New Roman"/>
          <w:sz w:val="24"/>
          <w:szCs w:val="24"/>
          <w:lang w:bidi="uk-UA"/>
        </w:rPr>
        <w:t>ведено обов’язкову вимогу щодо письмового обґрунтування створення нови</w:t>
      </w:r>
      <w:r w:rsidR="009F5145">
        <w:rPr>
          <w:rFonts w:ascii="Times New Roman" w:hAnsi="Times New Roman" w:cs="Times New Roman"/>
          <w:sz w:val="24"/>
          <w:szCs w:val="24"/>
          <w:lang w:bidi="uk-UA"/>
        </w:rPr>
        <w:t>х посад або скорочення існуючих</w:t>
      </w:r>
      <w:r w:rsidR="005169C0">
        <w:rPr>
          <w:rFonts w:ascii="Times New Roman" w:hAnsi="Times New Roman" w:cs="Times New Roman"/>
          <w:sz w:val="24"/>
          <w:szCs w:val="24"/>
          <w:lang w:bidi="uk-UA"/>
        </w:rPr>
        <w:t xml:space="preserve"> </w:t>
      </w:r>
      <w:r w:rsidR="005169C0" w:rsidRPr="00264A89">
        <w:rPr>
          <w:rFonts w:ascii="Times New Roman" w:hAnsi="Times New Roman" w:cs="Times New Roman"/>
          <w:i/>
          <w:sz w:val="24"/>
          <w:szCs w:val="24"/>
          <w:u w:val="single"/>
          <w:lang w:bidi="uk-UA"/>
        </w:rPr>
        <w:t>(виконання заплановано на квітень 2019 року, виконано</w:t>
      </w:r>
      <w:r w:rsidR="0062703B" w:rsidRPr="00264A89">
        <w:rPr>
          <w:rFonts w:ascii="Times New Roman" w:hAnsi="Times New Roman" w:cs="Times New Roman"/>
          <w:i/>
          <w:sz w:val="24"/>
          <w:szCs w:val="24"/>
          <w:u w:val="single"/>
          <w:lang w:bidi="uk-UA"/>
        </w:rPr>
        <w:t xml:space="preserve">  </w:t>
      </w:r>
      <w:r w:rsidR="005169C0" w:rsidRPr="00264A89">
        <w:rPr>
          <w:rFonts w:ascii="Times New Roman" w:hAnsi="Times New Roman" w:cs="Times New Roman"/>
          <w:i/>
          <w:sz w:val="24"/>
          <w:szCs w:val="24"/>
          <w:u w:val="single"/>
          <w:lang w:bidi="uk-UA"/>
        </w:rPr>
        <w:t>100 %)</w:t>
      </w:r>
      <w:r>
        <w:rPr>
          <w:rFonts w:ascii="Times New Roman" w:hAnsi="Times New Roman" w:cs="Times New Roman"/>
          <w:i/>
          <w:sz w:val="24"/>
          <w:szCs w:val="24"/>
          <w:u w:val="single"/>
          <w:lang w:bidi="uk-UA"/>
        </w:rPr>
        <w:t>.</w:t>
      </w:r>
    </w:p>
    <w:p w:rsidR="002D150A" w:rsidRDefault="00264A89" w:rsidP="00225ADB">
      <w:pPr>
        <w:pStyle w:val="ac"/>
        <w:spacing w:line="230" w:lineRule="auto"/>
        <w:ind w:firstLine="566"/>
        <w:jc w:val="both"/>
        <w:rPr>
          <w:rFonts w:ascii="Times New Roman" w:hAnsi="Times New Roman" w:cs="Times New Roman"/>
          <w:b/>
          <w:sz w:val="24"/>
          <w:szCs w:val="24"/>
          <w:lang w:bidi="uk-UA"/>
        </w:rPr>
      </w:pPr>
      <w:r>
        <w:rPr>
          <w:rFonts w:ascii="Times New Roman" w:hAnsi="Times New Roman" w:cs="Times New Roman"/>
          <w:sz w:val="24"/>
          <w:szCs w:val="24"/>
          <w:lang w:bidi="uk-UA"/>
        </w:rPr>
        <w:t>Р</w:t>
      </w:r>
      <w:r w:rsidR="0022232F">
        <w:rPr>
          <w:rFonts w:ascii="Times New Roman" w:hAnsi="Times New Roman" w:cs="Times New Roman"/>
          <w:sz w:val="24"/>
          <w:szCs w:val="24"/>
          <w:lang w:bidi="uk-UA"/>
        </w:rPr>
        <w:t xml:space="preserve">озроблено проект розпорядчого акту щодо внесення змін до структури та штатного розпису облдержадміністрації (розпорядження голови облдержадміністрації, керівника </w:t>
      </w:r>
      <w:r w:rsidR="00AF6DAF">
        <w:rPr>
          <w:rFonts w:ascii="Times New Roman" w:hAnsi="Times New Roman" w:cs="Times New Roman"/>
          <w:sz w:val="24"/>
          <w:szCs w:val="24"/>
          <w:lang w:bidi="uk-UA"/>
        </w:rPr>
        <w:t xml:space="preserve">          </w:t>
      </w:r>
      <w:r w:rsidR="0022232F">
        <w:rPr>
          <w:rFonts w:ascii="Times New Roman" w:hAnsi="Times New Roman" w:cs="Times New Roman"/>
          <w:sz w:val="24"/>
          <w:szCs w:val="24"/>
          <w:lang w:bidi="uk-UA"/>
        </w:rPr>
        <w:t xml:space="preserve">обласної військово-цивільної адміністрації від 08.01.2019  № 2/5-19 «Про зміни у структурі апарату облдержадміністрації», 24.01.2019 № 58/5-19 «Про зміни у структурі апарату </w:t>
      </w:r>
      <w:r w:rsidR="00AF6DAF">
        <w:rPr>
          <w:rFonts w:ascii="Times New Roman" w:hAnsi="Times New Roman" w:cs="Times New Roman"/>
          <w:sz w:val="24"/>
          <w:szCs w:val="24"/>
          <w:lang w:bidi="uk-UA"/>
        </w:rPr>
        <w:t xml:space="preserve">             </w:t>
      </w:r>
      <w:r w:rsidR="0022232F">
        <w:rPr>
          <w:rFonts w:ascii="Times New Roman" w:hAnsi="Times New Roman" w:cs="Times New Roman"/>
          <w:sz w:val="24"/>
          <w:szCs w:val="24"/>
          <w:lang w:bidi="uk-UA"/>
        </w:rPr>
        <w:t xml:space="preserve">облдержадміністрації») </w:t>
      </w:r>
      <w:r w:rsidR="0022232F" w:rsidRPr="00264A89">
        <w:rPr>
          <w:rFonts w:ascii="Times New Roman" w:hAnsi="Times New Roman" w:cs="Times New Roman"/>
          <w:i/>
          <w:sz w:val="24"/>
          <w:szCs w:val="24"/>
          <w:u w:val="single"/>
          <w:lang w:bidi="uk-UA"/>
        </w:rPr>
        <w:t xml:space="preserve">(виконання заплановано на квітень 2019 року, виконано </w:t>
      </w:r>
      <w:r>
        <w:rPr>
          <w:rFonts w:ascii="Times New Roman" w:hAnsi="Times New Roman" w:cs="Times New Roman"/>
          <w:i/>
          <w:sz w:val="24"/>
          <w:szCs w:val="24"/>
          <w:u w:val="single"/>
          <w:lang w:bidi="uk-UA"/>
        </w:rPr>
        <w:t>100 %).</w:t>
      </w:r>
    </w:p>
    <w:p w:rsidR="005169C0" w:rsidRPr="00264A89" w:rsidRDefault="00264A89" w:rsidP="00225ADB">
      <w:pPr>
        <w:pStyle w:val="ac"/>
        <w:spacing w:line="230" w:lineRule="auto"/>
        <w:ind w:firstLine="566"/>
        <w:jc w:val="both"/>
        <w:rPr>
          <w:rFonts w:ascii="Times New Roman" w:hAnsi="Times New Roman" w:cs="Times New Roman"/>
          <w:i/>
          <w:sz w:val="24"/>
          <w:szCs w:val="24"/>
          <w:u w:val="single"/>
          <w:lang w:bidi="uk-UA"/>
        </w:rPr>
      </w:pPr>
      <w:r>
        <w:rPr>
          <w:rFonts w:ascii="Times New Roman" w:hAnsi="Times New Roman" w:cs="Times New Roman"/>
          <w:sz w:val="24"/>
          <w:szCs w:val="24"/>
          <w:lang w:bidi="uk-UA"/>
        </w:rPr>
        <w:t>П</w:t>
      </w:r>
      <w:r w:rsidR="005169C0" w:rsidRPr="005169C0">
        <w:rPr>
          <w:rFonts w:ascii="Times New Roman" w:hAnsi="Times New Roman" w:cs="Times New Roman"/>
          <w:sz w:val="24"/>
          <w:szCs w:val="24"/>
          <w:lang w:bidi="uk-UA"/>
        </w:rPr>
        <w:t xml:space="preserve">роведено попередній аналіз проектів рішень облдержадміністрації про зміну </w:t>
      </w:r>
      <w:r w:rsidR="00AF6DAF">
        <w:rPr>
          <w:rFonts w:ascii="Times New Roman" w:hAnsi="Times New Roman" w:cs="Times New Roman"/>
          <w:sz w:val="24"/>
          <w:szCs w:val="24"/>
          <w:lang w:bidi="uk-UA"/>
        </w:rPr>
        <w:t xml:space="preserve">             </w:t>
      </w:r>
      <w:r w:rsidR="005169C0" w:rsidRPr="005169C0">
        <w:rPr>
          <w:rFonts w:ascii="Times New Roman" w:hAnsi="Times New Roman" w:cs="Times New Roman"/>
          <w:sz w:val="24"/>
          <w:szCs w:val="24"/>
          <w:lang w:bidi="uk-UA"/>
        </w:rPr>
        <w:t xml:space="preserve">структури та штатного розпису облдержадміністрації </w:t>
      </w:r>
      <w:r w:rsidR="005169C0" w:rsidRPr="00264A89">
        <w:rPr>
          <w:rFonts w:ascii="Times New Roman" w:hAnsi="Times New Roman" w:cs="Times New Roman"/>
          <w:i/>
          <w:sz w:val="24"/>
          <w:szCs w:val="24"/>
          <w:u w:val="single"/>
          <w:lang w:bidi="uk-UA"/>
        </w:rPr>
        <w:t>(заплановано на квіт</w:t>
      </w:r>
      <w:r>
        <w:rPr>
          <w:rFonts w:ascii="Times New Roman" w:hAnsi="Times New Roman" w:cs="Times New Roman"/>
          <w:i/>
          <w:sz w:val="24"/>
          <w:szCs w:val="24"/>
          <w:u w:val="single"/>
          <w:lang w:bidi="uk-UA"/>
        </w:rPr>
        <w:t xml:space="preserve">ень 2019, захід </w:t>
      </w:r>
      <w:r w:rsidR="00225ADB">
        <w:rPr>
          <w:rFonts w:ascii="Times New Roman" w:hAnsi="Times New Roman" w:cs="Times New Roman"/>
          <w:i/>
          <w:sz w:val="24"/>
          <w:szCs w:val="24"/>
          <w:u w:val="single"/>
          <w:lang w:bidi="uk-UA"/>
        </w:rPr>
        <w:t xml:space="preserve">   </w:t>
      </w:r>
      <w:r>
        <w:rPr>
          <w:rFonts w:ascii="Times New Roman" w:hAnsi="Times New Roman" w:cs="Times New Roman"/>
          <w:i/>
          <w:sz w:val="24"/>
          <w:szCs w:val="24"/>
          <w:u w:val="single"/>
          <w:lang w:bidi="uk-UA"/>
        </w:rPr>
        <w:t>виконано 100 %).</w:t>
      </w:r>
    </w:p>
    <w:p w:rsidR="00013998" w:rsidRPr="001458E7" w:rsidRDefault="00264A89" w:rsidP="00225ADB">
      <w:pPr>
        <w:pStyle w:val="ac"/>
        <w:tabs>
          <w:tab w:val="left" w:pos="9214"/>
        </w:tabs>
        <w:ind w:firstLine="567"/>
        <w:jc w:val="both"/>
        <w:rPr>
          <w:rFonts w:ascii="Times New Roman" w:eastAsia="Andale Sans UI" w:hAnsi="Times New Roman" w:cs="Times New Roman"/>
          <w:i/>
          <w:sz w:val="24"/>
          <w:szCs w:val="24"/>
          <w:u w:val="single"/>
          <w:lang w:eastAsia="uk-UA"/>
        </w:rPr>
      </w:pPr>
      <w:r>
        <w:rPr>
          <w:rFonts w:ascii="Times New Roman" w:eastAsia="Andale Sans UI" w:hAnsi="Times New Roman" w:cs="Times New Roman"/>
          <w:sz w:val="24"/>
          <w:szCs w:val="24"/>
          <w:lang w:eastAsia="uk-UA"/>
        </w:rPr>
        <w:t>З</w:t>
      </w:r>
      <w:r w:rsidR="003716F6" w:rsidRPr="003716F6">
        <w:rPr>
          <w:rFonts w:ascii="Times New Roman" w:eastAsia="Andale Sans UI" w:hAnsi="Times New Roman" w:cs="Times New Roman"/>
          <w:sz w:val="24"/>
          <w:szCs w:val="24"/>
          <w:lang w:eastAsia="uk-UA"/>
        </w:rPr>
        <w:t xml:space="preserve">абезпечено погодження 359 проектів розпоряджень голови облдержадміністрації, </w:t>
      </w:r>
      <w:r w:rsidR="003716F6">
        <w:rPr>
          <w:rFonts w:ascii="Times New Roman" w:eastAsia="Andale Sans UI" w:hAnsi="Times New Roman" w:cs="Times New Roman"/>
          <w:sz w:val="24"/>
          <w:szCs w:val="24"/>
          <w:lang w:eastAsia="uk-UA"/>
        </w:rPr>
        <w:t xml:space="preserve">      </w:t>
      </w:r>
      <w:r w:rsidR="003716F6" w:rsidRPr="003716F6">
        <w:rPr>
          <w:rFonts w:ascii="Times New Roman" w:eastAsia="Andale Sans UI" w:hAnsi="Times New Roman" w:cs="Times New Roman"/>
          <w:sz w:val="24"/>
          <w:szCs w:val="24"/>
          <w:lang w:eastAsia="uk-UA"/>
        </w:rPr>
        <w:t xml:space="preserve">керівника обласної військово-цивільної адміністрації про нагородження відзнаками </w:t>
      </w:r>
      <w:r w:rsidR="003716F6">
        <w:rPr>
          <w:rFonts w:ascii="Times New Roman" w:eastAsia="Andale Sans UI" w:hAnsi="Times New Roman" w:cs="Times New Roman"/>
          <w:sz w:val="24"/>
          <w:szCs w:val="24"/>
          <w:lang w:eastAsia="uk-UA"/>
        </w:rPr>
        <w:t xml:space="preserve">                </w:t>
      </w:r>
      <w:r w:rsidR="003716F6" w:rsidRPr="003716F6">
        <w:rPr>
          <w:rFonts w:ascii="Times New Roman" w:eastAsia="Andale Sans UI" w:hAnsi="Times New Roman" w:cs="Times New Roman"/>
          <w:sz w:val="24"/>
          <w:szCs w:val="24"/>
          <w:lang w:eastAsia="uk-UA"/>
        </w:rPr>
        <w:t xml:space="preserve">облдержадміністрації (2415 комплекти нагородних документів), 397 листів-подання від </w:t>
      </w:r>
      <w:r w:rsidR="003716F6">
        <w:rPr>
          <w:rFonts w:ascii="Times New Roman" w:eastAsia="Andale Sans UI" w:hAnsi="Times New Roman" w:cs="Times New Roman"/>
          <w:sz w:val="24"/>
          <w:szCs w:val="24"/>
          <w:lang w:eastAsia="uk-UA"/>
        </w:rPr>
        <w:t xml:space="preserve">        </w:t>
      </w:r>
      <w:r w:rsidR="003716F6" w:rsidRPr="003716F6">
        <w:rPr>
          <w:rFonts w:ascii="Times New Roman" w:eastAsia="Andale Sans UI" w:hAnsi="Times New Roman" w:cs="Times New Roman"/>
          <w:sz w:val="24"/>
          <w:szCs w:val="24"/>
          <w:lang w:eastAsia="uk-UA"/>
        </w:rPr>
        <w:t xml:space="preserve">трудових колективів підприємств, установ, організацій щодо нагородження державними та урядовими нагородами України, опрацьовано 1349 комплектів нагородних документів, що </w:t>
      </w:r>
      <w:r w:rsidR="003716F6">
        <w:rPr>
          <w:rFonts w:ascii="Times New Roman" w:eastAsia="Andale Sans UI" w:hAnsi="Times New Roman" w:cs="Times New Roman"/>
          <w:sz w:val="24"/>
          <w:szCs w:val="24"/>
          <w:lang w:eastAsia="uk-UA"/>
        </w:rPr>
        <w:t xml:space="preserve">    </w:t>
      </w:r>
      <w:r w:rsidR="003716F6" w:rsidRPr="003716F6">
        <w:rPr>
          <w:rFonts w:ascii="Times New Roman" w:eastAsia="Andale Sans UI" w:hAnsi="Times New Roman" w:cs="Times New Roman"/>
          <w:sz w:val="24"/>
          <w:szCs w:val="24"/>
          <w:lang w:eastAsia="uk-UA"/>
        </w:rPr>
        <w:t xml:space="preserve">надходять до облдержадміністрації з управління запобігання та виявлення корупції </w:t>
      </w:r>
      <w:r w:rsidR="003716F6">
        <w:rPr>
          <w:rFonts w:ascii="Times New Roman" w:eastAsia="Andale Sans UI" w:hAnsi="Times New Roman" w:cs="Times New Roman"/>
          <w:sz w:val="24"/>
          <w:szCs w:val="24"/>
          <w:lang w:eastAsia="uk-UA"/>
        </w:rPr>
        <w:t xml:space="preserve">                 </w:t>
      </w:r>
      <w:r w:rsidR="003716F6" w:rsidRPr="003716F6">
        <w:rPr>
          <w:rFonts w:ascii="Times New Roman" w:eastAsia="Andale Sans UI" w:hAnsi="Times New Roman" w:cs="Times New Roman"/>
          <w:sz w:val="24"/>
          <w:szCs w:val="24"/>
          <w:lang w:eastAsia="uk-UA"/>
        </w:rPr>
        <w:t>облдержадміністрації (управлінням взаємодії з правоохоронними органами, запобігання та</w:t>
      </w:r>
      <w:r w:rsidR="003716F6">
        <w:rPr>
          <w:rFonts w:ascii="Times New Roman" w:eastAsia="Andale Sans UI" w:hAnsi="Times New Roman" w:cs="Times New Roman"/>
          <w:sz w:val="24"/>
          <w:szCs w:val="24"/>
          <w:lang w:eastAsia="uk-UA"/>
        </w:rPr>
        <w:t xml:space="preserve">   </w:t>
      </w:r>
      <w:r w:rsidR="003716F6" w:rsidRPr="003716F6">
        <w:rPr>
          <w:rFonts w:ascii="Times New Roman" w:eastAsia="Andale Sans UI" w:hAnsi="Times New Roman" w:cs="Times New Roman"/>
          <w:sz w:val="24"/>
          <w:szCs w:val="24"/>
          <w:lang w:eastAsia="uk-UA"/>
        </w:rPr>
        <w:t xml:space="preserve"> </w:t>
      </w:r>
      <w:r w:rsidR="003716F6" w:rsidRPr="003716F6">
        <w:rPr>
          <w:rFonts w:ascii="Times New Roman" w:eastAsia="Andale Sans UI" w:hAnsi="Times New Roman" w:cs="Times New Roman"/>
          <w:sz w:val="24"/>
          <w:szCs w:val="24"/>
          <w:lang w:eastAsia="uk-UA"/>
        </w:rPr>
        <w:lastRenderedPageBreak/>
        <w:t>виявлення корупції облдержадміністрації</w:t>
      </w:r>
      <w:r w:rsidR="003716F6" w:rsidRPr="001458E7">
        <w:rPr>
          <w:rFonts w:ascii="Times New Roman" w:eastAsia="Andale Sans UI" w:hAnsi="Times New Roman" w:cs="Times New Roman"/>
          <w:i/>
          <w:sz w:val="24"/>
          <w:szCs w:val="24"/>
          <w:u w:val="single"/>
          <w:lang w:eastAsia="uk-UA"/>
        </w:rPr>
        <w:t xml:space="preserve">) </w:t>
      </w:r>
      <w:r w:rsidR="00013998" w:rsidRPr="001458E7">
        <w:rPr>
          <w:rFonts w:ascii="Times New Roman" w:eastAsia="Andale Sans UI" w:hAnsi="Times New Roman" w:cs="Times New Roman"/>
          <w:i/>
          <w:sz w:val="24"/>
          <w:szCs w:val="24"/>
          <w:u w:val="single"/>
          <w:lang w:eastAsia="uk-UA"/>
        </w:rPr>
        <w:t xml:space="preserve">(триваючий захід, виконується </w:t>
      </w:r>
      <w:r w:rsidR="001458E7">
        <w:rPr>
          <w:rFonts w:ascii="Times New Roman" w:eastAsia="Andale Sans UI" w:hAnsi="Times New Roman" w:cs="Times New Roman"/>
          <w:i/>
          <w:sz w:val="24"/>
          <w:szCs w:val="24"/>
          <w:u w:val="single"/>
          <w:lang w:eastAsia="uk-UA"/>
        </w:rPr>
        <w:t>протягом 2019-2020 років).</w:t>
      </w:r>
    </w:p>
    <w:p w:rsidR="002D150A" w:rsidRPr="001458E7" w:rsidRDefault="001458E7" w:rsidP="00225ADB">
      <w:pPr>
        <w:pStyle w:val="ac"/>
        <w:tabs>
          <w:tab w:val="left" w:pos="9214"/>
        </w:tabs>
        <w:ind w:firstLine="567"/>
        <w:jc w:val="both"/>
        <w:rPr>
          <w:rFonts w:ascii="Times New Roman" w:hAnsi="Times New Roman" w:cs="Times New Roman"/>
          <w:i/>
          <w:sz w:val="24"/>
          <w:szCs w:val="24"/>
          <w:u w:val="single"/>
          <w:lang w:bidi="uk-UA"/>
        </w:rPr>
      </w:pPr>
      <w:r>
        <w:rPr>
          <w:rFonts w:ascii="Times New Roman" w:eastAsia="Andale Sans UI" w:hAnsi="Times New Roman" w:cs="Times New Roman"/>
          <w:color w:val="FF0000"/>
          <w:sz w:val="24"/>
          <w:szCs w:val="24"/>
          <w:lang w:eastAsia="uk-UA"/>
        </w:rPr>
        <w:t>З</w:t>
      </w:r>
      <w:r w:rsidR="0022232F" w:rsidRPr="00D15DBD">
        <w:rPr>
          <w:rFonts w:ascii="Times New Roman" w:hAnsi="Times New Roman" w:cs="Times New Roman"/>
          <w:sz w:val="24"/>
          <w:szCs w:val="24"/>
          <w:lang w:bidi="uk-UA"/>
        </w:rPr>
        <w:t xml:space="preserve">абезпечено залучення представників громадськості до складу комісії </w:t>
      </w:r>
      <w:r w:rsidR="0022232F" w:rsidRPr="001458E7">
        <w:rPr>
          <w:rFonts w:ascii="Times New Roman" w:hAnsi="Times New Roman" w:cs="Times New Roman"/>
          <w:i/>
          <w:sz w:val="24"/>
          <w:szCs w:val="24"/>
          <w:u w:val="single"/>
          <w:lang w:bidi="uk-UA"/>
        </w:rPr>
        <w:t>(виконання</w:t>
      </w:r>
      <w:r>
        <w:rPr>
          <w:rFonts w:ascii="Times New Roman" w:hAnsi="Times New Roman" w:cs="Times New Roman"/>
          <w:i/>
          <w:sz w:val="24"/>
          <w:szCs w:val="24"/>
          <w:u w:val="single"/>
          <w:lang w:bidi="uk-UA"/>
        </w:rPr>
        <w:t xml:space="preserve">          </w:t>
      </w:r>
      <w:r w:rsidR="0022232F" w:rsidRPr="001458E7">
        <w:rPr>
          <w:rFonts w:ascii="Times New Roman" w:hAnsi="Times New Roman" w:cs="Times New Roman"/>
          <w:i/>
          <w:sz w:val="24"/>
          <w:szCs w:val="24"/>
          <w:u w:val="single"/>
          <w:lang w:bidi="uk-UA"/>
        </w:rPr>
        <w:t>заходу заплановано на травень 2019 року, виконано 100 %)</w:t>
      </w:r>
      <w:r>
        <w:rPr>
          <w:rFonts w:ascii="Times New Roman" w:hAnsi="Times New Roman" w:cs="Times New Roman"/>
          <w:i/>
          <w:sz w:val="24"/>
          <w:szCs w:val="24"/>
          <w:u w:val="single"/>
          <w:lang w:bidi="uk-UA"/>
        </w:rPr>
        <w:t>.</w:t>
      </w:r>
      <w:r w:rsidR="0022232F" w:rsidRPr="001458E7">
        <w:rPr>
          <w:rFonts w:ascii="Times New Roman" w:hAnsi="Times New Roman" w:cs="Times New Roman"/>
          <w:i/>
          <w:sz w:val="24"/>
          <w:szCs w:val="24"/>
          <w:u w:val="single"/>
          <w:lang w:bidi="uk-UA"/>
        </w:rPr>
        <w:t xml:space="preserve"> </w:t>
      </w:r>
    </w:p>
    <w:p w:rsidR="004F0634" w:rsidRPr="001458E7" w:rsidRDefault="001458E7" w:rsidP="00225ADB">
      <w:pPr>
        <w:pStyle w:val="ac"/>
        <w:tabs>
          <w:tab w:val="left" w:pos="9214"/>
        </w:tabs>
        <w:spacing w:line="230" w:lineRule="auto"/>
        <w:ind w:firstLine="567"/>
        <w:jc w:val="both"/>
        <w:rPr>
          <w:rFonts w:ascii="Times New Roman" w:hAnsi="Times New Roman" w:cs="Times New Roman"/>
          <w:i/>
          <w:sz w:val="24"/>
          <w:szCs w:val="24"/>
          <w:u w:val="single"/>
          <w:lang w:bidi="uk-UA"/>
        </w:rPr>
      </w:pPr>
      <w:r>
        <w:rPr>
          <w:rFonts w:ascii="Times New Roman" w:hAnsi="Times New Roman" w:cs="Times New Roman"/>
          <w:sz w:val="24"/>
          <w:szCs w:val="24"/>
          <w:lang w:bidi="uk-UA"/>
        </w:rPr>
        <w:t>З</w:t>
      </w:r>
      <w:r w:rsidR="0022232F">
        <w:rPr>
          <w:rFonts w:ascii="Times New Roman" w:hAnsi="Times New Roman" w:cs="Times New Roman"/>
          <w:sz w:val="24"/>
          <w:szCs w:val="24"/>
          <w:lang w:bidi="uk-UA"/>
        </w:rPr>
        <w:t>абезпечено посилений контроль за діяльністю працівни</w:t>
      </w:r>
      <w:r w:rsidR="004F0634">
        <w:rPr>
          <w:rFonts w:ascii="Times New Roman" w:hAnsi="Times New Roman" w:cs="Times New Roman"/>
          <w:sz w:val="24"/>
          <w:szCs w:val="24"/>
          <w:lang w:bidi="uk-UA"/>
        </w:rPr>
        <w:t>ків, що мали намір звільнитися</w:t>
      </w:r>
      <w:r w:rsidR="00D15DBD">
        <w:rPr>
          <w:rFonts w:ascii="Times New Roman" w:hAnsi="Times New Roman" w:cs="Times New Roman"/>
          <w:sz w:val="24"/>
          <w:szCs w:val="24"/>
          <w:lang w:bidi="uk-UA"/>
        </w:rPr>
        <w:t xml:space="preserve"> шляхом хронометражу робочого часу </w:t>
      </w:r>
      <w:r w:rsidR="00D15DBD" w:rsidRPr="001458E7">
        <w:rPr>
          <w:rFonts w:ascii="Times New Roman" w:hAnsi="Times New Roman" w:cs="Times New Roman"/>
          <w:i/>
          <w:sz w:val="24"/>
          <w:szCs w:val="24"/>
          <w:u w:val="single"/>
          <w:lang w:bidi="uk-UA"/>
        </w:rPr>
        <w:t xml:space="preserve">(триваючий захід, виконується протягом </w:t>
      </w:r>
      <w:r w:rsidR="0024442E" w:rsidRPr="001458E7">
        <w:rPr>
          <w:rFonts w:ascii="Times New Roman" w:hAnsi="Times New Roman" w:cs="Times New Roman"/>
          <w:i/>
          <w:sz w:val="24"/>
          <w:szCs w:val="24"/>
          <w:u w:val="single"/>
          <w:lang w:bidi="uk-UA"/>
        </w:rPr>
        <w:t xml:space="preserve">                    </w:t>
      </w:r>
      <w:r w:rsidR="00D15DBD" w:rsidRPr="001458E7">
        <w:rPr>
          <w:rFonts w:ascii="Times New Roman" w:hAnsi="Times New Roman" w:cs="Times New Roman"/>
          <w:i/>
          <w:sz w:val="24"/>
          <w:szCs w:val="24"/>
          <w:u w:val="single"/>
          <w:lang w:bidi="uk-UA"/>
        </w:rPr>
        <w:t>2019</w:t>
      </w:r>
      <w:r w:rsidR="0024442E" w:rsidRPr="001458E7">
        <w:rPr>
          <w:rFonts w:ascii="Times New Roman" w:hAnsi="Times New Roman" w:cs="Times New Roman"/>
          <w:i/>
          <w:sz w:val="24"/>
          <w:szCs w:val="24"/>
          <w:u w:val="single"/>
          <w:lang w:bidi="uk-UA"/>
        </w:rPr>
        <w:t xml:space="preserve"> </w:t>
      </w:r>
      <w:r w:rsidR="00D15DBD" w:rsidRPr="001458E7">
        <w:rPr>
          <w:rFonts w:ascii="Times New Roman" w:hAnsi="Times New Roman" w:cs="Times New Roman"/>
          <w:i/>
          <w:sz w:val="24"/>
          <w:szCs w:val="24"/>
          <w:u w:val="single"/>
          <w:lang w:bidi="uk-UA"/>
        </w:rPr>
        <w:t>-</w:t>
      </w:r>
      <w:r w:rsidR="0024442E" w:rsidRPr="001458E7">
        <w:rPr>
          <w:rFonts w:ascii="Times New Roman" w:hAnsi="Times New Roman" w:cs="Times New Roman"/>
          <w:i/>
          <w:sz w:val="24"/>
          <w:szCs w:val="24"/>
          <w:u w:val="single"/>
          <w:lang w:bidi="uk-UA"/>
        </w:rPr>
        <w:t xml:space="preserve"> </w:t>
      </w:r>
      <w:r w:rsidR="00D15DBD" w:rsidRPr="001458E7">
        <w:rPr>
          <w:rFonts w:ascii="Times New Roman" w:hAnsi="Times New Roman" w:cs="Times New Roman"/>
          <w:i/>
          <w:sz w:val="24"/>
          <w:szCs w:val="24"/>
          <w:u w:val="single"/>
          <w:lang w:bidi="uk-UA"/>
        </w:rPr>
        <w:t>2020 років)</w:t>
      </w:r>
      <w:r>
        <w:rPr>
          <w:rFonts w:ascii="Times New Roman" w:hAnsi="Times New Roman" w:cs="Times New Roman"/>
          <w:i/>
          <w:sz w:val="24"/>
          <w:szCs w:val="24"/>
          <w:u w:val="single"/>
          <w:lang w:bidi="uk-UA"/>
        </w:rPr>
        <w:t>.</w:t>
      </w:r>
    </w:p>
    <w:p w:rsidR="001458E7" w:rsidRDefault="001458E7" w:rsidP="00225ADB">
      <w:pPr>
        <w:pStyle w:val="ac"/>
        <w:tabs>
          <w:tab w:val="left" w:pos="9214"/>
        </w:tabs>
        <w:spacing w:line="230" w:lineRule="auto"/>
        <w:ind w:firstLine="567"/>
        <w:jc w:val="both"/>
        <w:rPr>
          <w:rFonts w:ascii="Times New Roman" w:hAnsi="Times New Roman" w:cs="Times New Roman"/>
          <w:i/>
          <w:sz w:val="24"/>
          <w:szCs w:val="24"/>
          <w:u w:val="single"/>
          <w:lang w:bidi="uk-UA"/>
        </w:rPr>
      </w:pPr>
      <w:r>
        <w:rPr>
          <w:rFonts w:ascii="Times New Roman" w:hAnsi="Times New Roman" w:cs="Times New Roman"/>
          <w:sz w:val="24"/>
          <w:szCs w:val="24"/>
          <w:lang w:bidi="uk-UA"/>
        </w:rPr>
        <w:t>З</w:t>
      </w:r>
      <w:r w:rsidR="0022232F">
        <w:rPr>
          <w:rFonts w:ascii="Times New Roman" w:hAnsi="Times New Roman" w:cs="Times New Roman"/>
          <w:sz w:val="24"/>
          <w:szCs w:val="24"/>
          <w:lang w:bidi="uk-UA"/>
        </w:rPr>
        <w:t xml:space="preserve">абезпечено звірку паперової кореспонденції та документів, що містяться на носіях </w:t>
      </w:r>
      <w:r w:rsidR="00560B7F">
        <w:rPr>
          <w:rFonts w:ascii="Times New Roman" w:hAnsi="Times New Roman" w:cs="Times New Roman"/>
          <w:sz w:val="24"/>
          <w:szCs w:val="24"/>
          <w:lang w:bidi="uk-UA"/>
        </w:rPr>
        <w:t xml:space="preserve">       </w:t>
      </w:r>
      <w:r w:rsidR="0022232F">
        <w:rPr>
          <w:rFonts w:ascii="Times New Roman" w:hAnsi="Times New Roman" w:cs="Times New Roman"/>
          <w:sz w:val="24"/>
          <w:szCs w:val="24"/>
          <w:lang w:bidi="uk-UA"/>
        </w:rPr>
        <w:t>інформації, а також матеріальних цінностей, відповідальним за я</w:t>
      </w:r>
      <w:r w:rsidR="004F0634">
        <w:rPr>
          <w:rFonts w:ascii="Times New Roman" w:hAnsi="Times New Roman" w:cs="Times New Roman"/>
          <w:sz w:val="24"/>
          <w:szCs w:val="24"/>
          <w:lang w:bidi="uk-UA"/>
        </w:rPr>
        <w:t xml:space="preserve">кі був працівник, що </w:t>
      </w:r>
      <w:r w:rsidR="00560B7F">
        <w:rPr>
          <w:rFonts w:ascii="Times New Roman" w:hAnsi="Times New Roman" w:cs="Times New Roman"/>
          <w:sz w:val="24"/>
          <w:szCs w:val="24"/>
          <w:lang w:bidi="uk-UA"/>
        </w:rPr>
        <w:t xml:space="preserve">                </w:t>
      </w:r>
      <w:r w:rsidR="004F0634">
        <w:rPr>
          <w:rFonts w:ascii="Times New Roman" w:hAnsi="Times New Roman" w:cs="Times New Roman"/>
          <w:sz w:val="24"/>
          <w:szCs w:val="24"/>
          <w:lang w:bidi="uk-UA"/>
        </w:rPr>
        <w:t>звільнявся; п</w:t>
      </w:r>
      <w:r w:rsidR="0022232F">
        <w:rPr>
          <w:rFonts w:ascii="Times New Roman" w:hAnsi="Times New Roman" w:cs="Times New Roman"/>
          <w:sz w:val="24"/>
          <w:szCs w:val="24"/>
          <w:lang w:bidi="uk-UA"/>
        </w:rPr>
        <w:t xml:space="preserve">ередано іншому відповідальному працівнику, визначеному керівником </w:t>
      </w:r>
      <w:r w:rsidR="00560B7F">
        <w:rPr>
          <w:rFonts w:ascii="Times New Roman" w:hAnsi="Times New Roman" w:cs="Times New Roman"/>
          <w:sz w:val="24"/>
          <w:szCs w:val="24"/>
          <w:lang w:bidi="uk-UA"/>
        </w:rPr>
        <w:t xml:space="preserve">                </w:t>
      </w:r>
      <w:r w:rsidR="0022232F">
        <w:rPr>
          <w:rFonts w:ascii="Times New Roman" w:hAnsi="Times New Roman" w:cs="Times New Roman"/>
          <w:sz w:val="24"/>
          <w:szCs w:val="24"/>
          <w:lang w:bidi="uk-UA"/>
        </w:rPr>
        <w:t xml:space="preserve">структурного підрозділу </w:t>
      </w:r>
      <w:r w:rsidR="0022232F" w:rsidRPr="001458E7">
        <w:rPr>
          <w:rFonts w:ascii="Times New Roman" w:hAnsi="Times New Roman" w:cs="Times New Roman"/>
          <w:i/>
          <w:sz w:val="24"/>
          <w:szCs w:val="24"/>
          <w:u w:val="single"/>
          <w:lang w:bidi="uk-UA"/>
        </w:rPr>
        <w:t>(триваючий захід, виконується протягом 2019-2020 років</w:t>
      </w:r>
      <w:r>
        <w:rPr>
          <w:rFonts w:ascii="Times New Roman" w:hAnsi="Times New Roman" w:cs="Times New Roman"/>
          <w:i/>
          <w:sz w:val="24"/>
          <w:szCs w:val="24"/>
          <w:u w:val="single"/>
          <w:lang w:bidi="uk-UA"/>
        </w:rPr>
        <w:t>).</w:t>
      </w:r>
    </w:p>
    <w:p w:rsidR="001458E7" w:rsidRDefault="001458E7" w:rsidP="00225ADB">
      <w:pPr>
        <w:pStyle w:val="ac"/>
        <w:tabs>
          <w:tab w:val="left" w:pos="9214"/>
        </w:tabs>
        <w:spacing w:line="230" w:lineRule="auto"/>
        <w:ind w:firstLine="567"/>
        <w:jc w:val="both"/>
        <w:rPr>
          <w:rFonts w:ascii="Times New Roman" w:hAnsi="Times New Roman" w:cs="Times New Roman"/>
          <w:i/>
          <w:sz w:val="24"/>
          <w:szCs w:val="24"/>
          <w:u w:val="single"/>
          <w:lang w:bidi="uk-UA"/>
        </w:rPr>
      </w:pPr>
    </w:p>
    <w:p w:rsidR="0062703B" w:rsidRDefault="0062703B">
      <w:pPr>
        <w:pStyle w:val="ac"/>
        <w:spacing w:line="230" w:lineRule="auto"/>
        <w:jc w:val="both"/>
        <w:rPr>
          <w:rFonts w:ascii="Times New Roman" w:hAnsi="Times New Roman" w:cs="Times New Roman"/>
          <w:b/>
          <w:i/>
          <w:sz w:val="24"/>
          <w:szCs w:val="24"/>
          <w:u w:val="single"/>
          <w:lang w:bidi="uk-UA"/>
        </w:rPr>
      </w:pPr>
    </w:p>
    <w:p w:rsidR="002D150A" w:rsidRDefault="0022232F" w:rsidP="00225ADB">
      <w:pPr>
        <w:pStyle w:val="ac"/>
        <w:spacing w:line="230" w:lineRule="auto"/>
        <w:jc w:val="center"/>
        <w:rPr>
          <w:rFonts w:ascii="Times New Roman" w:hAnsi="Times New Roman" w:cs="Times New Roman"/>
          <w:i/>
          <w:sz w:val="24"/>
          <w:szCs w:val="24"/>
          <w:u w:val="single"/>
          <w:lang w:bidi="uk-UA"/>
        </w:rPr>
      </w:pPr>
      <w:r w:rsidRPr="001458E7">
        <w:rPr>
          <w:rFonts w:ascii="Times New Roman" w:hAnsi="Times New Roman" w:cs="Times New Roman"/>
          <w:i/>
          <w:sz w:val="24"/>
          <w:szCs w:val="24"/>
          <w:u w:val="single"/>
          <w:lang w:bidi="uk-UA"/>
        </w:rPr>
        <w:t xml:space="preserve">Розділ </w:t>
      </w:r>
      <w:r w:rsidR="0062703B" w:rsidRPr="001458E7">
        <w:rPr>
          <w:rFonts w:ascii="Times New Roman" w:hAnsi="Times New Roman" w:cs="Times New Roman"/>
          <w:i/>
          <w:sz w:val="24"/>
          <w:szCs w:val="24"/>
          <w:u w:val="single"/>
          <w:lang w:bidi="uk-UA"/>
        </w:rPr>
        <w:t xml:space="preserve">2 </w:t>
      </w:r>
      <w:r w:rsidRPr="001458E7">
        <w:rPr>
          <w:rFonts w:ascii="Times New Roman" w:hAnsi="Times New Roman" w:cs="Times New Roman"/>
          <w:i/>
          <w:sz w:val="24"/>
          <w:szCs w:val="24"/>
          <w:u w:val="single"/>
          <w:lang w:bidi="uk-UA"/>
        </w:rPr>
        <w:t>«Організація роботи щодо запобігання та виявлення корупції»</w:t>
      </w:r>
    </w:p>
    <w:p w:rsidR="00105CB4" w:rsidRPr="001458E7" w:rsidRDefault="00105CB4" w:rsidP="00225ADB">
      <w:pPr>
        <w:pStyle w:val="ac"/>
        <w:spacing w:line="230" w:lineRule="auto"/>
        <w:jc w:val="center"/>
        <w:rPr>
          <w:rFonts w:ascii="Times New Roman" w:hAnsi="Times New Roman" w:cs="Times New Roman"/>
          <w:i/>
          <w:sz w:val="24"/>
          <w:szCs w:val="24"/>
          <w:u w:val="single"/>
          <w:lang w:bidi="uk-UA"/>
        </w:rPr>
      </w:pPr>
    </w:p>
    <w:p w:rsidR="00013998" w:rsidRPr="00013998" w:rsidRDefault="00264A89" w:rsidP="00225ADB">
      <w:pPr>
        <w:pStyle w:val="ac"/>
        <w:spacing w:line="230" w:lineRule="auto"/>
        <w:ind w:firstLine="567"/>
        <w:jc w:val="both"/>
        <w:rPr>
          <w:rFonts w:ascii="Times New Roman" w:hAnsi="Times New Roman" w:cs="Times New Roman"/>
          <w:sz w:val="24"/>
          <w:szCs w:val="24"/>
          <w:lang w:bidi="uk-UA"/>
        </w:rPr>
      </w:pPr>
      <w:r>
        <w:rPr>
          <w:rFonts w:ascii="Times New Roman" w:hAnsi="Times New Roman" w:cs="Times New Roman"/>
          <w:sz w:val="24"/>
          <w:szCs w:val="24"/>
          <w:lang w:bidi="uk-UA"/>
        </w:rPr>
        <w:t>П</w:t>
      </w:r>
      <w:r w:rsidR="00013998" w:rsidRPr="00013998">
        <w:rPr>
          <w:rFonts w:ascii="Times New Roman" w:hAnsi="Times New Roman" w:cs="Times New Roman"/>
          <w:sz w:val="24"/>
          <w:szCs w:val="24"/>
          <w:lang w:bidi="uk-UA"/>
        </w:rPr>
        <w:t xml:space="preserve">ротягом 2019 року проведено 29 семінарів-тренінгів з питань дотримання вимог </w:t>
      </w:r>
      <w:r w:rsidR="001458E7">
        <w:rPr>
          <w:rFonts w:ascii="Times New Roman" w:hAnsi="Times New Roman" w:cs="Times New Roman"/>
          <w:sz w:val="24"/>
          <w:szCs w:val="24"/>
          <w:lang w:bidi="uk-UA"/>
        </w:rPr>
        <w:t xml:space="preserve">        </w:t>
      </w:r>
      <w:r w:rsidR="00013998" w:rsidRPr="00013998">
        <w:rPr>
          <w:rFonts w:ascii="Times New Roman" w:hAnsi="Times New Roman" w:cs="Times New Roman"/>
          <w:sz w:val="24"/>
          <w:szCs w:val="24"/>
          <w:lang w:bidi="uk-UA"/>
        </w:rPr>
        <w:t xml:space="preserve">антикорупційного законодавства для працівників апарату  облдержадміністрації та її </w:t>
      </w:r>
      <w:r w:rsidR="001458E7">
        <w:rPr>
          <w:rFonts w:ascii="Times New Roman" w:hAnsi="Times New Roman" w:cs="Times New Roman"/>
          <w:sz w:val="24"/>
          <w:szCs w:val="24"/>
          <w:lang w:bidi="uk-UA"/>
        </w:rPr>
        <w:t xml:space="preserve">           </w:t>
      </w:r>
      <w:r w:rsidR="00013998" w:rsidRPr="00013998">
        <w:rPr>
          <w:rFonts w:ascii="Times New Roman" w:hAnsi="Times New Roman" w:cs="Times New Roman"/>
          <w:sz w:val="24"/>
          <w:szCs w:val="24"/>
          <w:lang w:bidi="uk-UA"/>
        </w:rPr>
        <w:t xml:space="preserve">структурних підрозділів на теми «Фінансовий контроль та моніторинг способу життя», </w:t>
      </w:r>
      <w:r w:rsidR="001458E7">
        <w:rPr>
          <w:rFonts w:ascii="Times New Roman" w:hAnsi="Times New Roman" w:cs="Times New Roman"/>
          <w:sz w:val="24"/>
          <w:szCs w:val="24"/>
          <w:lang w:bidi="uk-UA"/>
        </w:rPr>
        <w:t xml:space="preserve"> </w:t>
      </w:r>
      <w:r w:rsidR="00013998" w:rsidRPr="00013998">
        <w:rPr>
          <w:rFonts w:ascii="Times New Roman" w:hAnsi="Times New Roman" w:cs="Times New Roman"/>
          <w:sz w:val="24"/>
          <w:szCs w:val="24"/>
          <w:lang w:bidi="uk-UA"/>
        </w:rPr>
        <w:t xml:space="preserve">«Конфлікт інтересів», «Обмеження щодо використання службових повноважень чи свого становища; обмеження щодо одержання подарунків; запобігання одержанню неправомірної вигоди  або подарунка та поводження з ними; обмеження щодо суміщення та сумісництва з іншими видами діяльності; обмеження щодо припинення діяльності, пов’язаної з </w:t>
      </w:r>
      <w:r w:rsidR="001458E7">
        <w:rPr>
          <w:rFonts w:ascii="Times New Roman" w:hAnsi="Times New Roman" w:cs="Times New Roman"/>
          <w:sz w:val="24"/>
          <w:szCs w:val="24"/>
          <w:lang w:bidi="uk-UA"/>
        </w:rPr>
        <w:t xml:space="preserve">                      </w:t>
      </w:r>
      <w:r w:rsidR="00013998" w:rsidRPr="00013998">
        <w:rPr>
          <w:rFonts w:ascii="Times New Roman" w:hAnsi="Times New Roman" w:cs="Times New Roman"/>
          <w:sz w:val="24"/>
          <w:szCs w:val="24"/>
          <w:lang w:bidi="uk-UA"/>
        </w:rPr>
        <w:t>виконанням функцій держави або місцевого самоврядування; обмеження спільної роботи близьких осіб», «Запобігання корупційним та пов’язаним з корупцією правопорушенням», «Відповідальність за корупційні або пов’язані з корупцією правопорушення та усунення їх наслідків», «Захист викривачів. Гарантії захисту викривачів за законодавством України», «Конфлікт інтересів. Запобігання та врегулювання конфлікту інтересів», «Правові аспекти організації роботи із запобігання та виявлення корупції та про нове в законодавстві», надано методичну допомогу в заповненні щорічних декларацій. Прийня</w:t>
      </w:r>
      <w:r w:rsidR="001458E7">
        <w:rPr>
          <w:rFonts w:ascii="Times New Roman" w:hAnsi="Times New Roman" w:cs="Times New Roman"/>
          <w:sz w:val="24"/>
          <w:szCs w:val="24"/>
          <w:lang w:bidi="uk-UA"/>
        </w:rPr>
        <w:t>ли участь у семінарах 753 особи.</w:t>
      </w:r>
    </w:p>
    <w:p w:rsidR="00BB0F2F" w:rsidRPr="00BB0F2F" w:rsidRDefault="00264A89" w:rsidP="00225ADB">
      <w:pPr>
        <w:pStyle w:val="ac"/>
        <w:spacing w:line="230" w:lineRule="auto"/>
        <w:ind w:firstLine="567"/>
        <w:jc w:val="both"/>
        <w:rPr>
          <w:rFonts w:ascii="Times New Roman" w:hAnsi="Times New Roman" w:cs="Times New Roman"/>
          <w:b/>
          <w:sz w:val="24"/>
          <w:szCs w:val="24"/>
          <w:lang w:bidi="uk-UA"/>
        </w:rPr>
      </w:pPr>
      <w:r>
        <w:rPr>
          <w:rFonts w:ascii="Times New Roman" w:hAnsi="Times New Roman" w:cs="Times New Roman"/>
          <w:sz w:val="24"/>
          <w:szCs w:val="24"/>
          <w:lang w:bidi="uk-UA"/>
        </w:rPr>
        <w:t>П</w:t>
      </w:r>
      <w:r w:rsidR="001458E7">
        <w:rPr>
          <w:rFonts w:ascii="Times New Roman" w:hAnsi="Times New Roman" w:cs="Times New Roman"/>
          <w:sz w:val="24"/>
          <w:szCs w:val="24"/>
          <w:lang w:bidi="uk-UA"/>
        </w:rPr>
        <w:t>ротягом 9 місяців</w:t>
      </w:r>
      <w:r w:rsidR="00013998" w:rsidRPr="00013998">
        <w:rPr>
          <w:rFonts w:ascii="Times New Roman" w:hAnsi="Times New Roman" w:cs="Times New Roman"/>
          <w:sz w:val="24"/>
          <w:szCs w:val="24"/>
          <w:lang w:bidi="uk-UA"/>
        </w:rPr>
        <w:t xml:space="preserve"> 2020 року проведено 22 семінари-тренінги з питань дотримання </w:t>
      </w:r>
      <w:r w:rsidR="001458E7">
        <w:rPr>
          <w:rFonts w:ascii="Times New Roman" w:hAnsi="Times New Roman" w:cs="Times New Roman"/>
          <w:sz w:val="24"/>
          <w:szCs w:val="24"/>
          <w:lang w:bidi="uk-UA"/>
        </w:rPr>
        <w:t xml:space="preserve">    </w:t>
      </w:r>
      <w:r w:rsidR="00013998" w:rsidRPr="00013998">
        <w:rPr>
          <w:rFonts w:ascii="Times New Roman" w:hAnsi="Times New Roman" w:cs="Times New Roman"/>
          <w:sz w:val="24"/>
          <w:szCs w:val="24"/>
          <w:lang w:bidi="uk-UA"/>
        </w:rPr>
        <w:t xml:space="preserve">вимог антикорупційного законодавства для працівників апарату та  структурних підрозділів облдержадміністрації на теми «Фінансовий контроль та моніторинг способу життя», </w:t>
      </w:r>
      <w:r w:rsidR="001458E7">
        <w:rPr>
          <w:rFonts w:ascii="Times New Roman" w:hAnsi="Times New Roman" w:cs="Times New Roman"/>
          <w:sz w:val="24"/>
          <w:szCs w:val="24"/>
          <w:lang w:bidi="uk-UA"/>
        </w:rPr>
        <w:t xml:space="preserve">           </w:t>
      </w:r>
      <w:r w:rsidR="00013998" w:rsidRPr="00013998">
        <w:rPr>
          <w:rFonts w:ascii="Times New Roman" w:hAnsi="Times New Roman" w:cs="Times New Roman"/>
          <w:sz w:val="24"/>
          <w:szCs w:val="24"/>
          <w:lang w:bidi="uk-UA"/>
        </w:rPr>
        <w:t xml:space="preserve">«Запобігання та врегулювання конфлікту інтересів» (триваючий захід, виконується </w:t>
      </w:r>
      <w:r w:rsidR="001458E7">
        <w:rPr>
          <w:rFonts w:ascii="Times New Roman" w:hAnsi="Times New Roman" w:cs="Times New Roman"/>
          <w:sz w:val="24"/>
          <w:szCs w:val="24"/>
          <w:lang w:bidi="uk-UA"/>
        </w:rPr>
        <w:t xml:space="preserve">               </w:t>
      </w:r>
      <w:r w:rsidR="00013998" w:rsidRPr="00013998">
        <w:rPr>
          <w:rFonts w:ascii="Times New Roman" w:hAnsi="Times New Roman" w:cs="Times New Roman"/>
          <w:sz w:val="24"/>
          <w:szCs w:val="24"/>
          <w:lang w:bidi="uk-UA"/>
        </w:rPr>
        <w:t>щокварталу протягом 2019-2020 років).</w:t>
      </w:r>
      <w:r w:rsidR="0022232F">
        <w:rPr>
          <w:rFonts w:ascii="Times New Roman" w:hAnsi="Times New Roman" w:cs="Times New Roman"/>
          <w:sz w:val="24"/>
          <w:szCs w:val="24"/>
          <w:lang w:bidi="uk-UA"/>
        </w:rPr>
        <w:t xml:space="preserve">розроблено перелік питань та проведено тестування на </w:t>
      </w:r>
      <w:r w:rsidR="001458E7">
        <w:rPr>
          <w:rFonts w:ascii="Times New Roman" w:hAnsi="Times New Roman" w:cs="Times New Roman"/>
          <w:sz w:val="24"/>
          <w:szCs w:val="24"/>
          <w:lang w:bidi="uk-UA"/>
        </w:rPr>
        <w:t xml:space="preserve">        </w:t>
      </w:r>
      <w:r w:rsidR="0022232F">
        <w:rPr>
          <w:rFonts w:ascii="Times New Roman" w:hAnsi="Times New Roman" w:cs="Times New Roman"/>
          <w:sz w:val="24"/>
          <w:szCs w:val="24"/>
          <w:lang w:bidi="uk-UA"/>
        </w:rPr>
        <w:t xml:space="preserve">обізнаність працівників апарату облдержадміністрації та її структурних підрозділів з питань запобігання та врегулювання </w:t>
      </w:r>
      <w:r w:rsidR="00AF6DAF">
        <w:rPr>
          <w:rFonts w:ascii="Times New Roman" w:hAnsi="Times New Roman" w:cs="Times New Roman"/>
          <w:sz w:val="24"/>
          <w:szCs w:val="24"/>
          <w:lang w:bidi="uk-UA"/>
        </w:rPr>
        <w:t xml:space="preserve"> </w:t>
      </w:r>
      <w:r w:rsidR="0022232F">
        <w:rPr>
          <w:rFonts w:ascii="Times New Roman" w:hAnsi="Times New Roman" w:cs="Times New Roman"/>
          <w:sz w:val="24"/>
          <w:szCs w:val="24"/>
          <w:lang w:bidi="uk-UA"/>
        </w:rPr>
        <w:t xml:space="preserve">конфлікту інтересів у діяльності осіб, уповноважених на виконання функцій держави або </w:t>
      </w:r>
      <w:r w:rsidR="00AF6DAF">
        <w:rPr>
          <w:rFonts w:ascii="Times New Roman" w:hAnsi="Times New Roman" w:cs="Times New Roman"/>
          <w:sz w:val="24"/>
          <w:szCs w:val="24"/>
          <w:lang w:bidi="uk-UA"/>
        </w:rPr>
        <w:t xml:space="preserve"> </w:t>
      </w:r>
      <w:r w:rsidR="0022232F">
        <w:rPr>
          <w:rFonts w:ascii="Times New Roman" w:hAnsi="Times New Roman" w:cs="Times New Roman"/>
          <w:sz w:val="24"/>
          <w:szCs w:val="24"/>
          <w:lang w:bidi="uk-UA"/>
        </w:rPr>
        <w:t>місцевого самоврядування, та прирівняних до них осіб</w:t>
      </w:r>
      <w:r w:rsidR="001458E7">
        <w:rPr>
          <w:rFonts w:ascii="Times New Roman" w:hAnsi="Times New Roman" w:cs="Times New Roman"/>
          <w:sz w:val="24"/>
          <w:szCs w:val="24"/>
          <w:lang w:bidi="uk-UA"/>
        </w:rPr>
        <w:t>.</w:t>
      </w:r>
      <w:r w:rsidR="007F2631">
        <w:rPr>
          <w:rFonts w:ascii="Times New Roman" w:hAnsi="Times New Roman" w:cs="Times New Roman"/>
          <w:sz w:val="24"/>
          <w:szCs w:val="24"/>
          <w:lang w:bidi="uk-UA"/>
        </w:rPr>
        <w:t xml:space="preserve"> </w:t>
      </w:r>
    </w:p>
    <w:p w:rsidR="00264A89" w:rsidRPr="001458E7" w:rsidRDefault="00264A89" w:rsidP="00225ADB">
      <w:pPr>
        <w:pStyle w:val="ac"/>
        <w:spacing w:line="230" w:lineRule="auto"/>
        <w:ind w:firstLine="567"/>
        <w:jc w:val="both"/>
        <w:rPr>
          <w:rFonts w:ascii="Times New Roman" w:hAnsi="Times New Roman" w:cs="Times New Roman"/>
          <w:i/>
          <w:sz w:val="24"/>
          <w:szCs w:val="24"/>
          <w:u w:val="single"/>
          <w:lang w:bidi="uk-UA"/>
        </w:rPr>
      </w:pPr>
      <w:r>
        <w:rPr>
          <w:rFonts w:ascii="Times New Roman" w:hAnsi="Times New Roman" w:cs="Times New Roman"/>
          <w:sz w:val="24"/>
          <w:szCs w:val="24"/>
          <w:lang w:bidi="uk-UA"/>
        </w:rPr>
        <w:t>У</w:t>
      </w:r>
      <w:r w:rsidR="0062703B" w:rsidRPr="0062703B">
        <w:rPr>
          <w:rFonts w:ascii="Times New Roman" w:hAnsi="Times New Roman" w:cs="Times New Roman"/>
          <w:sz w:val="24"/>
          <w:szCs w:val="24"/>
          <w:lang w:bidi="uk-UA"/>
        </w:rPr>
        <w:t xml:space="preserve"> липні 2019 року та серпні 2020 року розроблено перелік питань та проведено </w:t>
      </w:r>
      <w:r w:rsidR="001458E7">
        <w:rPr>
          <w:rFonts w:ascii="Times New Roman" w:hAnsi="Times New Roman" w:cs="Times New Roman"/>
          <w:sz w:val="24"/>
          <w:szCs w:val="24"/>
          <w:lang w:bidi="uk-UA"/>
        </w:rPr>
        <w:t xml:space="preserve">               </w:t>
      </w:r>
      <w:r w:rsidR="0062703B" w:rsidRPr="0062703B">
        <w:rPr>
          <w:rFonts w:ascii="Times New Roman" w:hAnsi="Times New Roman" w:cs="Times New Roman"/>
          <w:sz w:val="24"/>
          <w:szCs w:val="24"/>
          <w:lang w:bidi="uk-UA"/>
        </w:rPr>
        <w:t xml:space="preserve">тестування на обізнаність працівників апарату облдержадміністрації та її структурних </w:t>
      </w:r>
      <w:r w:rsidR="001458E7">
        <w:rPr>
          <w:rFonts w:ascii="Times New Roman" w:hAnsi="Times New Roman" w:cs="Times New Roman"/>
          <w:sz w:val="24"/>
          <w:szCs w:val="24"/>
          <w:lang w:bidi="uk-UA"/>
        </w:rPr>
        <w:t xml:space="preserve">         </w:t>
      </w:r>
      <w:r w:rsidR="0062703B" w:rsidRPr="0062703B">
        <w:rPr>
          <w:rFonts w:ascii="Times New Roman" w:hAnsi="Times New Roman" w:cs="Times New Roman"/>
          <w:sz w:val="24"/>
          <w:szCs w:val="24"/>
          <w:lang w:bidi="uk-UA"/>
        </w:rPr>
        <w:t xml:space="preserve">підрозділів з питань запобігання та врегулювання конфлікту інтересів у діяльності осіб, </w:t>
      </w:r>
      <w:r w:rsidR="001458E7">
        <w:rPr>
          <w:rFonts w:ascii="Times New Roman" w:hAnsi="Times New Roman" w:cs="Times New Roman"/>
          <w:sz w:val="24"/>
          <w:szCs w:val="24"/>
          <w:lang w:bidi="uk-UA"/>
        </w:rPr>
        <w:t xml:space="preserve">      </w:t>
      </w:r>
      <w:r w:rsidR="0062703B" w:rsidRPr="0062703B">
        <w:rPr>
          <w:rFonts w:ascii="Times New Roman" w:hAnsi="Times New Roman" w:cs="Times New Roman"/>
          <w:sz w:val="24"/>
          <w:szCs w:val="24"/>
          <w:lang w:bidi="uk-UA"/>
        </w:rPr>
        <w:t>уповноважених на виконання функцій держави або місцевого самоврядування, та</w:t>
      </w:r>
      <w:r w:rsidR="001458E7">
        <w:rPr>
          <w:rFonts w:ascii="Times New Roman" w:hAnsi="Times New Roman" w:cs="Times New Roman"/>
          <w:sz w:val="24"/>
          <w:szCs w:val="24"/>
          <w:lang w:bidi="uk-UA"/>
        </w:rPr>
        <w:t xml:space="preserve">                    </w:t>
      </w:r>
      <w:r w:rsidR="0062703B" w:rsidRPr="0062703B">
        <w:rPr>
          <w:rFonts w:ascii="Times New Roman" w:hAnsi="Times New Roman" w:cs="Times New Roman"/>
          <w:sz w:val="24"/>
          <w:szCs w:val="24"/>
          <w:lang w:bidi="uk-UA"/>
        </w:rPr>
        <w:t xml:space="preserve"> прирівняних до них осіб (лист від 14.08.2020 № 0.8/17/1432/0/2-20, доповідна від 03.09.2020 № 369/0/245-</w:t>
      </w:r>
      <w:r>
        <w:rPr>
          <w:rFonts w:ascii="Times New Roman" w:hAnsi="Times New Roman" w:cs="Times New Roman"/>
          <w:sz w:val="24"/>
          <w:szCs w:val="24"/>
          <w:lang w:bidi="uk-UA"/>
        </w:rPr>
        <w:t xml:space="preserve">20)  </w:t>
      </w:r>
      <w:r w:rsidRPr="001458E7">
        <w:rPr>
          <w:rFonts w:ascii="Times New Roman" w:hAnsi="Times New Roman" w:cs="Times New Roman"/>
          <w:i/>
          <w:sz w:val="24"/>
          <w:szCs w:val="24"/>
          <w:u w:val="single"/>
          <w:lang w:bidi="uk-UA"/>
        </w:rPr>
        <w:t>(</w:t>
      </w:r>
      <w:r w:rsidR="001458E7">
        <w:rPr>
          <w:rFonts w:ascii="Times New Roman" w:hAnsi="Times New Roman" w:cs="Times New Roman"/>
          <w:i/>
          <w:sz w:val="24"/>
          <w:szCs w:val="24"/>
          <w:u w:val="single"/>
          <w:lang w:bidi="uk-UA"/>
        </w:rPr>
        <w:t xml:space="preserve">виконання заходу заплановано на липень 2019 року, вересень 2020 року, </w:t>
      </w:r>
      <w:r w:rsidRPr="001458E7">
        <w:rPr>
          <w:rFonts w:ascii="Times New Roman" w:hAnsi="Times New Roman" w:cs="Times New Roman"/>
          <w:i/>
          <w:sz w:val="24"/>
          <w:szCs w:val="24"/>
          <w:u w:val="single"/>
          <w:lang w:bidi="uk-UA"/>
        </w:rPr>
        <w:t>захід виконано 100 %)</w:t>
      </w:r>
      <w:r w:rsidR="001458E7" w:rsidRPr="001458E7">
        <w:rPr>
          <w:rFonts w:ascii="Times New Roman" w:hAnsi="Times New Roman" w:cs="Times New Roman"/>
          <w:i/>
          <w:sz w:val="24"/>
          <w:szCs w:val="24"/>
          <w:u w:val="single"/>
          <w:lang w:bidi="uk-UA"/>
        </w:rPr>
        <w:t>.</w:t>
      </w:r>
    </w:p>
    <w:p w:rsidR="00BB0F2F" w:rsidRPr="00BB0F2F" w:rsidRDefault="00264A89" w:rsidP="00225ADB">
      <w:pPr>
        <w:pStyle w:val="ac"/>
        <w:spacing w:line="230" w:lineRule="auto"/>
        <w:ind w:firstLine="567"/>
        <w:jc w:val="both"/>
        <w:rPr>
          <w:rFonts w:ascii="Times New Roman" w:hAnsi="Times New Roman" w:cs="Times New Roman"/>
          <w:sz w:val="24"/>
          <w:szCs w:val="24"/>
          <w:lang w:bidi="uk-UA"/>
        </w:rPr>
      </w:pPr>
      <w:r>
        <w:rPr>
          <w:rFonts w:ascii="Times New Roman" w:hAnsi="Times New Roman" w:cs="Times New Roman"/>
          <w:sz w:val="24"/>
          <w:szCs w:val="24"/>
          <w:lang w:bidi="uk-UA"/>
        </w:rPr>
        <w:t>П</w:t>
      </w:r>
      <w:r w:rsidR="00BB0F2F" w:rsidRPr="00BB0F2F">
        <w:rPr>
          <w:rFonts w:ascii="Times New Roman" w:hAnsi="Times New Roman" w:cs="Times New Roman"/>
          <w:sz w:val="24"/>
          <w:szCs w:val="24"/>
          <w:lang w:bidi="uk-UA"/>
        </w:rPr>
        <w:t xml:space="preserve">ротягом 2019 року організовано роботу з підвищення кваліфікації працівників </w:t>
      </w:r>
      <w:r w:rsidR="001458E7">
        <w:rPr>
          <w:rFonts w:ascii="Times New Roman" w:hAnsi="Times New Roman" w:cs="Times New Roman"/>
          <w:sz w:val="24"/>
          <w:szCs w:val="24"/>
          <w:lang w:bidi="uk-UA"/>
        </w:rPr>
        <w:t xml:space="preserve">         </w:t>
      </w:r>
      <w:r w:rsidR="00BB0F2F" w:rsidRPr="00BB0F2F">
        <w:rPr>
          <w:rFonts w:ascii="Times New Roman" w:hAnsi="Times New Roman" w:cs="Times New Roman"/>
          <w:sz w:val="24"/>
          <w:szCs w:val="24"/>
          <w:lang w:bidi="uk-UA"/>
        </w:rPr>
        <w:t xml:space="preserve">облдержадміністрації з питань запобігання та виявлення корупції у навчальних закладах, що мають відповідні освітні ліцензії. Протягом 2019 року на підвищення кваліфікації </w:t>
      </w:r>
      <w:r w:rsidR="001458E7">
        <w:rPr>
          <w:rFonts w:ascii="Times New Roman" w:hAnsi="Times New Roman" w:cs="Times New Roman"/>
          <w:sz w:val="24"/>
          <w:szCs w:val="24"/>
          <w:lang w:bidi="uk-UA"/>
        </w:rPr>
        <w:t xml:space="preserve">                    </w:t>
      </w:r>
      <w:r w:rsidR="00BB0F2F" w:rsidRPr="00BB0F2F">
        <w:rPr>
          <w:rFonts w:ascii="Times New Roman" w:hAnsi="Times New Roman" w:cs="Times New Roman"/>
          <w:sz w:val="24"/>
          <w:szCs w:val="24"/>
          <w:lang w:bidi="uk-UA"/>
        </w:rPr>
        <w:t xml:space="preserve">направлено 76 осіб. А саме: до Всеукраїнського центру підвищення кваліфікації державних службовців та посадових осіб місцевого самоврядування направлено 7 осіб; до Харківського регіонального інституту державного управління при Президентові України направлено 54 особи; до Інституту підвищення кваліфікації керівних кадрів НАДУ при Президентові </w:t>
      </w:r>
      <w:r w:rsidR="001458E7">
        <w:rPr>
          <w:rFonts w:ascii="Times New Roman" w:hAnsi="Times New Roman" w:cs="Times New Roman"/>
          <w:sz w:val="24"/>
          <w:szCs w:val="24"/>
          <w:lang w:bidi="uk-UA"/>
        </w:rPr>
        <w:t xml:space="preserve">         </w:t>
      </w:r>
      <w:r w:rsidR="00BB0F2F" w:rsidRPr="00BB0F2F">
        <w:rPr>
          <w:rFonts w:ascii="Times New Roman" w:hAnsi="Times New Roman" w:cs="Times New Roman"/>
          <w:sz w:val="24"/>
          <w:szCs w:val="24"/>
          <w:lang w:bidi="uk-UA"/>
        </w:rPr>
        <w:t>України направлено 15 осіб.</w:t>
      </w:r>
    </w:p>
    <w:p w:rsidR="00264A89" w:rsidRPr="001458E7" w:rsidRDefault="00264A89" w:rsidP="00225ADB">
      <w:pPr>
        <w:pStyle w:val="ac"/>
        <w:spacing w:line="230" w:lineRule="auto"/>
        <w:ind w:firstLine="567"/>
        <w:jc w:val="both"/>
        <w:rPr>
          <w:rFonts w:ascii="Times New Roman" w:hAnsi="Times New Roman" w:cs="Times New Roman"/>
          <w:i/>
          <w:sz w:val="24"/>
          <w:szCs w:val="24"/>
          <w:u w:val="single"/>
          <w:lang w:bidi="uk-UA"/>
        </w:rPr>
      </w:pPr>
      <w:r w:rsidRPr="00264A89">
        <w:rPr>
          <w:rFonts w:ascii="Times New Roman" w:hAnsi="Times New Roman" w:cs="Times New Roman"/>
          <w:sz w:val="24"/>
          <w:szCs w:val="24"/>
          <w:lang w:bidi="uk-UA"/>
        </w:rPr>
        <w:t xml:space="preserve">Протягом 9 місяців 2020 року підвищення кваліфікації працівників </w:t>
      </w:r>
      <w:r w:rsidR="001458E7">
        <w:rPr>
          <w:rFonts w:ascii="Times New Roman" w:hAnsi="Times New Roman" w:cs="Times New Roman"/>
          <w:sz w:val="24"/>
          <w:szCs w:val="24"/>
          <w:lang w:bidi="uk-UA"/>
        </w:rPr>
        <w:t xml:space="preserve">                                     </w:t>
      </w:r>
      <w:r w:rsidRPr="00264A89">
        <w:rPr>
          <w:rFonts w:ascii="Times New Roman" w:hAnsi="Times New Roman" w:cs="Times New Roman"/>
          <w:sz w:val="24"/>
          <w:szCs w:val="24"/>
          <w:lang w:bidi="uk-UA"/>
        </w:rPr>
        <w:t xml:space="preserve"> облдержадміністрації з питань запобігання та виявлення корупції у навчальних закладах, що мають відповідні освітні ліцензії не проводилися у зв’язку із запровадженням карантинних </w:t>
      </w:r>
      <w:r w:rsidRPr="00264A89">
        <w:rPr>
          <w:rFonts w:ascii="Times New Roman" w:hAnsi="Times New Roman" w:cs="Times New Roman"/>
          <w:sz w:val="24"/>
          <w:szCs w:val="24"/>
          <w:lang w:bidi="uk-UA"/>
        </w:rPr>
        <w:lastRenderedPageBreak/>
        <w:t>заходів з метою запобігання поширенню на території України гострої респіраторної хвороби COVID-19, спричиненої коронавірусом SARS-CoV-2. Он-лайн платформу з цифрової</w:t>
      </w:r>
      <w:r w:rsidR="001458E7">
        <w:rPr>
          <w:rFonts w:ascii="Times New Roman" w:hAnsi="Times New Roman" w:cs="Times New Roman"/>
          <w:sz w:val="24"/>
          <w:szCs w:val="24"/>
          <w:lang w:bidi="uk-UA"/>
        </w:rPr>
        <w:t xml:space="preserve">                </w:t>
      </w:r>
      <w:r w:rsidRPr="00264A89">
        <w:rPr>
          <w:rFonts w:ascii="Times New Roman" w:hAnsi="Times New Roman" w:cs="Times New Roman"/>
          <w:sz w:val="24"/>
          <w:szCs w:val="24"/>
          <w:lang w:bidi="uk-UA"/>
        </w:rPr>
        <w:t xml:space="preserve"> грамотності для державних службовців успішно завершили 22 особи.</w:t>
      </w:r>
      <w:r>
        <w:rPr>
          <w:rFonts w:ascii="Times New Roman" w:hAnsi="Times New Roman" w:cs="Times New Roman"/>
          <w:sz w:val="24"/>
          <w:szCs w:val="24"/>
          <w:lang w:bidi="uk-UA"/>
        </w:rPr>
        <w:t xml:space="preserve"> </w:t>
      </w:r>
      <w:r w:rsidRPr="00264A89">
        <w:rPr>
          <w:rFonts w:ascii="Times New Roman" w:hAnsi="Times New Roman" w:cs="Times New Roman"/>
          <w:sz w:val="24"/>
          <w:szCs w:val="24"/>
          <w:lang w:bidi="uk-UA"/>
        </w:rPr>
        <w:t xml:space="preserve">З 14 по 18 вересня 2020 року на базі Харківського регіонального інституту державного управління НАДУ при </w:t>
      </w:r>
      <w:r w:rsidR="001458E7">
        <w:rPr>
          <w:rFonts w:ascii="Times New Roman" w:hAnsi="Times New Roman" w:cs="Times New Roman"/>
          <w:sz w:val="24"/>
          <w:szCs w:val="24"/>
          <w:lang w:bidi="uk-UA"/>
        </w:rPr>
        <w:t xml:space="preserve">              </w:t>
      </w:r>
      <w:r w:rsidRPr="00264A89">
        <w:rPr>
          <w:rFonts w:ascii="Times New Roman" w:hAnsi="Times New Roman" w:cs="Times New Roman"/>
          <w:sz w:val="24"/>
          <w:szCs w:val="24"/>
          <w:lang w:bidi="uk-UA"/>
        </w:rPr>
        <w:t xml:space="preserve">Президентові України було проведено підвищення кваліфікації працівників </w:t>
      </w:r>
      <w:r w:rsidR="001458E7">
        <w:rPr>
          <w:rFonts w:ascii="Times New Roman" w:hAnsi="Times New Roman" w:cs="Times New Roman"/>
          <w:sz w:val="24"/>
          <w:szCs w:val="24"/>
          <w:lang w:bidi="uk-UA"/>
        </w:rPr>
        <w:t xml:space="preserve">                               </w:t>
      </w:r>
      <w:r w:rsidRPr="00264A89">
        <w:rPr>
          <w:rFonts w:ascii="Times New Roman" w:hAnsi="Times New Roman" w:cs="Times New Roman"/>
          <w:sz w:val="24"/>
          <w:szCs w:val="24"/>
          <w:lang w:bidi="uk-UA"/>
        </w:rPr>
        <w:t xml:space="preserve">облдержадміністрації з питань запобігання та виявлення корупції за загальною </w:t>
      </w:r>
      <w:r w:rsidR="001458E7">
        <w:rPr>
          <w:rFonts w:ascii="Times New Roman" w:hAnsi="Times New Roman" w:cs="Times New Roman"/>
          <w:sz w:val="24"/>
          <w:szCs w:val="24"/>
          <w:lang w:bidi="uk-UA"/>
        </w:rPr>
        <w:t xml:space="preserve">                          </w:t>
      </w:r>
      <w:r w:rsidRPr="00264A89">
        <w:rPr>
          <w:rFonts w:ascii="Times New Roman" w:hAnsi="Times New Roman" w:cs="Times New Roman"/>
          <w:sz w:val="24"/>
          <w:szCs w:val="24"/>
          <w:lang w:bidi="uk-UA"/>
        </w:rPr>
        <w:t xml:space="preserve">короткостроковою програмою «Запобігання та протидія корупції в органах влади». За </w:t>
      </w:r>
      <w:r w:rsidR="001458E7">
        <w:rPr>
          <w:rFonts w:ascii="Times New Roman" w:hAnsi="Times New Roman" w:cs="Times New Roman"/>
          <w:sz w:val="24"/>
          <w:szCs w:val="24"/>
          <w:lang w:bidi="uk-UA"/>
        </w:rPr>
        <w:t xml:space="preserve">                </w:t>
      </w:r>
      <w:r w:rsidRPr="00264A89">
        <w:rPr>
          <w:rFonts w:ascii="Times New Roman" w:hAnsi="Times New Roman" w:cs="Times New Roman"/>
          <w:sz w:val="24"/>
          <w:szCs w:val="24"/>
          <w:lang w:bidi="uk-UA"/>
        </w:rPr>
        <w:t>вказаною програмою</w:t>
      </w:r>
      <w:r>
        <w:rPr>
          <w:rFonts w:ascii="Times New Roman" w:hAnsi="Times New Roman" w:cs="Times New Roman"/>
          <w:sz w:val="24"/>
          <w:szCs w:val="24"/>
          <w:lang w:bidi="uk-UA"/>
        </w:rPr>
        <w:t xml:space="preserve"> підвищили кваліфікацію 38 осіб </w:t>
      </w:r>
      <w:r w:rsidRPr="001458E7">
        <w:rPr>
          <w:rFonts w:ascii="Times New Roman" w:hAnsi="Times New Roman" w:cs="Times New Roman"/>
          <w:i/>
          <w:sz w:val="24"/>
          <w:szCs w:val="24"/>
          <w:u w:val="single"/>
          <w:lang w:bidi="uk-UA"/>
        </w:rPr>
        <w:t xml:space="preserve">(триваючий захід, виконується </w:t>
      </w:r>
      <w:r w:rsidR="001458E7" w:rsidRPr="001458E7">
        <w:rPr>
          <w:rFonts w:ascii="Times New Roman" w:hAnsi="Times New Roman" w:cs="Times New Roman"/>
          <w:i/>
          <w:sz w:val="24"/>
          <w:szCs w:val="24"/>
          <w:u w:val="single"/>
          <w:lang w:bidi="uk-UA"/>
        </w:rPr>
        <w:t xml:space="preserve">                  </w:t>
      </w:r>
      <w:r w:rsidRPr="001458E7">
        <w:rPr>
          <w:rFonts w:ascii="Times New Roman" w:hAnsi="Times New Roman" w:cs="Times New Roman"/>
          <w:i/>
          <w:sz w:val="24"/>
          <w:szCs w:val="24"/>
          <w:u w:val="single"/>
          <w:lang w:bidi="uk-UA"/>
        </w:rPr>
        <w:t>протягом 2019- 2020 років).</w:t>
      </w:r>
    </w:p>
    <w:p w:rsidR="005169C0" w:rsidRPr="001458E7" w:rsidRDefault="00264A89" w:rsidP="00225ADB">
      <w:pPr>
        <w:pStyle w:val="ac"/>
        <w:spacing w:line="230" w:lineRule="auto"/>
        <w:ind w:firstLine="567"/>
        <w:jc w:val="both"/>
        <w:rPr>
          <w:rFonts w:ascii="Times New Roman" w:hAnsi="Times New Roman" w:cs="Times New Roman"/>
          <w:b/>
          <w:sz w:val="24"/>
          <w:szCs w:val="24"/>
          <w:lang w:bidi="uk-UA"/>
        </w:rPr>
      </w:pPr>
      <w:r w:rsidRPr="001458E7">
        <w:rPr>
          <w:rFonts w:ascii="Times New Roman" w:hAnsi="Times New Roman" w:cs="Times New Roman"/>
          <w:sz w:val="24"/>
          <w:szCs w:val="24"/>
          <w:lang w:bidi="uk-UA"/>
        </w:rPr>
        <w:t>З</w:t>
      </w:r>
      <w:r w:rsidR="005169C0" w:rsidRPr="001458E7">
        <w:rPr>
          <w:rFonts w:ascii="Times New Roman" w:hAnsi="Times New Roman" w:cs="Times New Roman"/>
          <w:sz w:val="24"/>
          <w:szCs w:val="24"/>
          <w:lang w:bidi="uk-UA"/>
        </w:rPr>
        <w:t xml:space="preserve">абезпечено розроблення та затвердження планів заходів  із запобігання та виявлення корупції в установах та організаціях, що належать до сфери управління  структурних </w:t>
      </w:r>
      <w:r w:rsidR="00AF6DAF" w:rsidRPr="001458E7">
        <w:rPr>
          <w:rFonts w:ascii="Times New Roman" w:hAnsi="Times New Roman" w:cs="Times New Roman"/>
          <w:sz w:val="24"/>
          <w:szCs w:val="24"/>
          <w:lang w:bidi="uk-UA"/>
        </w:rPr>
        <w:t xml:space="preserve">               </w:t>
      </w:r>
      <w:r w:rsidR="005169C0" w:rsidRPr="001458E7">
        <w:rPr>
          <w:rFonts w:ascii="Times New Roman" w:hAnsi="Times New Roman" w:cs="Times New Roman"/>
          <w:sz w:val="24"/>
          <w:szCs w:val="24"/>
          <w:lang w:bidi="uk-UA"/>
        </w:rPr>
        <w:t xml:space="preserve">підрозділів облдержадміністрації, </w:t>
      </w:r>
      <w:r w:rsidR="005169C0" w:rsidRPr="001458E7">
        <w:rPr>
          <w:rFonts w:ascii="Times New Roman" w:hAnsi="Times New Roman" w:cs="Times New Roman"/>
          <w:i/>
          <w:sz w:val="24"/>
          <w:szCs w:val="24"/>
          <w:u w:val="single"/>
          <w:lang w:bidi="uk-UA"/>
        </w:rPr>
        <w:t xml:space="preserve">(заплановано </w:t>
      </w:r>
      <w:r w:rsidRPr="001458E7">
        <w:rPr>
          <w:rFonts w:ascii="Times New Roman" w:hAnsi="Times New Roman" w:cs="Times New Roman"/>
          <w:i/>
          <w:sz w:val="24"/>
          <w:szCs w:val="24"/>
          <w:u w:val="single"/>
          <w:lang w:bidi="uk-UA"/>
        </w:rPr>
        <w:t>на липень 2019, виконання 100%).</w:t>
      </w:r>
    </w:p>
    <w:p w:rsidR="005169C0" w:rsidRPr="001458E7" w:rsidRDefault="001458E7" w:rsidP="00105CB4">
      <w:pPr>
        <w:pStyle w:val="ac"/>
        <w:spacing w:line="230" w:lineRule="auto"/>
        <w:ind w:firstLine="567"/>
        <w:jc w:val="both"/>
        <w:rPr>
          <w:rFonts w:ascii="Times New Roman" w:hAnsi="Times New Roman" w:cs="Times New Roman"/>
          <w:i/>
          <w:sz w:val="24"/>
          <w:szCs w:val="24"/>
          <w:u w:val="single"/>
          <w:lang w:bidi="uk-UA"/>
        </w:rPr>
      </w:pPr>
      <w:r>
        <w:rPr>
          <w:rFonts w:ascii="Times New Roman" w:hAnsi="Times New Roman" w:cs="Times New Roman"/>
          <w:sz w:val="24"/>
          <w:szCs w:val="24"/>
          <w:lang w:bidi="uk-UA"/>
        </w:rPr>
        <w:t>З</w:t>
      </w:r>
      <w:r w:rsidR="005169C0" w:rsidRPr="001458E7">
        <w:rPr>
          <w:rFonts w:ascii="Times New Roman" w:hAnsi="Times New Roman" w:cs="Times New Roman"/>
          <w:sz w:val="24"/>
          <w:szCs w:val="24"/>
          <w:lang w:bidi="uk-UA"/>
        </w:rPr>
        <w:t xml:space="preserve">абезпечено постійний моніторинг стану  виконання планів заходів  із запобігання та виявлення корупції на підприємствах, установах та організаціях, що належать до сфери </w:t>
      </w:r>
      <w:r w:rsidR="00AF6DAF" w:rsidRPr="001458E7">
        <w:rPr>
          <w:rFonts w:ascii="Times New Roman" w:hAnsi="Times New Roman" w:cs="Times New Roman"/>
          <w:sz w:val="24"/>
          <w:szCs w:val="24"/>
          <w:lang w:bidi="uk-UA"/>
        </w:rPr>
        <w:t xml:space="preserve">           </w:t>
      </w:r>
      <w:r w:rsidR="005169C0" w:rsidRPr="001458E7">
        <w:rPr>
          <w:rFonts w:ascii="Times New Roman" w:hAnsi="Times New Roman" w:cs="Times New Roman"/>
          <w:sz w:val="24"/>
          <w:szCs w:val="24"/>
          <w:lang w:bidi="uk-UA"/>
        </w:rPr>
        <w:t xml:space="preserve">управління структурних підрозділів облдержадміністрації </w:t>
      </w:r>
      <w:r w:rsidR="005169C0" w:rsidRPr="001458E7">
        <w:rPr>
          <w:rFonts w:ascii="Times New Roman" w:hAnsi="Times New Roman" w:cs="Times New Roman"/>
          <w:i/>
          <w:sz w:val="24"/>
          <w:szCs w:val="24"/>
          <w:u w:val="single"/>
          <w:lang w:bidi="uk-UA"/>
        </w:rPr>
        <w:t>(триваючий захід, виконується щоква</w:t>
      </w:r>
      <w:r>
        <w:rPr>
          <w:rFonts w:ascii="Times New Roman" w:hAnsi="Times New Roman" w:cs="Times New Roman"/>
          <w:i/>
          <w:sz w:val="24"/>
          <w:szCs w:val="24"/>
          <w:u w:val="single"/>
          <w:lang w:bidi="uk-UA"/>
        </w:rPr>
        <w:t>рталу протягом 2019-2020 років).</w:t>
      </w:r>
    </w:p>
    <w:p w:rsidR="00BB0F2F" w:rsidRPr="00BB0F2F" w:rsidRDefault="001458E7" w:rsidP="00225ADB">
      <w:pPr>
        <w:pStyle w:val="ac"/>
        <w:spacing w:line="230" w:lineRule="auto"/>
        <w:ind w:firstLine="567"/>
        <w:jc w:val="both"/>
        <w:rPr>
          <w:rFonts w:ascii="Times New Roman" w:hAnsi="Times New Roman" w:cs="Times New Roman"/>
          <w:b/>
          <w:sz w:val="24"/>
          <w:szCs w:val="24"/>
          <w:lang w:bidi="uk-UA"/>
        </w:rPr>
      </w:pPr>
      <w:r>
        <w:rPr>
          <w:rFonts w:ascii="Times New Roman" w:hAnsi="Times New Roman" w:cs="Times New Roman"/>
          <w:sz w:val="24"/>
          <w:szCs w:val="24"/>
          <w:lang w:bidi="uk-UA"/>
        </w:rPr>
        <w:t>Щ</w:t>
      </w:r>
      <w:r w:rsidR="00BB0F2F" w:rsidRPr="00BB0F2F">
        <w:rPr>
          <w:rFonts w:ascii="Times New Roman" w:hAnsi="Times New Roman" w:cs="Times New Roman"/>
          <w:sz w:val="24"/>
          <w:szCs w:val="24"/>
          <w:lang w:bidi="uk-UA"/>
        </w:rPr>
        <w:t xml:space="preserve">омісяця розроблено пам’ятки щодо дотримання вимог антикорупційного </w:t>
      </w:r>
      <w:r>
        <w:rPr>
          <w:rFonts w:ascii="Times New Roman" w:hAnsi="Times New Roman" w:cs="Times New Roman"/>
          <w:sz w:val="24"/>
          <w:szCs w:val="24"/>
          <w:lang w:bidi="uk-UA"/>
        </w:rPr>
        <w:t xml:space="preserve">                                </w:t>
      </w:r>
      <w:r w:rsidR="00BB0F2F" w:rsidRPr="00BB0F2F">
        <w:rPr>
          <w:rFonts w:ascii="Times New Roman" w:hAnsi="Times New Roman" w:cs="Times New Roman"/>
          <w:sz w:val="24"/>
          <w:szCs w:val="24"/>
          <w:lang w:bidi="uk-UA"/>
        </w:rPr>
        <w:t>законодавства, направлено її структурним підрозділам облдержадміністрації та розміщення їх на офіційному сайті облдержадміні</w:t>
      </w:r>
      <w:r w:rsidR="00BB0F2F">
        <w:rPr>
          <w:rFonts w:ascii="Times New Roman" w:hAnsi="Times New Roman" w:cs="Times New Roman"/>
          <w:sz w:val="24"/>
          <w:szCs w:val="24"/>
          <w:lang w:bidi="uk-UA"/>
        </w:rPr>
        <w:t xml:space="preserve">страції (листи від 08.01.2020 </w:t>
      </w:r>
      <w:r w:rsidR="00BB0F2F" w:rsidRPr="00BB0F2F">
        <w:rPr>
          <w:rFonts w:ascii="Times New Roman" w:hAnsi="Times New Roman" w:cs="Times New Roman"/>
          <w:sz w:val="24"/>
          <w:szCs w:val="24"/>
          <w:lang w:bidi="uk-UA"/>
        </w:rPr>
        <w:t xml:space="preserve">№ 8/0/245-20 «Правові </w:t>
      </w:r>
      <w:r>
        <w:rPr>
          <w:rFonts w:ascii="Times New Roman" w:hAnsi="Times New Roman" w:cs="Times New Roman"/>
          <w:sz w:val="24"/>
          <w:szCs w:val="24"/>
          <w:lang w:bidi="uk-UA"/>
        </w:rPr>
        <w:t xml:space="preserve">              </w:t>
      </w:r>
      <w:r w:rsidR="00BB0F2F" w:rsidRPr="00BB0F2F">
        <w:rPr>
          <w:rFonts w:ascii="Times New Roman" w:hAnsi="Times New Roman" w:cs="Times New Roman"/>
          <w:sz w:val="24"/>
          <w:szCs w:val="24"/>
          <w:lang w:bidi="uk-UA"/>
        </w:rPr>
        <w:t xml:space="preserve">аспекти організації роботи із запобігання та виявлення корупції», від 14.02.2020 </w:t>
      </w:r>
      <w:r>
        <w:rPr>
          <w:rFonts w:ascii="Times New Roman" w:hAnsi="Times New Roman" w:cs="Times New Roman"/>
          <w:sz w:val="24"/>
          <w:szCs w:val="24"/>
          <w:lang w:bidi="uk-UA"/>
        </w:rPr>
        <w:t xml:space="preserve">                              </w:t>
      </w:r>
      <w:r w:rsidR="00BB0F2F" w:rsidRPr="00BB0F2F">
        <w:rPr>
          <w:rFonts w:ascii="Times New Roman" w:hAnsi="Times New Roman" w:cs="Times New Roman"/>
          <w:sz w:val="24"/>
          <w:szCs w:val="24"/>
          <w:lang w:bidi="uk-UA"/>
        </w:rPr>
        <w:t xml:space="preserve">№ 83/0/245-20 «Щодо застосування окремих положень Закону України «Про запобігання </w:t>
      </w:r>
      <w:r>
        <w:rPr>
          <w:rFonts w:ascii="Times New Roman" w:hAnsi="Times New Roman" w:cs="Times New Roman"/>
          <w:sz w:val="24"/>
          <w:szCs w:val="24"/>
          <w:lang w:bidi="uk-UA"/>
        </w:rPr>
        <w:t xml:space="preserve">        </w:t>
      </w:r>
      <w:r w:rsidR="00BB0F2F" w:rsidRPr="00BB0F2F">
        <w:rPr>
          <w:rFonts w:ascii="Times New Roman" w:hAnsi="Times New Roman" w:cs="Times New Roman"/>
          <w:sz w:val="24"/>
          <w:szCs w:val="24"/>
          <w:lang w:bidi="uk-UA"/>
        </w:rPr>
        <w:t xml:space="preserve">корупції», від 31.03.2020 № 0.8/17/615/0/2-20 «Про внесення змін у прикінцеві положення </w:t>
      </w:r>
      <w:r>
        <w:rPr>
          <w:rFonts w:ascii="Times New Roman" w:hAnsi="Times New Roman" w:cs="Times New Roman"/>
          <w:sz w:val="24"/>
          <w:szCs w:val="24"/>
          <w:lang w:bidi="uk-UA"/>
        </w:rPr>
        <w:t xml:space="preserve">       </w:t>
      </w:r>
      <w:r w:rsidR="00BB0F2F" w:rsidRPr="00BB0F2F">
        <w:rPr>
          <w:rFonts w:ascii="Times New Roman" w:hAnsi="Times New Roman" w:cs="Times New Roman"/>
          <w:sz w:val="24"/>
          <w:szCs w:val="24"/>
          <w:lang w:bidi="uk-UA"/>
        </w:rPr>
        <w:t xml:space="preserve">Закону України  «Про запобігання корупції» на підставі  прийняття Закону України Про </w:t>
      </w:r>
      <w:r>
        <w:rPr>
          <w:rFonts w:ascii="Times New Roman" w:hAnsi="Times New Roman" w:cs="Times New Roman"/>
          <w:sz w:val="24"/>
          <w:szCs w:val="24"/>
          <w:lang w:bidi="uk-UA"/>
        </w:rPr>
        <w:t xml:space="preserve">         </w:t>
      </w:r>
      <w:r w:rsidR="00BB0F2F" w:rsidRPr="00BB0F2F">
        <w:rPr>
          <w:rFonts w:ascii="Times New Roman" w:hAnsi="Times New Roman" w:cs="Times New Roman"/>
          <w:sz w:val="24"/>
          <w:szCs w:val="24"/>
          <w:lang w:bidi="uk-UA"/>
        </w:rPr>
        <w:t xml:space="preserve">внесення змін до деяких законодавчих актів України, спрямованих на запобігання </w:t>
      </w:r>
      <w:r>
        <w:rPr>
          <w:rFonts w:ascii="Times New Roman" w:hAnsi="Times New Roman" w:cs="Times New Roman"/>
          <w:sz w:val="24"/>
          <w:szCs w:val="24"/>
          <w:lang w:bidi="uk-UA"/>
        </w:rPr>
        <w:t xml:space="preserve">                    </w:t>
      </w:r>
      <w:r w:rsidR="00BB0F2F" w:rsidRPr="00BB0F2F">
        <w:rPr>
          <w:rFonts w:ascii="Times New Roman" w:hAnsi="Times New Roman" w:cs="Times New Roman"/>
          <w:sz w:val="24"/>
          <w:szCs w:val="24"/>
          <w:lang w:bidi="uk-UA"/>
        </w:rPr>
        <w:t xml:space="preserve">виникненню і поширенню коронавірусної хвороби (COVID-19)», від 23.04.2020 </w:t>
      </w:r>
      <w:r>
        <w:rPr>
          <w:rFonts w:ascii="Times New Roman" w:hAnsi="Times New Roman" w:cs="Times New Roman"/>
          <w:sz w:val="24"/>
          <w:szCs w:val="24"/>
          <w:lang w:bidi="uk-UA"/>
        </w:rPr>
        <w:t xml:space="preserve">                           </w:t>
      </w:r>
      <w:r w:rsidR="00BB0F2F" w:rsidRPr="00BB0F2F">
        <w:rPr>
          <w:rFonts w:ascii="Times New Roman" w:hAnsi="Times New Roman" w:cs="Times New Roman"/>
          <w:sz w:val="24"/>
          <w:szCs w:val="24"/>
          <w:lang w:bidi="uk-UA"/>
        </w:rPr>
        <w:t xml:space="preserve">№ 193/0/245-20 «Щодо заповнення декларації особи, уповноваженої на виконання функцій держави або місцевого самоврядування з урахуванням змін, внесених до Закону України «Про запобігання корупції», від 15.05.2020 № 212/0/245-20 стосовно обмежень щодо </w:t>
      </w:r>
      <w:r w:rsidR="00225ADB">
        <w:rPr>
          <w:rFonts w:ascii="Times New Roman" w:hAnsi="Times New Roman" w:cs="Times New Roman"/>
          <w:sz w:val="24"/>
          <w:szCs w:val="24"/>
          <w:lang w:bidi="uk-UA"/>
        </w:rPr>
        <w:t xml:space="preserve">          </w:t>
      </w:r>
      <w:r w:rsidR="00BB0F2F" w:rsidRPr="00BB0F2F">
        <w:rPr>
          <w:rFonts w:ascii="Times New Roman" w:hAnsi="Times New Roman" w:cs="Times New Roman"/>
          <w:sz w:val="24"/>
          <w:szCs w:val="24"/>
          <w:lang w:bidi="uk-UA"/>
        </w:rPr>
        <w:t>отримання подарунків особами,</w:t>
      </w:r>
      <w:r>
        <w:rPr>
          <w:rFonts w:ascii="Times New Roman" w:hAnsi="Times New Roman" w:cs="Times New Roman"/>
          <w:sz w:val="24"/>
          <w:szCs w:val="24"/>
          <w:lang w:bidi="uk-UA"/>
        </w:rPr>
        <w:t xml:space="preserve"> </w:t>
      </w:r>
      <w:r w:rsidR="00BB0F2F" w:rsidRPr="00BB0F2F">
        <w:rPr>
          <w:rFonts w:ascii="Times New Roman" w:hAnsi="Times New Roman" w:cs="Times New Roman"/>
          <w:sz w:val="24"/>
          <w:szCs w:val="24"/>
          <w:lang w:bidi="uk-UA"/>
        </w:rPr>
        <w:t xml:space="preserve">уповноваженими на виконання функцій держави або </w:t>
      </w:r>
      <w:r w:rsidR="00225ADB">
        <w:rPr>
          <w:rFonts w:ascii="Times New Roman" w:hAnsi="Times New Roman" w:cs="Times New Roman"/>
          <w:sz w:val="24"/>
          <w:szCs w:val="24"/>
          <w:lang w:bidi="uk-UA"/>
        </w:rPr>
        <w:t xml:space="preserve">              </w:t>
      </w:r>
      <w:r w:rsidR="00BB0F2F" w:rsidRPr="00BB0F2F">
        <w:rPr>
          <w:rFonts w:ascii="Times New Roman" w:hAnsi="Times New Roman" w:cs="Times New Roman"/>
          <w:sz w:val="24"/>
          <w:szCs w:val="24"/>
          <w:lang w:bidi="uk-UA"/>
        </w:rPr>
        <w:t xml:space="preserve">місцевого самоврядування та особами, які для цілей Закону України «Про запобігання </w:t>
      </w:r>
      <w:r w:rsidR="00225ADB">
        <w:rPr>
          <w:rFonts w:ascii="Times New Roman" w:hAnsi="Times New Roman" w:cs="Times New Roman"/>
          <w:sz w:val="24"/>
          <w:szCs w:val="24"/>
          <w:lang w:bidi="uk-UA"/>
        </w:rPr>
        <w:t xml:space="preserve">          </w:t>
      </w:r>
      <w:r w:rsidR="00BB0F2F" w:rsidRPr="00BB0F2F">
        <w:rPr>
          <w:rFonts w:ascii="Times New Roman" w:hAnsi="Times New Roman" w:cs="Times New Roman"/>
          <w:sz w:val="24"/>
          <w:szCs w:val="24"/>
          <w:lang w:bidi="uk-UA"/>
        </w:rPr>
        <w:t xml:space="preserve">корупції» прирівнюються до осіб, уповноважених на виконання функцій держави або </w:t>
      </w:r>
      <w:r w:rsidR="00225ADB">
        <w:rPr>
          <w:rFonts w:ascii="Times New Roman" w:hAnsi="Times New Roman" w:cs="Times New Roman"/>
          <w:sz w:val="24"/>
          <w:szCs w:val="24"/>
          <w:lang w:bidi="uk-UA"/>
        </w:rPr>
        <w:t xml:space="preserve">            </w:t>
      </w:r>
      <w:r w:rsidR="00BB0F2F" w:rsidRPr="00BB0F2F">
        <w:rPr>
          <w:rFonts w:ascii="Times New Roman" w:hAnsi="Times New Roman" w:cs="Times New Roman"/>
          <w:sz w:val="24"/>
          <w:szCs w:val="24"/>
          <w:lang w:bidi="uk-UA"/>
        </w:rPr>
        <w:t>місцевого самоврядування, від 18.06.2020 № 0.4/17/1063/0/2-20 «Як мають діяти державні органи у разі визнання їхніх працівників</w:t>
      </w:r>
      <w:r>
        <w:rPr>
          <w:rFonts w:ascii="Times New Roman" w:hAnsi="Times New Roman" w:cs="Times New Roman"/>
          <w:sz w:val="24"/>
          <w:szCs w:val="24"/>
          <w:lang w:bidi="uk-UA"/>
        </w:rPr>
        <w:t xml:space="preserve">  </w:t>
      </w:r>
      <w:r w:rsidR="00BB0F2F" w:rsidRPr="00BB0F2F">
        <w:rPr>
          <w:rFonts w:ascii="Times New Roman" w:hAnsi="Times New Roman" w:cs="Times New Roman"/>
          <w:sz w:val="24"/>
          <w:szCs w:val="24"/>
          <w:lang w:bidi="uk-UA"/>
        </w:rPr>
        <w:t>винними у вчиненні корупційного правопорушення або правопорушення, пов’язаного з корупцією</w:t>
      </w:r>
      <w:r w:rsidR="00BB0F2F" w:rsidRPr="00225ADB">
        <w:rPr>
          <w:rFonts w:ascii="Times New Roman" w:hAnsi="Times New Roman" w:cs="Times New Roman"/>
          <w:sz w:val="24"/>
          <w:szCs w:val="24"/>
          <w:lang w:bidi="uk-UA"/>
        </w:rPr>
        <w:t>»)</w:t>
      </w:r>
      <w:r w:rsidR="00225ADB" w:rsidRPr="00225ADB">
        <w:rPr>
          <w:rFonts w:ascii="Times New Roman" w:hAnsi="Times New Roman" w:cs="Times New Roman"/>
          <w:sz w:val="24"/>
          <w:szCs w:val="24"/>
          <w:lang w:bidi="uk-UA"/>
        </w:rPr>
        <w:t xml:space="preserve">, від 08.07.2020 № 0.4/17/1187/0/2-2 «Щодо правового захисту викривача», від 05.08.2020 № 0.4/17/365/0/2-20 «Щодо надання </w:t>
      </w:r>
      <w:r w:rsidR="00225ADB">
        <w:rPr>
          <w:rFonts w:ascii="Times New Roman" w:hAnsi="Times New Roman" w:cs="Times New Roman"/>
          <w:sz w:val="24"/>
          <w:szCs w:val="24"/>
          <w:lang w:bidi="uk-UA"/>
        </w:rPr>
        <w:t xml:space="preserve">                   </w:t>
      </w:r>
      <w:r w:rsidR="00225ADB" w:rsidRPr="00225ADB">
        <w:rPr>
          <w:rFonts w:ascii="Times New Roman" w:hAnsi="Times New Roman" w:cs="Times New Roman"/>
          <w:sz w:val="24"/>
          <w:szCs w:val="24"/>
          <w:lang w:bidi="uk-UA"/>
        </w:rPr>
        <w:t>викривачам безоплатної вторинної правової допомоги», від 29.09.2020 № 0.4/17/1716/0-20 «Щодо фінансового контролю в частині подання декларацій осіб, уповноважених на</w:t>
      </w:r>
      <w:r w:rsidR="00225ADB">
        <w:rPr>
          <w:rFonts w:ascii="Times New Roman" w:hAnsi="Times New Roman" w:cs="Times New Roman"/>
          <w:sz w:val="24"/>
          <w:szCs w:val="24"/>
          <w:lang w:bidi="uk-UA"/>
        </w:rPr>
        <w:t xml:space="preserve">              </w:t>
      </w:r>
      <w:r w:rsidR="00225ADB" w:rsidRPr="00225ADB">
        <w:rPr>
          <w:rFonts w:ascii="Times New Roman" w:hAnsi="Times New Roman" w:cs="Times New Roman"/>
          <w:sz w:val="24"/>
          <w:szCs w:val="24"/>
          <w:lang w:bidi="uk-UA"/>
        </w:rPr>
        <w:t xml:space="preserve"> виконання функцій держави або місцевого самоврядування у разі входження до складу </w:t>
      </w:r>
      <w:r w:rsidR="00225ADB">
        <w:rPr>
          <w:rFonts w:ascii="Times New Roman" w:hAnsi="Times New Roman" w:cs="Times New Roman"/>
          <w:sz w:val="24"/>
          <w:szCs w:val="24"/>
          <w:lang w:bidi="uk-UA"/>
        </w:rPr>
        <w:t xml:space="preserve">       </w:t>
      </w:r>
      <w:r w:rsidR="00225ADB" w:rsidRPr="00225ADB">
        <w:rPr>
          <w:rFonts w:ascii="Times New Roman" w:hAnsi="Times New Roman" w:cs="Times New Roman"/>
          <w:sz w:val="24"/>
          <w:szCs w:val="24"/>
          <w:lang w:bidi="uk-UA"/>
        </w:rPr>
        <w:t xml:space="preserve">конкурсної або дисциплінарної комісії, утвореної відповідно до Законів України «Про </w:t>
      </w:r>
      <w:r w:rsidR="00225ADB">
        <w:rPr>
          <w:rFonts w:ascii="Times New Roman" w:hAnsi="Times New Roman" w:cs="Times New Roman"/>
          <w:sz w:val="24"/>
          <w:szCs w:val="24"/>
          <w:lang w:bidi="uk-UA"/>
        </w:rPr>
        <w:t xml:space="preserve">        </w:t>
      </w:r>
      <w:r w:rsidR="00225ADB" w:rsidRPr="00225ADB">
        <w:rPr>
          <w:rFonts w:ascii="Times New Roman" w:hAnsi="Times New Roman" w:cs="Times New Roman"/>
          <w:sz w:val="24"/>
          <w:szCs w:val="24"/>
          <w:lang w:bidi="uk-UA"/>
        </w:rPr>
        <w:t xml:space="preserve">державну службу», «Про службу в органах місцевого самоврядування» </w:t>
      </w:r>
      <w:r w:rsidR="00BB0F2F" w:rsidRPr="001458E7">
        <w:rPr>
          <w:rFonts w:ascii="Times New Roman" w:hAnsi="Times New Roman" w:cs="Times New Roman"/>
          <w:i/>
          <w:sz w:val="24"/>
          <w:szCs w:val="24"/>
          <w:u w:val="single"/>
          <w:lang w:bidi="uk-UA"/>
        </w:rPr>
        <w:t xml:space="preserve">(триваючий захід, </w:t>
      </w:r>
      <w:r w:rsidR="00BB0F2F" w:rsidRPr="00105CB4">
        <w:rPr>
          <w:rFonts w:ascii="Times New Roman" w:hAnsi="Times New Roman" w:cs="Times New Roman"/>
          <w:i/>
          <w:sz w:val="24"/>
          <w:szCs w:val="24"/>
          <w:u w:val="single"/>
          <w:lang w:bidi="uk-UA"/>
        </w:rPr>
        <w:t>виконуєть</w:t>
      </w:r>
      <w:r w:rsidRPr="00105CB4">
        <w:rPr>
          <w:rFonts w:ascii="Times New Roman" w:hAnsi="Times New Roman" w:cs="Times New Roman"/>
          <w:i/>
          <w:sz w:val="24"/>
          <w:szCs w:val="24"/>
          <w:u w:val="single"/>
          <w:lang w:bidi="uk-UA"/>
        </w:rPr>
        <w:t xml:space="preserve">ся щомісяця </w:t>
      </w:r>
      <w:r w:rsidR="00225ADB" w:rsidRPr="00105CB4">
        <w:rPr>
          <w:rFonts w:ascii="Times New Roman" w:hAnsi="Times New Roman" w:cs="Times New Roman"/>
          <w:i/>
          <w:sz w:val="24"/>
          <w:szCs w:val="24"/>
          <w:u w:val="single"/>
          <w:lang w:bidi="uk-UA"/>
        </w:rPr>
        <w:t xml:space="preserve"> </w:t>
      </w:r>
      <w:r w:rsidRPr="00105CB4">
        <w:rPr>
          <w:rFonts w:ascii="Times New Roman" w:hAnsi="Times New Roman" w:cs="Times New Roman"/>
          <w:i/>
          <w:sz w:val="24"/>
          <w:szCs w:val="24"/>
          <w:u w:val="single"/>
          <w:lang w:bidi="uk-UA"/>
        </w:rPr>
        <w:t>протягом 2020 року).</w:t>
      </w:r>
    </w:p>
    <w:p w:rsidR="0037100F" w:rsidRPr="001458E7" w:rsidRDefault="001458E7" w:rsidP="001458E7">
      <w:pPr>
        <w:pStyle w:val="ac"/>
        <w:spacing w:line="230" w:lineRule="auto"/>
        <w:ind w:firstLine="567"/>
        <w:jc w:val="both"/>
        <w:rPr>
          <w:rFonts w:ascii="Times New Roman" w:hAnsi="Times New Roman" w:cs="Times New Roman"/>
          <w:i/>
          <w:sz w:val="24"/>
          <w:szCs w:val="24"/>
          <w:u w:val="single"/>
          <w:lang w:bidi="uk-UA"/>
        </w:rPr>
      </w:pPr>
      <w:r>
        <w:rPr>
          <w:rFonts w:ascii="Times New Roman" w:hAnsi="Times New Roman" w:cs="Times New Roman"/>
          <w:sz w:val="24"/>
          <w:szCs w:val="24"/>
          <w:lang w:bidi="uk-UA"/>
        </w:rPr>
        <w:t>З</w:t>
      </w:r>
      <w:r w:rsidR="0037100F" w:rsidRPr="0037100F">
        <w:rPr>
          <w:rFonts w:ascii="Times New Roman" w:hAnsi="Times New Roman" w:cs="Times New Roman"/>
          <w:sz w:val="24"/>
          <w:szCs w:val="24"/>
          <w:lang w:bidi="uk-UA"/>
        </w:rPr>
        <w:t>абезпечено ознайомлення працівників структурних підрозділів облдержадміністрації з пам’ятками щодо дотримання антикорупційного законодавства під підпис</w:t>
      </w:r>
      <w:r w:rsidR="0037100F">
        <w:rPr>
          <w:rFonts w:ascii="Times New Roman" w:hAnsi="Times New Roman" w:cs="Times New Roman"/>
          <w:sz w:val="24"/>
          <w:szCs w:val="24"/>
          <w:lang w:bidi="uk-UA"/>
        </w:rPr>
        <w:t xml:space="preserve"> </w:t>
      </w:r>
      <w:r w:rsidR="0037100F" w:rsidRPr="001458E7">
        <w:rPr>
          <w:rFonts w:ascii="Times New Roman" w:hAnsi="Times New Roman" w:cs="Times New Roman"/>
          <w:i/>
          <w:sz w:val="24"/>
          <w:szCs w:val="24"/>
          <w:u w:val="single"/>
          <w:lang w:bidi="uk-UA"/>
        </w:rPr>
        <w:t xml:space="preserve">(триваючий </w:t>
      </w:r>
      <w:r w:rsidR="00225ADB">
        <w:rPr>
          <w:rFonts w:ascii="Times New Roman" w:hAnsi="Times New Roman" w:cs="Times New Roman"/>
          <w:i/>
          <w:sz w:val="24"/>
          <w:szCs w:val="24"/>
          <w:u w:val="single"/>
          <w:lang w:bidi="uk-UA"/>
        </w:rPr>
        <w:t xml:space="preserve">       </w:t>
      </w:r>
      <w:r w:rsidR="0037100F" w:rsidRPr="001458E7">
        <w:rPr>
          <w:rFonts w:ascii="Times New Roman" w:hAnsi="Times New Roman" w:cs="Times New Roman"/>
          <w:i/>
          <w:sz w:val="24"/>
          <w:szCs w:val="24"/>
          <w:u w:val="single"/>
          <w:lang w:bidi="uk-UA"/>
        </w:rPr>
        <w:t>захід, виконуєть</w:t>
      </w:r>
      <w:r>
        <w:rPr>
          <w:rFonts w:ascii="Times New Roman" w:hAnsi="Times New Roman" w:cs="Times New Roman"/>
          <w:i/>
          <w:sz w:val="24"/>
          <w:szCs w:val="24"/>
          <w:u w:val="single"/>
          <w:lang w:bidi="uk-UA"/>
        </w:rPr>
        <w:t>ся щомісяця протягом 2020 року).</w:t>
      </w:r>
    </w:p>
    <w:p w:rsidR="005169C0" w:rsidRDefault="001458E7" w:rsidP="005169C0">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З</w:t>
      </w:r>
      <w:r w:rsidR="005169C0">
        <w:rPr>
          <w:rFonts w:ascii="Times New Roman" w:hAnsi="Times New Roman" w:cs="Times New Roman"/>
          <w:sz w:val="24"/>
          <w:szCs w:val="24"/>
        </w:rPr>
        <w:t xml:space="preserve">абезпечено дотримання Порядку передачі дарунків, одержаних, як подарунки державі, Автономній Республіці Крим, територіальній громаді, державним або комунальним </w:t>
      </w:r>
      <w:r w:rsidR="00225ADB">
        <w:rPr>
          <w:rFonts w:ascii="Times New Roman" w:hAnsi="Times New Roman" w:cs="Times New Roman"/>
          <w:sz w:val="24"/>
          <w:szCs w:val="24"/>
        </w:rPr>
        <w:t xml:space="preserve">                   </w:t>
      </w:r>
      <w:r w:rsidR="005169C0">
        <w:rPr>
          <w:rFonts w:ascii="Times New Roman" w:hAnsi="Times New Roman" w:cs="Times New Roman"/>
          <w:sz w:val="24"/>
          <w:szCs w:val="24"/>
        </w:rPr>
        <w:t xml:space="preserve">установам чи організаціям, затвердженого постановою Кабінету Міністрів України </w:t>
      </w:r>
      <w:r w:rsidR="00225ADB">
        <w:rPr>
          <w:rFonts w:ascii="Times New Roman" w:hAnsi="Times New Roman" w:cs="Times New Roman"/>
          <w:sz w:val="24"/>
          <w:szCs w:val="24"/>
        </w:rPr>
        <w:t xml:space="preserve">                       </w:t>
      </w:r>
      <w:r w:rsidR="005169C0">
        <w:rPr>
          <w:rFonts w:ascii="Times New Roman" w:hAnsi="Times New Roman" w:cs="Times New Roman"/>
          <w:sz w:val="24"/>
          <w:szCs w:val="24"/>
        </w:rPr>
        <w:t xml:space="preserve">від 16 листопада 2011 року № 1195 (із змінами) під час оцінки вартості </w:t>
      </w:r>
      <w:r w:rsidR="00225ADB">
        <w:rPr>
          <w:rFonts w:ascii="Times New Roman" w:hAnsi="Times New Roman" w:cs="Times New Roman"/>
          <w:sz w:val="24"/>
          <w:szCs w:val="24"/>
        </w:rPr>
        <w:t>дарунка, вирішення питання щодо</w:t>
      </w:r>
      <w:r w:rsidR="00AF6DAF">
        <w:rPr>
          <w:rFonts w:ascii="Times New Roman" w:hAnsi="Times New Roman" w:cs="Times New Roman"/>
          <w:sz w:val="24"/>
          <w:szCs w:val="24"/>
        </w:rPr>
        <w:t xml:space="preserve">  </w:t>
      </w:r>
      <w:r w:rsidR="005169C0">
        <w:rPr>
          <w:rFonts w:ascii="Times New Roman" w:hAnsi="Times New Roman" w:cs="Times New Roman"/>
          <w:sz w:val="24"/>
          <w:szCs w:val="24"/>
        </w:rPr>
        <w:t>можливості його використання, місця та строку зберігання, утворення комісій з питань оцінки вартості, вирішення питання щодо можливості використання, місця та строку зберігання</w:t>
      </w:r>
      <w:r w:rsidR="00AF6DAF">
        <w:rPr>
          <w:rFonts w:ascii="Times New Roman" w:hAnsi="Times New Roman" w:cs="Times New Roman"/>
          <w:sz w:val="24"/>
          <w:szCs w:val="24"/>
        </w:rPr>
        <w:t xml:space="preserve"> </w:t>
      </w:r>
      <w:r w:rsidR="005169C0">
        <w:rPr>
          <w:rFonts w:ascii="Times New Roman" w:hAnsi="Times New Roman" w:cs="Times New Roman"/>
          <w:sz w:val="24"/>
          <w:szCs w:val="24"/>
        </w:rPr>
        <w:t xml:space="preserve">дарунка як подарунка державі в особі облдержадміністрації, одержаного </w:t>
      </w:r>
      <w:r w:rsidR="00225ADB">
        <w:rPr>
          <w:rFonts w:ascii="Times New Roman" w:hAnsi="Times New Roman" w:cs="Times New Roman"/>
          <w:sz w:val="24"/>
          <w:szCs w:val="24"/>
        </w:rPr>
        <w:t xml:space="preserve">               </w:t>
      </w:r>
      <w:r w:rsidR="005169C0">
        <w:rPr>
          <w:rFonts w:ascii="Times New Roman" w:hAnsi="Times New Roman" w:cs="Times New Roman"/>
          <w:sz w:val="24"/>
          <w:szCs w:val="24"/>
        </w:rPr>
        <w:t>уповноваженою</w:t>
      </w:r>
      <w:r w:rsidR="00225ADB">
        <w:rPr>
          <w:rFonts w:ascii="Times New Roman" w:hAnsi="Times New Roman" w:cs="Times New Roman"/>
          <w:sz w:val="24"/>
          <w:szCs w:val="24"/>
        </w:rPr>
        <w:t xml:space="preserve"> </w:t>
      </w:r>
      <w:r w:rsidR="005169C0">
        <w:rPr>
          <w:rFonts w:ascii="Times New Roman" w:hAnsi="Times New Roman" w:cs="Times New Roman"/>
          <w:sz w:val="24"/>
          <w:szCs w:val="24"/>
        </w:rPr>
        <w:t xml:space="preserve">особою її апарату, уповноваженою особою структурного підрозділу </w:t>
      </w:r>
      <w:r w:rsidR="00225ADB">
        <w:rPr>
          <w:rFonts w:ascii="Times New Roman" w:hAnsi="Times New Roman" w:cs="Times New Roman"/>
          <w:sz w:val="24"/>
          <w:szCs w:val="24"/>
        </w:rPr>
        <w:t xml:space="preserve">              </w:t>
      </w:r>
      <w:r w:rsidR="005169C0">
        <w:rPr>
          <w:rFonts w:ascii="Times New Roman" w:hAnsi="Times New Roman" w:cs="Times New Roman"/>
          <w:sz w:val="24"/>
          <w:szCs w:val="24"/>
        </w:rPr>
        <w:t xml:space="preserve">облдержадміністрації </w:t>
      </w:r>
      <w:r w:rsidR="005169C0" w:rsidRPr="001458E7">
        <w:rPr>
          <w:rFonts w:ascii="Times New Roman" w:hAnsi="Times New Roman" w:cs="Times New Roman"/>
          <w:i/>
          <w:sz w:val="24"/>
          <w:szCs w:val="24"/>
          <w:u w:val="single"/>
        </w:rPr>
        <w:t>(триваючий захід, виконується протягом 2019-2</w:t>
      </w:r>
      <w:r>
        <w:rPr>
          <w:rFonts w:ascii="Times New Roman" w:hAnsi="Times New Roman" w:cs="Times New Roman"/>
          <w:i/>
          <w:sz w:val="24"/>
          <w:szCs w:val="24"/>
          <w:u w:val="single"/>
        </w:rPr>
        <w:t>020 років).</w:t>
      </w:r>
    </w:p>
    <w:p w:rsidR="00225ADB" w:rsidRPr="001D4E3C" w:rsidRDefault="00225ADB" w:rsidP="005169C0">
      <w:pPr>
        <w:pStyle w:val="ac"/>
        <w:spacing w:line="230" w:lineRule="auto"/>
        <w:ind w:firstLine="567"/>
        <w:jc w:val="both"/>
        <w:rPr>
          <w:rFonts w:ascii="Times New Roman" w:hAnsi="Times New Roman" w:cs="Times New Roman"/>
          <w:i/>
          <w:sz w:val="24"/>
          <w:szCs w:val="24"/>
          <w:u w:val="single"/>
        </w:rPr>
      </w:pPr>
      <w:r w:rsidRPr="001D4E3C">
        <w:rPr>
          <w:rFonts w:ascii="Times New Roman" w:hAnsi="Times New Roman" w:cs="Times New Roman"/>
          <w:sz w:val="24"/>
          <w:szCs w:val="24"/>
        </w:rPr>
        <w:t xml:space="preserve">Розробка Порядку організації в Донецькій обласній державній адміністрації роботи із повідомленнями про можливі факти корупційних або пов’язаних з корупцією </w:t>
      </w:r>
      <w:r w:rsidR="00DF560F" w:rsidRPr="001D4E3C">
        <w:rPr>
          <w:rFonts w:ascii="Times New Roman" w:hAnsi="Times New Roman" w:cs="Times New Roman"/>
          <w:sz w:val="24"/>
          <w:szCs w:val="24"/>
        </w:rPr>
        <w:t xml:space="preserve">                                 </w:t>
      </w:r>
      <w:r w:rsidRPr="001D4E3C">
        <w:rPr>
          <w:rFonts w:ascii="Times New Roman" w:hAnsi="Times New Roman" w:cs="Times New Roman"/>
          <w:sz w:val="24"/>
          <w:szCs w:val="24"/>
        </w:rPr>
        <w:t>правопорушень, інших порушень Закону України «Про запобігання корупції», внесеними</w:t>
      </w:r>
      <w:r w:rsidR="00DF560F" w:rsidRPr="001D4E3C">
        <w:rPr>
          <w:rFonts w:ascii="Times New Roman" w:hAnsi="Times New Roman" w:cs="Times New Roman"/>
          <w:sz w:val="24"/>
          <w:szCs w:val="24"/>
        </w:rPr>
        <w:t xml:space="preserve"> </w:t>
      </w:r>
      <w:r w:rsidRPr="001D4E3C">
        <w:rPr>
          <w:rFonts w:ascii="Times New Roman" w:hAnsi="Times New Roman" w:cs="Times New Roman"/>
          <w:sz w:val="24"/>
          <w:szCs w:val="24"/>
        </w:rPr>
        <w:t xml:space="preserve"> </w:t>
      </w:r>
      <w:r w:rsidRPr="001D4E3C">
        <w:rPr>
          <w:rFonts w:ascii="Times New Roman" w:hAnsi="Times New Roman" w:cs="Times New Roman"/>
          <w:sz w:val="24"/>
          <w:szCs w:val="24"/>
        </w:rPr>
        <w:lastRenderedPageBreak/>
        <w:t xml:space="preserve">викривачами, у зв’язку з набранням чинності Закону України № 198-IX «Про внесення змін до Закону України «Про запобігання корупції» щодо викривачів корупції» від 17 жовтня </w:t>
      </w:r>
      <w:r w:rsidR="00DF560F" w:rsidRPr="001D4E3C">
        <w:rPr>
          <w:rFonts w:ascii="Times New Roman" w:hAnsi="Times New Roman" w:cs="Times New Roman"/>
          <w:sz w:val="24"/>
          <w:szCs w:val="24"/>
        </w:rPr>
        <w:t xml:space="preserve">  </w:t>
      </w:r>
      <w:r w:rsidRPr="001D4E3C">
        <w:rPr>
          <w:rFonts w:ascii="Times New Roman" w:hAnsi="Times New Roman" w:cs="Times New Roman"/>
          <w:sz w:val="24"/>
          <w:szCs w:val="24"/>
        </w:rPr>
        <w:t>2019 року</w:t>
      </w:r>
      <w:r w:rsidR="001D4E3C" w:rsidRPr="001D4E3C">
        <w:rPr>
          <w:rFonts w:ascii="Times New Roman" w:hAnsi="Times New Roman" w:cs="Times New Roman"/>
          <w:sz w:val="24"/>
          <w:szCs w:val="24"/>
        </w:rPr>
        <w:t xml:space="preserve"> </w:t>
      </w:r>
      <w:r w:rsidR="001D4E3C" w:rsidRPr="001D4E3C">
        <w:rPr>
          <w:rFonts w:ascii="Times New Roman" w:hAnsi="Times New Roman" w:cs="Times New Roman"/>
          <w:i/>
          <w:sz w:val="24"/>
          <w:szCs w:val="24"/>
          <w:u w:val="single"/>
        </w:rPr>
        <w:t>запланована</w:t>
      </w:r>
      <w:r w:rsidR="00DF560F" w:rsidRPr="001D4E3C">
        <w:rPr>
          <w:rFonts w:ascii="Times New Roman" w:hAnsi="Times New Roman" w:cs="Times New Roman"/>
          <w:i/>
          <w:sz w:val="24"/>
          <w:szCs w:val="24"/>
          <w:u w:val="single"/>
        </w:rPr>
        <w:t xml:space="preserve"> на жовтень 2020 року</w:t>
      </w:r>
      <w:r w:rsidR="00F4552A">
        <w:rPr>
          <w:rFonts w:ascii="Times New Roman" w:hAnsi="Times New Roman" w:cs="Times New Roman"/>
          <w:i/>
          <w:sz w:val="24"/>
          <w:szCs w:val="24"/>
          <w:u w:val="single"/>
        </w:rPr>
        <w:t xml:space="preserve"> (термін виконання не настав)</w:t>
      </w:r>
      <w:r w:rsidRPr="001D4E3C">
        <w:rPr>
          <w:rFonts w:ascii="Times New Roman" w:hAnsi="Times New Roman" w:cs="Times New Roman"/>
          <w:i/>
          <w:sz w:val="24"/>
          <w:szCs w:val="24"/>
          <w:u w:val="single"/>
        </w:rPr>
        <w:t>.</w:t>
      </w:r>
    </w:p>
    <w:p w:rsidR="001D4E3C" w:rsidRPr="001D4E3C" w:rsidRDefault="001D4E3C" w:rsidP="005169C0">
      <w:pPr>
        <w:pStyle w:val="ac"/>
        <w:spacing w:line="230" w:lineRule="auto"/>
        <w:ind w:firstLine="567"/>
        <w:jc w:val="both"/>
        <w:rPr>
          <w:rFonts w:ascii="Times New Roman" w:hAnsi="Times New Roman" w:cs="Times New Roman"/>
          <w:i/>
          <w:sz w:val="24"/>
          <w:szCs w:val="24"/>
          <w:u w:val="single"/>
        </w:rPr>
      </w:pPr>
      <w:r w:rsidRPr="001D4E3C">
        <w:rPr>
          <w:rFonts w:ascii="Times New Roman" w:hAnsi="Times New Roman" w:cs="Times New Roman"/>
          <w:sz w:val="24"/>
          <w:szCs w:val="24"/>
        </w:rPr>
        <w:t xml:space="preserve">Забезпечення дотримання Порядку організації в Донецькій обласній державній              адміністрації роботи із повідомленнями про можливі факти корупційних або пов’язаних з корупцією правопорушень, інших порушень Закону України «Про запобігання корупції», внесеними викривачами заплановано </w:t>
      </w:r>
      <w:r w:rsidRPr="001D4E3C">
        <w:rPr>
          <w:rFonts w:ascii="Times New Roman" w:hAnsi="Times New Roman" w:cs="Times New Roman"/>
          <w:i/>
          <w:sz w:val="24"/>
          <w:szCs w:val="24"/>
          <w:u w:val="single"/>
        </w:rPr>
        <w:t>після прийняття Порядку організації в Донецькій         обласній державній адміністрації роботи із повідомленнями про можливі факти корупційних або пов’язаних з корупцією правопорушень, інших порушень Закону України «Про                 запобігання корупції», внесеними викривачами.</w:t>
      </w:r>
    </w:p>
    <w:p w:rsidR="002D150A" w:rsidRPr="00BB0F2F" w:rsidRDefault="001D4E3C" w:rsidP="001D4E3C">
      <w:pPr>
        <w:pStyle w:val="ac"/>
        <w:spacing w:line="230" w:lineRule="auto"/>
        <w:ind w:firstLine="567"/>
        <w:jc w:val="both"/>
        <w:rPr>
          <w:color w:val="FF0000"/>
        </w:rPr>
      </w:pPr>
      <w:r>
        <w:rPr>
          <w:rFonts w:ascii="Times New Roman" w:hAnsi="Times New Roman" w:cs="Times New Roman"/>
          <w:color w:val="FF0000"/>
          <w:sz w:val="24"/>
          <w:szCs w:val="24"/>
          <w:lang w:bidi="uk-UA"/>
        </w:rPr>
        <w:t>З</w:t>
      </w:r>
      <w:r w:rsidR="0022232F" w:rsidRPr="00BB0F2F">
        <w:rPr>
          <w:rFonts w:ascii="Times New Roman" w:hAnsi="Times New Roman" w:cs="Times New Roman"/>
          <w:color w:val="FF0000"/>
          <w:sz w:val="24"/>
          <w:szCs w:val="24"/>
          <w:lang w:bidi="uk-UA"/>
        </w:rPr>
        <w:t xml:space="preserve">абезпечено дотримання Порядку організації в облдержадміністрації роботи із </w:t>
      </w:r>
      <w:r w:rsidR="00AF6DAF" w:rsidRPr="00BB0F2F">
        <w:rPr>
          <w:rFonts w:ascii="Times New Roman" w:hAnsi="Times New Roman" w:cs="Times New Roman"/>
          <w:color w:val="FF0000"/>
          <w:sz w:val="24"/>
          <w:szCs w:val="24"/>
          <w:lang w:bidi="uk-UA"/>
        </w:rPr>
        <w:t xml:space="preserve">               </w:t>
      </w:r>
      <w:r w:rsidR="0022232F" w:rsidRPr="00BB0F2F">
        <w:rPr>
          <w:rFonts w:ascii="Times New Roman" w:hAnsi="Times New Roman" w:cs="Times New Roman"/>
          <w:color w:val="FF0000"/>
          <w:sz w:val="24"/>
          <w:szCs w:val="24"/>
          <w:lang w:bidi="uk-UA"/>
        </w:rPr>
        <w:t>повідомленнями про корупцію, внесеними викривачами, затвердженого розпорядженням</w:t>
      </w:r>
      <w:r w:rsidR="00AF6DAF" w:rsidRPr="00BB0F2F">
        <w:rPr>
          <w:rFonts w:ascii="Times New Roman" w:hAnsi="Times New Roman" w:cs="Times New Roman"/>
          <w:color w:val="FF0000"/>
          <w:sz w:val="24"/>
          <w:szCs w:val="24"/>
          <w:lang w:bidi="uk-UA"/>
        </w:rPr>
        <w:t xml:space="preserve">      </w:t>
      </w:r>
      <w:r w:rsidR="0022232F" w:rsidRPr="00BB0F2F">
        <w:rPr>
          <w:rFonts w:ascii="Times New Roman" w:hAnsi="Times New Roman" w:cs="Times New Roman"/>
          <w:color w:val="FF0000"/>
          <w:sz w:val="24"/>
          <w:szCs w:val="24"/>
          <w:lang w:bidi="uk-UA"/>
        </w:rPr>
        <w:t xml:space="preserve"> голови облдержадміністрації, керівника обласної військово-цивільної адміністрації </w:t>
      </w:r>
      <w:r>
        <w:rPr>
          <w:rFonts w:ascii="Times New Roman" w:hAnsi="Times New Roman" w:cs="Times New Roman"/>
          <w:color w:val="FF0000"/>
          <w:sz w:val="24"/>
          <w:szCs w:val="24"/>
          <w:lang w:bidi="uk-UA"/>
        </w:rPr>
        <w:t xml:space="preserve">                </w:t>
      </w:r>
      <w:r w:rsidR="0022232F" w:rsidRPr="00BB0F2F">
        <w:rPr>
          <w:rFonts w:ascii="Times New Roman" w:hAnsi="Times New Roman" w:cs="Times New Roman"/>
          <w:color w:val="FF0000"/>
          <w:sz w:val="24"/>
          <w:szCs w:val="24"/>
          <w:lang w:bidi="uk-UA"/>
        </w:rPr>
        <w:t>від 01.06.2018</w:t>
      </w:r>
      <w:r w:rsidR="007F2631" w:rsidRPr="00BB0F2F">
        <w:rPr>
          <w:rFonts w:ascii="Times New Roman" w:hAnsi="Times New Roman" w:cs="Times New Roman"/>
          <w:color w:val="FF0000"/>
          <w:sz w:val="24"/>
          <w:szCs w:val="24"/>
          <w:lang w:bidi="uk-UA"/>
        </w:rPr>
        <w:t xml:space="preserve"> </w:t>
      </w:r>
      <w:r w:rsidR="0022232F" w:rsidRPr="00BB0F2F">
        <w:rPr>
          <w:rFonts w:ascii="Times New Roman" w:hAnsi="Times New Roman" w:cs="Times New Roman"/>
          <w:color w:val="FF0000"/>
          <w:sz w:val="24"/>
          <w:szCs w:val="24"/>
          <w:lang w:bidi="uk-UA"/>
        </w:rPr>
        <w:t xml:space="preserve">№ 695/5-18 </w:t>
      </w:r>
      <w:r w:rsidR="0022232F" w:rsidRPr="001D4E3C">
        <w:rPr>
          <w:rFonts w:ascii="Times New Roman" w:hAnsi="Times New Roman" w:cs="Times New Roman"/>
          <w:i/>
          <w:color w:val="FF0000"/>
          <w:sz w:val="24"/>
          <w:szCs w:val="24"/>
          <w:u w:val="single"/>
          <w:lang w:bidi="uk-UA"/>
        </w:rPr>
        <w:t>(триваючий захід, викону</w:t>
      </w:r>
      <w:r>
        <w:rPr>
          <w:rFonts w:ascii="Times New Roman" w:hAnsi="Times New Roman" w:cs="Times New Roman"/>
          <w:i/>
          <w:color w:val="FF0000"/>
          <w:sz w:val="24"/>
          <w:szCs w:val="24"/>
          <w:u w:val="single"/>
          <w:lang w:bidi="uk-UA"/>
        </w:rPr>
        <w:t>ється протягом 2019-2020 років).</w:t>
      </w:r>
    </w:p>
    <w:p w:rsidR="00BB0F2F" w:rsidRPr="00F4552A" w:rsidRDefault="001D4E3C" w:rsidP="001D4E3C">
      <w:pPr>
        <w:pStyle w:val="ac"/>
        <w:ind w:firstLine="567"/>
        <w:jc w:val="both"/>
        <w:rPr>
          <w:rFonts w:ascii="Times New Roman" w:hAnsi="Times New Roman" w:cs="Times New Roman"/>
          <w:i/>
          <w:sz w:val="24"/>
          <w:szCs w:val="24"/>
          <w:u w:val="single"/>
        </w:rPr>
      </w:pPr>
      <w:r>
        <w:rPr>
          <w:rFonts w:ascii="Times New Roman" w:hAnsi="Times New Roman" w:cs="Times New Roman"/>
          <w:color w:val="FF0000"/>
          <w:sz w:val="24"/>
          <w:szCs w:val="24"/>
          <w:lang w:bidi="uk-UA"/>
        </w:rPr>
        <w:t>З</w:t>
      </w:r>
      <w:r w:rsidR="00BB0F2F" w:rsidRPr="00BB0F2F">
        <w:rPr>
          <w:rFonts w:ascii="Times New Roman" w:hAnsi="Times New Roman" w:cs="Times New Roman"/>
          <w:sz w:val="24"/>
          <w:szCs w:val="24"/>
        </w:rPr>
        <w:t xml:space="preserve">абезпечено проведення роз’яснювальної роботи про дотримання законодавства щодо нерозголошення інформації про викривача (дотримання конфіденційності). Направлено </w:t>
      </w:r>
      <w:r>
        <w:rPr>
          <w:rFonts w:ascii="Times New Roman" w:hAnsi="Times New Roman" w:cs="Times New Roman"/>
          <w:sz w:val="24"/>
          <w:szCs w:val="24"/>
        </w:rPr>
        <w:t xml:space="preserve">     </w:t>
      </w:r>
      <w:r w:rsidR="00BB0F2F" w:rsidRPr="00BB0F2F">
        <w:rPr>
          <w:rFonts w:ascii="Times New Roman" w:hAnsi="Times New Roman" w:cs="Times New Roman"/>
          <w:sz w:val="24"/>
          <w:szCs w:val="24"/>
        </w:rPr>
        <w:t xml:space="preserve">листи до управління діловодства та контролю облдержадміністрації (від 18.05.2020 </w:t>
      </w:r>
      <w:r>
        <w:rPr>
          <w:rFonts w:ascii="Times New Roman" w:hAnsi="Times New Roman" w:cs="Times New Roman"/>
          <w:sz w:val="24"/>
          <w:szCs w:val="24"/>
        </w:rPr>
        <w:t xml:space="preserve">                   </w:t>
      </w:r>
      <w:r w:rsidR="00BB0F2F" w:rsidRPr="00BB0F2F">
        <w:rPr>
          <w:rFonts w:ascii="Times New Roman" w:hAnsi="Times New Roman" w:cs="Times New Roman"/>
          <w:sz w:val="24"/>
          <w:szCs w:val="24"/>
        </w:rPr>
        <w:t xml:space="preserve">№ 216/0/245-20) та до управління з питань звернення громадян та доступу до публічної </w:t>
      </w:r>
      <w:r>
        <w:rPr>
          <w:rFonts w:ascii="Times New Roman" w:hAnsi="Times New Roman" w:cs="Times New Roman"/>
          <w:sz w:val="24"/>
          <w:szCs w:val="24"/>
        </w:rPr>
        <w:t xml:space="preserve">          </w:t>
      </w:r>
      <w:r w:rsidR="00BB0F2F" w:rsidRPr="00BB0F2F">
        <w:rPr>
          <w:rFonts w:ascii="Times New Roman" w:hAnsi="Times New Roman" w:cs="Times New Roman"/>
          <w:sz w:val="24"/>
          <w:szCs w:val="24"/>
        </w:rPr>
        <w:t xml:space="preserve">інформації облдержадміністрації (від 18.05.2020 № 215/0/245-20) </w:t>
      </w:r>
      <w:r w:rsidR="00BB0F2F" w:rsidRPr="00F4552A">
        <w:rPr>
          <w:rFonts w:ascii="Times New Roman" w:hAnsi="Times New Roman" w:cs="Times New Roman"/>
          <w:i/>
          <w:sz w:val="24"/>
          <w:szCs w:val="24"/>
          <w:u w:val="single"/>
        </w:rPr>
        <w:t>(</w:t>
      </w:r>
      <w:r w:rsidR="00F4552A" w:rsidRPr="00F4552A">
        <w:rPr>
          <w:rFonts w:ascii="Times New Roman" w:hAnsi="Times New Roman" w:cs="Times New Roman"/>
          <w:i/>
          <w:sz w:val="24"/>
          <w:szCs w:val="24"/>
          <w:u w:val="single"/>
        </w:rPr>
        <w:t xml:space="preserve">виконання заходу </w:t>
      </w:r>
      <w:r w:rsidR="00F4552A">
        <w:rPr>
          <w:rFonts w:ascii="Times New Roman" w:hAnsi="Times New Roman" w:cs="Times New Roman"/>
          <w:i/>
          <w:sz w:val="24"/>
          <w:szCs w:val="24"/>
          <w:u w:val="single"/>
        </w:rPr>
        <w:t xml:space="preserve">                </w:t>
      </w:r>
      <w:r w:rsidR="00F4552A" w:rsidRPr="00F4552A">
        <w:rPr>
          <w:rFonts w:ascii="Times New Roman" w:hAnsi="Times New Roman" w:cs="Times New Roman"/>
          <w:i/>
          <w:sz w:val="24"/>
          <w:szCs w:val="24"/>
          <w:u w:val="single"/>
        </w:rPr>
        <w:t>заплановано на травень 2020 року, захід виконано 100%).</w:t>
      </w:r>
    </w:p>
    <w:p w:rsidR="00BB0F2F" w:rsidRPr="00F4552A" w:rsidRDefault="00F4552A" w:rsidP="00F4552A">
      <w:pPr>
        <w:pStyle w:val="ac"/>
        <w:ind w:firstLine="567"/>
        <w:jc w:val="both"/>
        <w:rPr>
          <w:rFonts w:ascii="Times New Roman" w:hAnsi="Times New Roman" w:cs="Times New Roman"/>
          <w:i/>
          <w:sz w:val="24"/>
          <w:szCs w:val="24"/>
          <w:u w:val="single"/>
        </w:rPr>
      </w:pPr>
      <w:r>
        <w:rPr>
          <w:rFonts w:ascii="Times New Roman" w:hAnsi="Times New Roman" w:cs="Times New Roman"/>
          <w:sz w:val="24"/>
          <w:szCs w:val="24"/>
        </w:rPr>
        <w:t>П</w:t>
      </w:r>
      <w:r w:rsidR="00BB0F2F" w:rsidRPr="00BB0F2F">
        <w:rPr>
          <w:rFonts w:ascii="Times New Roman" w:hAnsi="Times New Roman" w:cs="Times New Roman"/>
          <w:sz w:val="24"/>
          <w:szCs w:val="24"/>
        </w:rPr>
        <w:t xml:space="preserve">опереджено працівників, що здійснюють реєстрацію повідомлення, під підпис про    відповідальність за розголошення інформації про викривача, що міститься в повідомленні (лист управління з питань звернення громадян та доступу до публічної інформації </w:t>
      </w:r>
      <w:r>
        <w:rPr>
          <w:rFonts w:ascii="Times New Roman" w:hAnsi="Times New Roman" w:cs="Times New Roman"/>
          <w:sz w:val="24"/>
          <w:szCs w:val="24"/>
        </w:rPr>
        <w:t xml:space="preserve">                 </w:t>
      </w:r>
      <w:r w:rsidR="00BB0F2F" w:rsidRPr="00BB0F2F">
        <w:rPr>
          <w:rFonts w:ascii="Times New Roman" w:hAnsi="Times New Roman" w:cs="Times New Roman"/>
          <w:sz w:val="24"/>
          <w:szCs w:val="24"/>
        </w:rPr>
        <w:t xml:space="preserve">облдержадміністрації від 01.07.2020 № 05-12/167/0/246-20, лист управління діловодства та контролю    облдержадміністрації від 10.06.2020 № 16/243-20) </w:t>
      </w:r>
      <w:r w:rsidR="00BB0F2F" w:rsidRPr="00F4552A">
        <w:rPr>
          <w:rFonts w:ascii="Times New Roman" w:hAnsi="Times New Roman" w:cs="Times New Roman"/>
          <w:i/>
          <w:sz w:val="24"/>
          <w:szCs w:val="24"/>
          <w:u w:val="single"/>
        </w:rPr>
        <w:t>(</w:t>
      </w:r>
      <w:r w:rsidRPr="00F4552A">
        <w:rPr>
          <w:rFonts w:ascii="Times New Roman" w:hAnsi="Times New Roman" w:cs="Times New Roman"/>
          <w:i/>
          <w:sz w:val="24"/>
          <w:szCs w:val="24"/>
          <w:u w:val="single"/>
        </w:rPr>
        <w:t xml:space="preserve">виконання заходу заплановано на травень 2020 року, </w:t>
      </w:r>
      <w:r>
        <w:rPr>
          <w:rFonts w:ascii="Times New Roman" w:hAnsi="Times New Roman" w:cs="Times New Roman"/>
          <w:i/>
          <w:sz w:val="24"/>
          <w:szCs w:val="24"/>
          <w:u w:val="single"/>
        </w:rPr>
        <w:t>виконання заходу 100%).</w:t>
      </w:r>
    </w:p>
    <w:p w:rsidR="00ED1478" w:rsidRPr="00F4552A" w:rsidRDefault="00F4552A" w:rsidP="00F4552A">
      <w:pPr>
        <w:pStyle w:val="ac"/>
        <w:ind w:firstLine="567"/>
        <w:jc w:val="both"/>
        <w:rPr>
          <w:rFonts w:ascii="Times New Roman" w:hAnsi="Times New Roman" w:cs="Times New Roman"/>
          <w:i/>
          <w:sz w:val="24"/>
          <w:szCs w:val="24"/>
          <w:u w:val="single"/>
        </w:rPr>
      </w:pPr>
      <w:r>
        <w:rPr>
          <w:rFonts w:ascii="Times New Roman" w:hAnsi="Times New Roman" w:cs="Times New Roman"/>
          <w:sz w:val="24"/>
          <w:szCs w:val="24"/>
        </w:rPr>
        <w:t>О</w:t>
      </w:r>
      <w:r w:rsidR="00ED1478" w:rsidRPr="00BB0F2F">
        <w:rPr>
          <w:rFonts w:ascii="Times New Roman" w:hAnsi="Times New Roman" w:cs="Times New Roman"/>
          <w:sz w:val="24"/>
          <w:szCs w:val="24"/>
        </w:rPr>
        <w:t xml:space="preserve">бмеження кола осіб, задіяних у здійсненні реєстрації повідомлення про викривача </w:t>
      </w:r>
      <w:r w:rsidR="00A95FE0" w:rsidRPr="00BB0F2F">
        <w:rPr>
          <w:rFonts w:ascii="Times New Roman" w:hAnsi="Times New Roman" w:cs="Times New Roman"/>
          <w:sz w:val="24"/>
          <w:szCs w:val="24"/>
        </w:rPr>
        <w:t xml:space="preserve">      </w:t>
      </w:r>
      <w:r w:rsidR="00ED1478" w:rsidRPr="00F4552A">
        <w:rPr>
          <w:rFonts w:ascii="Times New Roman" w:hAnsi="Times New Roman" w:cs="Times New Roman"/>
          <w:i/>
          <w:sz w:val="24"/>
          <w:szCs w:val="24"/>
          <w:u w:val="single"/>
        </w:rPr>
        <w:t>заплановано на жовтень 2020 року</w:t>
      </w:r>
      <w:r>
        <w:rPr>
          <w:rFonts w:ascii="Times New Roman" w:hAnsi="Times New Roman" w:cs="Times New Roman"/>
          <w:b/>
          <w:sz w:val="24"/>
          <w:szCs w:val="24"/>
        </w:rPr>
        <w:t xml:space="preserve"> </w:t>
      </w:r>
      <w:r w:rsidRPr="00F4552A">
        <w:rPr>
          <w:rFonts w:ascii="Times New Roman" w:hAnsi="Times New Roman" w:cs="Times New Roman"/>
          <w:i/>
          <w:sz w:val="24"/>
          <w:szCs w:val="24"/>
          <w:u w:val="single"/>
        </w:rPr>
        <w:t>(термін виконання не настав).</w:t>
      </w:r>
    </w:p>
    <w:p w:rsidR="003E5FFC" w:rsidRPr="00F4552A" w:rsidRDefault="00F4552A" w:rsidP="00F4552A">
      <w:pPr>
        <w:pStyle w:val="ac"/>
        <w:ind w:firstLine="567"/>
        <w:jc w:val="both"/>
        <w:rPr>
          <w:rFonts w:ascii="Times New Roman" w:hAnsi="Times New Roman" w:cs="Times New Roman"/>
          <w:i/>
          <w:sz w:val="24"/>
          <w:szCs w:val="24"/>
          <w:u w:val="single"/>
        </w:rPr>
      </w:pPr>
      <w:r w:rsidRPr="00F4552A">
        <w:rPr>
          <w:rFonts w:ascii="Times New Roman" w:hAnsi="Times New Roman" w:cs="Times New Roman"/>
          <w:sz w:val="24"/>
          <w:szCs w:val="24"/>
        </w:rPr>
        <w:t xml:space="preserve">Надано 36 працівникам облдержадміністрації методичну допомогу та консультації щодо повідомлення про можливі факти корупційних або пов’язаних з корупцією </w:t>
      </w:r>
      <w:r>
        <w:rPr>
          <w:rFonts w:ascii="Times New Roman" w:hAnsi="Times New Roman" w:cs="Times New Roman"/>
          <w:sz w:val="24"/>
          <w:szCs w:val="24"/>
        </w:rPr>
        <w:t xml:space="preserve">                     </w:t>
      </w:r>
      <w:r w:rsidRPr="00F4552A">
        <w:rPr>
          <w:rFonts w:ascii="Times New Roman" w:hAnsi="Times New Roman" w:cs="Times New Roman"/>
          <w:sz w:val="24"/>
          <w:szCs w:val="24"/>
        </w:rPr>
        <w:t xml:space="preserve">правопорушень, інших порушень Закону України «Про запобігання корупції» </w:t>
      </w:r>
      <w:r w:rsidR="003E5FFC" w:rsidRPr="00F4552A">
        <w:rPr>
          <w:rFonts w:ascii="Times New Roman" w:hAnsi="Times New Roman" w:cs="Times New Roman"/>
          <w:i/>
          <w:sz w:val="24"/>
          <w:szCs w:val="24"/>
          <w:u w:val="single"/>
        </w:rPr>
        <w:t>(триваючий захід,</w:t>
      </w:r>
      <w:r>
        <w:rPr>
          <w:rFonts w:ascii="Times New Roman" w:hAnsi="Times New Roman" w:cs="Times New Roman"/>
          <w:i/>
          <w:sz w:val="24"/>
          <w:szCs w:val="24"/>
          <w:u w:val="single"/>
        </w:rPr>
        <w:t xml:space="preserve"> </w:t>
      </w:r>
      <w:r w:rsidR="003E5FFC" w:rsidRPr="00F4552A">
        <w:rPr>
          <w:rFonts w:ascii="Times New Roman" w:hAnsi="Times New Roman" w:cs="Times New Roman"/>
          <w:i/>
          <w:sz w:val="24"/>
          <w:szCs w:val="24"/>
          <w:u w:val="single"/>
        </w:rPr>
        <w:t>виконуєть</w:t>
      </w:r>
      <w:r>
        <w:rPr>
          <w:rFonts w:ascii="Times New Roman" w:hAnsi="Times New Roman" w:cs="Times New Roman"/>
          <w:i/>
          <w:sz w:val="24"/>
          <w:szCs w:val="24"/>
          <w:u w:val="single"/>
        </w:rPr>
        <w:t>ся постійно протягом 2020 року).</w:t>
      </w:r>
    </w:p>
    <w:p w:rsidR="0037100F" w:rsidRPr="00F4552A" w:rsidRDefault="00F4552A" w:rsidP="00F4552A">
      <w:pPr>
        <w:pStyle w:val="ac"/>
        <w:ind w:firstLine="567"/>
        <w:jc w:val="both"/>
        <w:rPr>
          <w:rFonts w:ascii="Times New Roman" w:hAnsi="Times New Roman" w:cs="Times New Roman"/>
          <w:i/>
          <w:sz w:val="24"/>
          <w:szCs w:val="24"/>
          <w:u w:val="single"/>
        </w:rPr>
      </w:pPr>
      <w:r>
        <w:rPr>
          <w:rFonts w:ascii="Times New Roman" w:hAnsi="Times New Roman" w:cs="Times New Roman"/>
          <w:sz w:val="24"/>
          <w:szCs w:val="24"/>
        </w:rPr>
        <w:t>З</w:t>
      </w:r>
      <w:r w:rsidR="0037100F" w:rsidRPr="00BB0F2F">
        <w:rPr>
          <w:rFonts w:ascii="Times New Roman" w:hAnsi="Times New Roman" w:cs="Times New Roman"/>
          <w:sz w:val="24"/>
          <w:szCs w:val="24"/>
        </w:rPr>
        <w:t xml:space="preserve">абезпечено доступ громадян до інформації щодо можливостей повідомити про </w:t>
      </w:r>
      <w:r w:rsidR="00AF6DAF" w:rsidRPr="00BB0F2F">
        <w:rPr>
          <w:rFonts w:ascii="Times New Roman" w:hAnsi="Times New Roman" w:cs="Times New Roman"/>
          <w:sz w:val="24"/>
          <w:szCs w:val="24"/>
        </w:rPr>
        <w:t xml:space="preserve">            </w:t>
      </w:r>
      <w:r w:rsidR="0037100F" w:rsidRPr="00BB0F2F">
        <w:rPr>
          <w:rFonts w:ascii="Times New Roman" w:hAnsi="Times New Roman" w:cs="Times New Roman"/>
          <w:sz w:val="24"/>
          <w:szCs w:val="24"/>
        </w:rPr>
        <w:t xml:space="preserve">виявлені факти корупційних правопорушень або правопорушень, пов’язаних з корупцією,  </w:t>
      </w:r>
      <w:r w:rsidR="00AF6DAF" w:rsidRPr="00BB0F2F">
        <w:rPr>
          <w:rFonts w:ascii="Times New Roman" w:hAnsi="Times New Roman" w:cs="Times New Roman"/>
          <w:sz w:val="24"/>
          <w:szCs w:val="24"/>
        </w:rPr>
        <w:t xml:space="preserve">     </w:t>
      </w:r>
      <w:r w:rsidR="0037100F" w:rsidRPr="00BB0F2F">
        <w:rPr>
          <w:rFonts w:ascii="Times New Roman" w:hAnsi="Times New Roman" w:cs="Times New Roman"/>
          <w:sz w:val="24"/>
          <w:szCs w:val="24"/>
        </w:rPr>
        <w:t xml:space="preserve">інших порушень Закону України «Про запобігання корупції» та гарантій захисту викривачів </w:t>
      </w:r>
      <w:r w:rsidR="0037100F" w:rsidRPr="00F4552A">
        <w:rPr>
          <w:rFonts w:ascii="Times New Roman" w:hAnsi="Times New Roman" w:cs="Times New Roman"/>
          <w:i/>
          <w:sz w:val="24"/>
          <w:szCs w:val="24"/>
          <w:u w:val="single"/>
        </w:rPr>
        <w:t xml:space="preserve">(триваючий захід, </w:t>
      </w:r>
      <w:r>
        <w:rPr>
          <w:rFonts w:ascii="Times New Roman" w:hAnsi="Times New Roman" w:cs="Times New Roman"/>
          <w:i/>
          <w:sz w:val="24"/>
          <w:szCs w:val="24"/>
          <w:u w:val="single"/>
        </w:rPr>
        <w:t>виконується протягом 2020 року).</w:t>
      </w:r>
    </w:p>
    <w:p w:rsidR="0037100F" w:rsidRPr="00B80C15" w:rsidRDefault="00F4552A" w:rsidP="00F4552A">
      <w:pPr>
        <w:pStyle w:val="af1"/>
        <w:ind w:left="0" w:firstLine="567"/>
        <w:jc w:val="both"/>
        <w:rPr>
          <w:rFonts w:ascii="Times New Roman" w:hAnsi="Times New Roman" w:cs="Times New Roman"/>
          <w:i/>
          <w:sz w:val="24"/>
          <w:szCs w:val="24"/>
          <w:u w:val="single"/>
        </w:rPr>
      </w:pPr>
      <w:r>
        <w:rPr>
          <w:rFonts w:ascii="Times New Roman" w:hAnsi="Times New Roman" w:cs="Times New Roman"/>
          <w:sz w:val="24"/>
          <w:szCs w:val="24"/>
        </w:rPr>
        <w:t>З</w:t>
      </w:r>
      <w:r w:rsidR="0037100F" w:rsidRPr="00BB0F2F">
        <w:rPr>
          <w:rFonts w:ascii="Times New Roman" w:hAnsi="Times New Roman" w:cs="Times New Roman"/>
          <w:sz w:val="24"/>
          <w:szCs w:val="24"/>
        </w:rPr>
        <w:t>абезпечено ведення рубрики на офіційному сайті облдержадміністрації «Повідом про корупцію</w:t>
      </w:r>
      <w:r w:rsidR="0037100F" w:rsidRPr="00B80C15">
        <w:rPr>
          <w:rFonts w:ascii="Times New Roman" w:hAnsi="Times New Roman" w:cs="Times New Roman"/>
          <w:sz w:val="24"/>
          <w:szCs w:val="24"/>
        </w:rPr>
        <w:t xml:space="preserve">» </w:t>
      </w:r>
      <w:r w:rsidR="0037100F" w:rsidRPr="00B80C15">
        <w:rPr>
          <w:rFonts w:ascii="Times New Roman" w:hAnsi="Times New Roman" w:cs="Times New Roman"/>
          <w:i/>
          <w:sz w:val="24"/>
          <w:szCs w:val="24"/>
          <w:u w:val="single"/>
        </w:rPr>
        <w:t>(триваючий захід, виконується протягом 2</w:t>
      </w:r>
      <w:r w:rsidR="00B80C15">
        <w:rPr>
          <w:rFonts w:ascii="Times New Roman" w:hAnsi="Times New Roman" w:cs="Times New Roman"/>
          <w:i/>
          <w:sz w:val="24"/>
          <w:szCs w:val="24"/>
          <w:u w:val="single"/>
        </w:rPr>
        <w:t>020 року).</w:t>
      </w:r>
    </w:p>
    <w:p w:rsidR="00A0700E" w:rsidRPr="00B80C15" w:rsidRDefault="00B80C15" w:rsidP="00B80C15">
      <w:pPr>
        <w:pStyle w:val="af1"/>
        <w:ind w:left="0" w:firstLine="567"/>
        <w:jc w:val="both"/>
        <w:rPr>
          <w:rFonts w:ascii="Times New Roman" w:hAnsi="Times New Roman" w:cs="Times New Roman"/>
          <w:b/>
          <w:sz w:val="24"/>
          <w:szCs w:val="24"/>
        </w:rPr>
      </w:pPr>
      <w:r w:rsidRPr="00B80C15">
        <w:rPr>
          <w:rFonts w:ascii="Times New Roman" w:hAnsi="Times New Roman" w:cs="Times New Roman"/>
          <w:sz w:val="24"/>
          <w:szCs w:val="24"/>
        </w:rPr>
        <w:t>З</w:t>
      </w:r>
      <w:r w:rsidR="00A0700E" w:rsidRPr="00B80C15">
        <w:rPr>
          <w:rFonts w:ascii="Times New Roman" w:hAnsi="Times New Roman" w:cs="Times New Roman"/>
          <w:sz w:val="24"/>
          <w:szCs w:val="24"/>
        </w:rPr>
        <w:t xml:space="preserve">абезпечено розміщення на інформаційному стенді, у приміщенні якого розміщується апарат облдержадміністрації, відомостей для працівників про їх права та обов’язки у разі        виявлення порушень вимог Закону України «Про запобігання корупції», канали </w:t>
      </w:r>
      <w:r w:rsidRPr="00B80C15">
        <w:rPr>
          <w:rFonts w:ascii="Times New Roman" w:hAnsi="Times New Roman" w:cs="Times New Roman"/>
          <w:sz w:val="24"/>
          <w:szCs w:val="24"/>
        </w:rPr>
        <w:t xml:space="preserve">                        </w:t>
      </w:r>
      <w:r w:rsidR="00A0700E" w:rsidRPr="00B80C15">
        <w:rPr>
          <w:rFonts w:ascii="Times New Roman" w:hAnsi="Times New Roman" w:cs="Times New Roman"/>
          <w:sz w:val="24"/>
          <w:szCs w:val="24"/>
        </w:rPr>
        <w:t xml:space="preserve">повідомлення про можливі факти корупційних або пов’язаних з корупцією правопорушень. Здійснено  оновлення інформації за необхідністю </w:t>
      </w:r>
      <w:r w:rsidR="00A0700E" w:rsidRPr="00B80C15">
        <w:rPr>
          <w:rFonts w:ascii="Times New Roman" w:hAnsi="Times New Roman" w:cs="Times New Roman"/>
          <w:i/>
          <w:sz w:val="24"/>
          <w:szCs w:val="24"/>
          <w:u w:val="single"/>
        </w:rPr>
        <w:t>(терм</w:t>
      </w:r>
      <w:r w:rsidR="00496104" w:rsidRPr="00B80C15">
        <w:rPr>
          <w:rFonts w:ascii="Times New Roman" w:hAnsi="Times New Roman" w:cs="Times New Roman"/>
          <w:i/>
          <w:sz w:val="24"/>
          <w:szCs w:val="24"/>
          <w:u w:val="single"/>
        </w:rPr>
        <w:t>ін виконання серпень 2020 року</w:t>
      </w:r>
      <w:r w:rsidRPr="00B80C15">
        <w:rPr>
          <w:rFonts w:ascii="Times New Roman" w:hAnsi="Times New Roman" w:cs="Times New Roman"/>
          <w:i/>
          <w:sz w:val="24"/>
          <w:szCs w:val="24"/>
          <w:u w:val="single"/>
        </w:rPr>
        <w:t>,        виконання заходу 100%</w:t>
      </w:r>
      <w:r w:rsidR="00496104" w:rsidRPr="00B80C15">
        <w:rPr>
          <w:rFonts w:ascii="Times New Roman" w:hAnsi="Times New Roman" w:cs="Times New Roman"/>
          <w:i/>
          <w:sz w:val="24"/>
          <w:szCs w:val="24"/>
          <w:u w:val="single"/>
        </w:rPr>
        <w:t>)</w:t>
      </w:r>
      <w:r w:rsidRPr="00B80C15">
        <w:rPr>
          <w:rFonts w:ascii="Times New Roman" w:hAnsi="Times New Roman" w:cs="Times New Roman"/>
          <w:i/>
          <w:sz w:val="24"/>
          <w:szCs w:val="24"/>
          <w:u w:val="single"/>
        </w:rPr>
        <w:t>.</w:t>
      </w:r>
    </w:p>
    <w:p w:rsidR="00ED1478" w:rsidRPr="00B80C15" w:rsidRDefault="00B80C15" w:rsidP="00B80C15">
      <w:pPr>
        <w:pStyle w:val="ac"/>
        <w:ind w:firstLine="567"/>
        <w:jc w:val="both"/>
        <w:rPr>
          <w:rFonts w:ascii="Times New Roman" w:hAnsi="Times New Roman" w:cs="Times New Roman"/>
          <w:i/>
          <w:sz w:val="24"/>
          <w:szCs w:val="24"/>
          <w:u w:val="single"/>
        </w:rPr>
      </w:pPr>
      <w:r w:rsidRPr="00B80C15">
        <w:rPr>
          <w:rFonts w:ascii="Times New Roman" w:hAnsi="Times New Roman" w:cs="Times New Roman"/>
          <w:sz w:val="24"/>
          <w:szCs w:val="24"/>
        </w:rPr>
        <w:t>П</w:t>
      </w:r>
      <w:r w:rsidR="00ED1478" w:rsidRPr="00B80C15">
        <w:rPr>
          <w:rFonts w:ascii="Times New Roman" w:hAnsi="Times New Roman" w:cs="Times New Roman"/>
          <w:sz w:val="24"/>
          <w:szCs w:val="24"/>
        </w:rPr>
        <w:t xml:space="preserve">роведення навчального семінару для працівників апарату та структурних підрозділів облдержадміністрації на тему «Викривачі корупції. Захист викривачів» заплановано </w:t>
      </w:r>
      <w:r w:rsidR="00ED1478" w:rsidRPr="00B80C15">
        <w:rPr>
          <w:rFonts w:ascii="Times New Roman" w:hAnsi="Times New Roman" w:cs="Times New Roman"/>
          <w:i/>
          <w:sz w:val="24"/>
          <w:szCs w:val="24"/>
          <w:u w:val="single"/>
        </w:rPr>
        <w:t xml:space="preserve">після      розробки Порядку організації в Донецькій обласній державній адміністрації роботи із                 повідомленнями про можливі факти корупційних або пов’язаних з корупцією </w:t>
      </w:r>
      <w:r w:rsidRPr="00B80C15">
        <w:rPr>
          <w:rFonts w:ascii="Times New Roman" w:hAnsi="Times New Roman" w:cs="Times New Roman"/>
          <w:i/>
          <w:sz w:val="24"/>
          <w:szCs w:val="24"/>
          <w:u w:val="single"/>
        </w:rPr>
        <w:t xml:space="preserve">                            </w:t>
      </w:r>
      <w:r w:rsidR="00ED1478" w:rsidRPr="00B80C15">
        <w:rPr>
          <w:rFonts w:ascii="Times New Roman" w:hAnsi="Times New Roman" w:cs="Times New Roman"/>
          <w:i/>
          <w:sz w:val="24"/>
          <w:szCs w:val="24"/>
          <w:u w:val="single"/>
        </w:rPr>
        <w:t>правопорушень, інших порушень Закону України «Про запобігання корупції»</w:t>
      </w:r>
      <w:r>
        <w:rPr>
          <w:rFonts w:ascii="Times New Roman" w:hAnsi="Times New Roman" w:cs="Times New Roman"/>
          <w:i/>
          <w:sz w:val="24"/>
          <w:szCs w:val="24"/>
          <w:u w:val="single"/>
        </w:rPr>
        <w:t>.</w:t>
      </w:r>
    </w:p>
    <w:p w:rsidR="002D150A" w:rsidRPr="00B80C15" w:rsidRDefault="00B80C15" w:rsidP="00B80C15">
      <w:pPr>
        <w:pStyle w:val="ac"/>
        <w:ind w:firstLine="567"/>
        <w:jc w:val="both"/>
        <w:rPr>
          <w:rFonts w:ascii="Times New Roman" w:hAnsi="Times New Roman" w:cs="Times New Roman"/>
          <w:sz w:val="24"/>
          <w:szCs w:val="24"/>
          <w:lang w:bidi="uk-UA"/>
        </w:rPr>
      </w:pPr>
      <w:r>
        <w:rPr>
          <w:rFonts w:ascii="Times New Roman" w:hAnsi="Times New Roman" w:cs="Times New Roman"/>
          <w:sz w:val="24"/>
          <w:szCs w:val="24"/>
          <w:lang w:bidi="uk-UA"/>
        </w:rPr>
        <w:t>П</w:t>
      </w:r>
      <w:r w:rsidR="0024442E" w:rsidRPr="00B80C15">
        <w:rPr>
          <w:rFonts w:ascii="Times New Roman" w:hAnsi="Times New Roman" w:cs="Times New Roman"/>
          <w:sz w:val="24"/>
          <w:szCs w:val="24"/>
          <w:lang w:bidi="uk-UA"/>
        </w:rPr>
        <w:t xml:space="preserve">ротягом 2019 року </w:t>
      </w:r>
      <w:r w:rsidR="0022232F" w:rsidRPr="00B80C15">
        <w:rPr>
          <w:rFonts w:ascii="Times New Roman" w:hAnsi="Times New Roman" w:cs="Times New Roman"/>
          <w:sz w:val="24"/>
          <w:szCs w:val="24"/>
          <w:lang w:bidi="uk-UA"/>
        </w:rPr>
        <w:t xml:space="preserve">проведено 19 семінарів-навчань стосовно порядку подання </w:t>
      </w:r>
      <w:r>
        <w:rPr>
          <w:rFonts w:ascii="Times New Roman" w:hAnsi="Times New Roman" w:cs="Times New Roman"/>
          <w:sz w:val="24"/>
          <w:szCs w:val="24"/>
          <w:lang w:bidi="uk-UA"/>
        </w:rPr>
        <w:t xml:space="preserve">             </w:t>
      </w:r>
      <w:r w:rsidR="0022232F" w:rsidRPr="00B80C15">
        <w:rPr>
          <w:rFonts w:ascii="Times New Roman" w:hAnsi="Times New Roman" w:cs="Times New Roman"/>
          <w:sz w:val="24"/>
          <w:szCs w:val="24"/>
          <w:lang w:bidi="uk-UA"/>
        </w:rPr>
        <w:t xml:space="preserve">декларацій особами, уповноваженими на виконання функцій держави або місцевого </w:t>
      </w:r>
      <w:r w:rsidR="00AF6DAF" w:rsidRPr="00B80C15">
        <w:rPr>
          <w:rFonts w:ascii="Times New Roman" w:hAnsi="Times New Roman" w:cs="Times New Roman"/>
          <w:sz w:val="24"/>
          <w:szCs w:val="24"/>
          <w:lang w:bidi="uk-UA"/>
        </w:rPr>
        <w:t xml:space="preserve">                  </w:t>
      </w:r>
      <w:r w:rsidR="0022232F" w:rsidRPr="00B80C15">
        <w:rPr>
          <w:rFonts w:ascii="Times New Roman" w:hAnsi="Times New Roman" w:cs="Times New Roman"/>
          <w:sz w:val="24"/>
          <w:szCs w:val="24"/>
          <w:lang w:bidi="uk-UA"/>
        </w:rPr>
        <w:t>самоврядування на тему «Фінансовий контроль та моніторинг способу життя»</w:t>
      </w:r>
      <w:r w:rsidR="0037100F" w:rsidRPr="00B80C15">
        <w:rPr>
          <w:rFonts w:ascii="Times New Roman" w:hAnsi="Times New Roman" w:cs="Times New Roman"/>
          <w:sz w:val="24"/>
          <w:szCs w:val="24"/>
          <w:lang w:bidi="uk-UA"/>
        </w:rPr>
        <w:t xml:space="preserve">, </w:t>
      </w:r>
      <w:r>
        <w:rPr>
          <w:rFonts w:ascii="Times New Roman" w:hAnsi="Times New Roman" w:cs="Times New Roman"/>
          <w:sz w:val="24"/>
          <w:szCs w:val="24"/>
          <w:lang w:bidi="uk-UA"/>
        </w:rPr>
        <w:t>протягом          9 місяців</w:t>
      </w:r>
      <w:r w:rsidR="0037100F" w:rsidRPr="00B80C15">
        <w:rPr>
          <w:rFonts w:ascii="Times New Roman" w:hAnsi="Times New Roman" w:cs="Times New Roman"/>
          <w:sz w:val="24"/>
          <w:szCs w:val="24"/>
          <w:lang w:bidi="uk-UA"/>
        </w:rPr>
        <w:t xml:space="preserve"> 2020 року</w:t>
      </w:r>
      <w:r w:rsidR="00496104" w:rsidRPr="00B80C15">
        <w:rPr>
          <w:rFonts w:ascii="Times New Roman" w:hAnsi="Times New Roman" w:cs="Times New Roman"/>
          <w:sz w:val="24"/>
          <w:szCs w:val="24"/>
          <w:lang w:bidi="uk-UA"/>
        </w:rPr>
        <w:t xml:space="preserve"> проведено 22</w:t>
      </w:r>
      <w:r w:rsidR="0037100F" w:rsidRPr="00B80C15">
        <w:rPr>
          <w:rFonts w:ascii="Times New Roman" w:hAnsi="Times New Roman" w:cs="Times New Roman"/>
          <w:sz w:val="24"/>
          <w:szCs w:val="24"/>
          <w:lang w:bidi="uk-UA"/>
        </w:rPr>
        <w:t xml:space="preserve"> семінар</w:t>
      </w:r>
      <w:r w:rsidR="00496104" w:rsidRPr="00B80C15">
        <w:rPr>
          <w:rFonts w:ascii="Times New Roman" w:hAnsi="Times New Roman" w:cs="Times New Roman"/>
          <w:sz w:val="24"/>
          <w:szCs w:val="24"/>
          <w:lang w:bidi="uk-UA"/>
        </w:rPr>
        <w:t>и</w:t>
      </w:r>
      <w:r w:rsidR="0037100F" w:rsidRPr="00B80C15">
        <w:rPr>
          <w:rFonts w:ascii="Times New Roman" w:hAnsi="Times New Roman" w:cs="Times New Roman"/>
          <w:sz w:val="24"/>
          <w:szCs w:val="24"/>
          <w:lang w:bidi="uk-UA"/>
        </w:rPr>
        <w:t>-тренінг</w:t>
      </w:r>
      <w:r w:rsidR="00496104" w:rsidRPr="00B80C15">
        <w:rPr>
          <w:rFonts w:ascii="Times New Roman" w:hAnsi="Times New Roman" w:cs="Times New Roman"/>
          <w:sz w:val="24"/>
          <w:szCs w:val="24"/>
          <w:lang w:bidi="uk-UA"/>
        </w:rPr>
        <w:t>и</w:t>
      </w:r>
      <w:r w:rsidR="0037100F" w:rsidRPr="00B80C15">
        <w:rPr>
          <w:rFonts w:ascii="Times New Roman" w:hAnsi="Times New Roman" w:cs="Times New Roman"/>
          <w:sz w:val="24"/>
          <w:szCs w:val="24"/>
          <w:lang w:bidi="uk-UA"/>
        </w:rPr>
        <w:t xml:space="preserve"> з питань дотримання вимог </w:t>
      </w:r>
      <w:r>
        <w:rPr>
          <w:rFonts w:ascii="Times New Roman" w:hAnsi="Times New Roman" w:cs="Times New Roman"/>
          <w:sz w:val="24"/>
          <w:szCs w:val="24"/>
          <w:lang w:bidi="uk-UA"/>
        </w:rPr>
        <w:t xml:space="preserve">                          </w:t>
      </w:r>
      <w:r w:rsidR="0037100F" w:rsidRPr="00B80C15">
        <w:rPr>
          <w:rFonts w:ascii="Times New Roman" w:hAnsi="Times New Roman" w:cs="Times New Roman"/>
          <w:sz w:val="24"/>
          <w:szCs w:val="24"/>
          <w:lang w:bidi="uk-UA"/>
        </w:rPr>
        <w:lastRenderedPageBreak/>
        <w:t xml:space="preserve">антикорупційного законодавства для працівників апарату та  структурних підрозділів </w:t>
      </w:r>
      <w:r w:rsidR="00AF6DAF" w:rsidRPr="00B80C15">
        <w:rPr>
          <w:rFonts w:ascii="Times New Roman" w:hAnsi="Times New Roman" w:cs="Times New Roman"/>
          <w:sz w:val="24"/>
          <w:szCs w:val="24"/>
          <w:lang w:bidi="uk-UA"/>
        </w:rPr>
        <w:t xml:space="preserve">            </w:t>
      </w:r>
      <w:r w:rsidR="0037100F" w:rsidRPr="00B80C15">
        <w:rPr>
          <w:rFonts w:ascii="Times New Roman" w:hAnsi="Times New Roman" w:cs="Times New Roman"/>
          <w:sz w:val="24"/>
          <w:szCs w:val="24"/>
          <w:lang w:bidi="uk-UA"/>
        </w:rPr>
        <w:t xml:space="preserve">облдержадміністрації на теми «Фінансовий контроль та моніторинг способу життя» </w:t>
      </w:r>
      <w:r w:rsidR="0022232F" w:rsidRPr="00B80C15">
        <w:rPr>
          <w:rFonts w:ascii="Times New Roman" w:hAnsi="Times New Roman" w:cs="Times New Roman"/>
          <w:sz w:val="24"/>
          <w:szCs w:val="24"/>
          <w:lang w:bidi="uk-UA"/>
        </w:rPr>
        <w:t xml:space="preserve"> </w:t>
      </w:r>
      <w:r w:rsidR="00AF6DAF" w:rsidRPr="00B80C15">
        <w:rPr>
          <w:rFonts w:ascii="Times New Roman" w:hAnsi="Times New Roman" w:cs="Times New Roman"/>
          <w:sz w:val="24"/>
          <w:szCs w:val="24"/>
          <w:lang w:bidi="uk-UA"/>
        </w:rPr>
        <w:t xml:space="preserve">                </w:t>
      </w:r>
      <w:r w:rsidR="0022232F" w:rsidRPr="00B80C15">
        <w:rPr>
          <w:rFonts w:ascii="Times New Roman" w:hAnsi="Times New Roman" w:cs="Times New Roman"/>
          <w:i/>
          <w:sz w:val="24"/>
          <w:szCs w:val="24"/>
          <w:u w:val="single"/>
          <w:lang w:bidi="uk-UA"/>
        </w:rPr>
        <w:t>(заплановано на березень 2019, березень 20</w:t>
      </w:r>
      <w:r>
        <w:rPr>
          <w:rFonts w:ascii="Times New Roman" w:hAnsi="Times New Roman" w:cs="Times New Roman"/>
          <w:i/>
          <w:sz w:val="24"/>
          <w:szCs w:val="24"/>
          <w:u w:val="single"/>
          <w:lang w:bidi="uk-UA"/>
        </w:rPr>
        <w:t>20 року, виконання заходу 100%).</w:t>
      </w:r>
      <w:r w:rsidR="0022232F" w:rsidRPr="00B80C15">
        <w:rPr>
          <w:rFonts w:ascii="Times New Roman" w:hAnsi="Times New Roman" w:cs="Times New Roman"/>
          <w:sz w:val="24"/>
          <w:szCs w:val="24"/>
          <w:lang w:bidi="uk-UA"/>
        </w:rPr>
        <w:t xml:space="preserve"> </w:t>
      </w:r>
    </w:p>
    <w:p w:rsidR="00496104" w:rsidRPr="00B80C15" w:rsidRDefault="00496104" w:rsidP="005169C0">
      <w:pPr>
        <w:pStyle w:val="ac"/>
        <w:spacing w:line="230" w:lineRule="auto"/>
        <w:ind w:firstLine="567"/>
        <w:jc w:val="both"/>
        <w:rPr>
          <w:rFonts w:ascii="Times New Roman" w:hAnsi="Times New Roman" w:cs="Times New Roman"/>
          <w:i/>
          <w:sz w:val="24"/>
          <w:szCs w:val="24"/>
          <w:u w:val="single"/>
          <w:lang w:bidi="uk-UA"/>
        </w:rPr>
      </w:pPr>
      <w:r w:rsidRPr="00496104">
        <w:rPr>
          <w:rFonts w:ascii="Times New Roman" w:hAnsi="Times New Roman" w:cs="Times New Roman"/>
          <w:sz w:val="24"/>
          <w:szCs w:val="24"/>
          <w:lang w:bidi="uk-UA"/>
        </w:rPr>
        <w:t>Протяг</w:t>
      </w:r>
      <w:r w:rsidR="00B80C15">
        <w:rPr>
          <w:rFonts w:ascii="Times New Roman" w:hAnsi="Times New Roman" w:cs="Times New Roman"/>
          <w:sz w:val="24"/>
          <w:szCs w:val="24"/>
          <w:lang w:bidi="uk-UA"/>
        </w:rPr>
        <w:t>ом 2019 року та 9 місяців</w:t>
      </w:r>
      <w:r w:rsidRPr="00496104">
        <w:rPr>
          <w:rFonts w:ascii="Times New Roman" w:hAnsi="Times New Roman" w:cs="Times New Roman"/>
          <w:sz w:val="24"/>
          <w:szCs w:val="24"/>
          <w:lang w:bidi="uk-UA"/>
        </w:rPr>
        <w:t xml:space="preserve"> 2020 року ознайомлено з передбаченими </w:t>
      </w:r>
      <w:r w:rsidR="00B80C15">
        <w:rPr>
          <w:rFonts w:ascii="Times New Roman" w:hAnsi="Times New Roman" w:cs="Times New Roman"/>
          <w:sz w:val="24"/>
          <w:szCs w:val="24"/>
          <w:lang w:bidi="uk-UA"/>
        </w:rPr>
        <w:t xml:space="preserve">                            </w:t>
      </w:r>
      <w:r w:rsidRPr="00496104">
        <w:rPr>
          <w:rFonts w:ascii="Times New Roman" w:hAnsi="Times New Roman" w:cs="Times New Roman"/>
          <w:sz w:val="24"/>
          <w:szCs w:val="24"/>
          <w:lang w:bidi="uk-UA"/>
        </w:rPr>
        <w:t>законодавством вимогами фі</w:t>
      </w:r>
      <w:r w:rsidR="00B80C15">
        <w:rPr>
          <w:rFonts w:ascii="Times New Roman" w:hAnsi="Times New Roman" w:cs="Times New Roman"/>
          <w:sz w:val="24"/>
          <w:szCs w:val="24"/>
          <w:lang w:bidi="uk-UA"/>
        </w:rPr>
        <w:t>нансового контролю під підпис 67</w:t>
      </w:r>
      <w:r w:rsidRPr="00496104">
        <w:rPr>
          <w:rFonts w:ascii="Times New Roman" w:hAnsi="Times New Roman" w:cs="Times New Roman"/>
          <w:sz w:val="24"/>
          <w:szCs w:val="24"/>
          <w:lang w:bidi="uk-UA"/>
        </w:rPr>
        <w:t xml:space="preserve"> особи, що призначалися на посади до</w:t>
      </w:r>
      <w:r w:rsidR="00B80C15">
        <w:rPr>
          <w:rFonts w:ascii="Times New Roman" w:hAnsi="Times New Roman" w:cs="Times New Roman"/>
          <w:sz w:val="24"/>
          <w:szCs w:val="24"/>
          <w:lang w:bidi="uk-UA"/>
        </w:rPr>
        <w:t xml:space="preserve"> облдержадміністрації та 40 осіб</w:t>
      </w:r>
      <w:r w:rsidRPr="00496104">
        <w:rPr>
          <w:rFonts w:ascii="Times New Roman" w:hAnsi="Times New Roman" w:cs="Times New Roman"/>
          <w:sz w:val="24"/>
          <w:szCs w:val="24"/>
          <w:lang w:bidi="uk-UA"/>
        </w:rPr>
        <w:t xml:space="preserve">, що припиняли діяльність, пов’язану з виконанням функцій держави </w:t>
      </w:r>
      <w:r w:rsidRPr="00B80C15">
        <w:rPr>
          <w:rFonts w:ascii="Times New Roman" w:hAnsi="Times New Roman" w:cs="Times New Roman"/>
          <w:i/>
          <w:sz w:val="24"/>
          <w:szCs w:val="24"/>
          <w:u w:val="single"/>
          <w:lang w:bidi="uk-UA"/>
        </w:rPr>
        <w:t>(триваючий захід, викону</w:t>
      </w:r>
      <w:r w:rsidR="00B80C15">
        <w:rPr>
          <w:rFonts w:ascii="Times New Roman" w:hAnsi="Times New Roman" w:cs="Times New Roman"/>
          <w:i/>
          <w:sz w:val="24"/>
          <w:szCs w:val="24"/>
          <w:u w:val="single"/>
          <w:lang w:bidi="uk-UA"/>
        </w:rPr>
        <w:t>ється протягом 2019-2020 років).</w:t>
      </w:r>
    </w:p>
    <w:p w:rsidR="005169C0" w:rsidRPr="00B80C15" w:rsidRDefault="00B80C15" w:rsidP="005169C0">
      <w:pPr>
        <w:pStyle w:val="ac"/>
        <w:spacing w:line="230" w:lineRule="auto"/>
        <w:ind w:firstLine="567"/>
        <w:jc w:val="both"/>
        <w:rPr>
          <w:rFonts w:ascii="Times New Roman" w:hAnsi="Times New Roman" w:cs="Times New Roman"/>
          <w:i/>
          <w:sz w:val="24"/>
          <w:szCs w:val="24"/>
          <w:u w:val="single"/>
          <w:lang w:bidi="uk-UA"/>
        </w:rPr>
      </w:pPr>
      <w:r>
        <w:rPr>
          <w:rFonts w:ascii="Times New Roman" w:hAnsi="Times New Roman" w:cs="Times New Roman"/>
          <w:sz w:val="24"/>
          <w:szCs w:val="24"/>
          <w:lang w:bidi="uk-UA"/>
        </w:rPr>
        <w:t>П</w:t>
      </w:r>
      <w:r w:rsidR="00757D45" w:rsidRPr="00757D45">
        <w:rPr>
          <w:rFonts w:ascii="Times New Roman" w:hAnsi="Times New Roman" w:cs="Times New Roman"/>
          <w:sz w:val="24"/>
          <w:szCs w:val="24"/>
          <w:lang w:bidi="uk-UA"/>
        </w:rPr>
        <w:t>ротяг</w:t>
      </w:r>
      <w:r>
        <w:rPr>
          <w:rFonts w:ascii="Times New Roman" w:hAnsi="Times New Roman" w:cs="Times New Roman"/>
          <w:sz w:val="24"/>
          <w:szCs w:val="24"/>
          <w:lang w:bidi="uk-UA"/>
        </w:rPr>
        <w:t>ом 2019 року та 9 місяців 2020 року до управління</w:t>
      </w:r>
      <w:r w:rsidR="00757D45" w:rsidRPr="00757D45">
        <w:rPr>
          <w:rFonts w:ascii="Times New Roman" w:hAnsi="Times New Roman" w:cs="Times New Roman"/>
          <w:sz w:val="24"/>
          <w:szCs w:val="24"/>
          <w:lang w:bidi="uk-UA"/>
        </w:rPr>
        <w:t xml:space="preserve"> з питань запобігання та </w:t>
      </w:r>
      <w:r>
        <w:rPr>
          <w:rFonts w:ascii="Times New Roman" w:hAnsi="Times New Roman" w:cs="Times New Roman"/>
          <w:sz w:val="24"/>
          <w:szCs w:val="24"/>
          <w:lang w:bidi="uk-UA"/>
        </w:rPr>
        <w:t xml:space="preserve">          </w:t>
      </w:r>
      <w:r w:rsidR="00757D45" w:rsidRPr="00757D45">
        <w:rPr>
          <w:rFonts w:ascii="Times New Roman" w:hAnsi="Times New Roman" w:cs="Times New Roman"/>
          <w:sz w:val="24"/>
          <w:szCs w:val="24"/>
          <w:lang w:bidi="uk-UA"/>
        </w:rPr>
        <w:t xml:space="preserve">виявлення корупції облдержадміністрації було направлено для ознайомлення з переліком встановлених Законом України “Про запобігання корупції” вимог, заборон та обмежень </w:t>
      </w:r>
      <w:r w:rsidR="00AF6DAF">
        <w:rPr>
          <w:rFonts w:ascii="Times New Roman" w:hAnsi="Times New Roman" w:cs="Times New Roman"/>
          <w:sz w:val="24"/>
          <w:szCs w:val="24"/>
          <w:lang w:bidi="uk-UA"/>
        </w:rPr>
        <w:t xml:space="preserve">           </w:t>
      </w:r>
      <w:r>
        <w:rPr>
          <w:rFonts w:ascii="Times New Roman" w:hAnsi="Times New Roman" w:cs="Times New Roman"/>
          <w:sz w:val="24"/>
          <w:szCs w:val="24"/>
          <w:lang w:bidi="uk-UA"/>
        </w:rPr>
        <w:t>67 осіб, що призначалися, 40</w:t>
      </w:r>
      <w:r w:rsidR="00757D45" w:rsidRPr="00757D45">
        <w:rPr>
          <w:rFonts w:ascii="Times New Roman" w:hAnsi="Times New Roman" w:cs="Times New Roman"/>
          <w:sz w:val="24"/>
          <w:szCs w:val="24"/>
          <w:lang w:bidi="uk-UA"/>
        </w:rPr>
        <w:t xml:space="preserve"> ос</w:t>
      </w:r>
      <w:r>
        <w:rPr>
          <w:rFonts w:ascii="Times New Roman" w:hAnsi="Times New Roman" w:cs="Times New Roman"/>
          <w:sz w:val="24"/>
          <w:szCs w:val="24"/>
          <w:lang w:bidi="uk-UA"/>
        </w:rPr>
        <w:t>іб</w:t>
      </w:r>
      <w:r w:rsidR="00757D45" w:rsidRPr="00757D45">
        <w:rPr>
          <w:rFonts w:ascii="Times New Roman" w:hAnsi="Times New Roman" w:cs="Times New Roman"/>
          <w:sz w:val="24"/>
          <w:szCs w:val="24"/>
          <w:lang w:bidi="uk-UA"/>
        </w:rPr>
        <w:t xml:space="preserve">, що звільнялися з апарату та структурних підрозділів </w:t>
      </w:r>
      <w:r w:rsidR="00AF6DAF">
        <w:rPr>
          <w:rFonts w:ascii="Times New Roman" w:hAnsi="Times New Roman" w:cs="Times New Roman"/>
          <w:sz w:val="24"/>
          <w:szCs w:val="24"/>
          <w:lang w:bidi="uk-UA"/>
        </w:rPr>
        <w:t xml:space="preserve">           </w:t>
      </w:r>
      <w:r w:rsidR="00757D45" w:rsidRPr="00757D45">
        <w:rPr>
          <w:rFonts w:ascii="Times New Roman" w:hAnsi="Times New Roman" w:cs="Times New Roman"/>
          <w:sz w:val="24"/>
          <w:szCs w:val="24"/>
          <w:lang w:bidi="uk-UA"/>
        </w:rPr>
        <w:t xml:space="preserve">облдержадміністрації </w:t>
      </w:r>
      <w:r w:rsidR="005169C0" w:rsidRPr="00B80C15">
        <w:rPr>
          <w:rFonts w:ascii="Times New Roman" w:hAnsi="Times New Roman" w:cs="Times New Roman"/>
          <w:i/>
          <w:sz w:val="24"/>
          <w:szCs w:val="24"/>
          <w:u w:val="single"/>
          <w:lang w:bidi="uk-UA"/>
        </w:rPr>
        <w:t>(триваючий захід, викону</w:t>
      </w:r>
      <w:r>
        <w:rPr>
          <w:rFonts w:ascii="Times New Roman" w:hAnsi="Times New Roman" w:cs="Times New Roman"/>
          <w:i/>
          <w:sz w:val="24"/>
          <w:szCs w:val="24"/>
          <w:u w:val="single"/>
          <w:lang w:bidi="uk-UA"/>
        </w:rPr>
        <w:t>ється протягом 2019-2020 років).</w:t>
      </w:r>
    </w:p>
    <w:p w:rsidR="005169C0" w:rsidRPr="00B80C15" w:rsidRDefault="00B80C15" w:rsidP="00BE0B94">
      <w:pPr>
        <w:pStyle w:val="ac"/>
        <w:spacing w:line="230" w:lineRule="auto"/>
        <w:ind w:firstLine="426"/>
        <w:jc w:val="both"/>
        <w:rPr>
          <w:rFonts w:ascii="Times New Roman" w:hAnsi="Times New Roman" w:cs="Times New Roman"/>
          <w:i/>
          <w:sz w:val="24"/>
          <w:szCs w:val="24"/>
          <w:u w:val="single"/>
          <w:lang w:bidi="uk-UA"/>
        </w:rPr>
      </w:pPr>
      <w:r>
        <w:rPr>
          <w:rFonts w:ascii="Times New Roman" w:hAnsi="Times New Roman" w:cs="Times New Roman"/>
          <w:sz w:val="24"/>
          <w:szCs w:val="24"/>
          <w:lang w:bidi="uk-UA"/>
        </w:rPr>
        <w:t>Н</w:t>
      </w:r>
      <w:r w:rsidR="00757D45" w:rsidRPr="00757D45">
        <w:rPr>
          <w:rFonts w:ascii="Times New Roman" w:hAnsi="Times New Roman" w:cs="Times New Roman"/>
          <w:sz w:val="24"/>
          <w:szCs w:val="24"/>
          <w:lang w:bidi="uk-UA"/>
        </w:rPr>
        <w:t xml:space="preserve">адано інформацію уповноваженому підрозділу з питань запобігання та виявлення </w:t>
      </w:r>
      <w:r w:rsidR="00AF6DAF">
        <w:rPr>
          <w:rFonts w:ascii="Times New Roman" w:hAnsi="Times New Roman" w:cs="Times New Roman"/>
          <w:sz w:val="24"/>
          <w:szCs w:val="24"/>
          <w:lang w:bidi="uk-UA"/>
        </w:rPr>
        <w:t xml:space="preserve">       </w:t>
      </w:r>
      <w:r w:rsidR="00757D45" w:rsidRPr="00757D45">
        <w:rPr>
          <w:rFonts w:ascii="Times New Roman" w:hAnsi="Times New Roman" w:cs="Times New Roman"/>
          <w:sz w:val="24"/>
          <w:szCs w:val="24"/>
          <w:lang w:bidi="uk-UA"/>
        </w:rPr>
        <w:t xml:space="preserve">корупції облдержадміністрації про отримання суб’єктами декларування, які є службовими особами, які займають відповідальне та особливо відповідальне становище, а також суб’єктів декларування, які займають посади, пов’язані з високим рівнем корупційних ризиків </w:t>
      </w:r>
      <w:r w:rsidR="00AF6DAF">
        <w:rPr>
          <w:rFonts w:ascii="Times New Roman" w:hAnsi="Times New Roman" w:cs="Times New Roman"/>
          <w:sz w:val="24"/>
          <w:szCs w:val="24"/>
          <w:lang w:bidi="uk-UA"/>
        </w:rPr>
        <w:t xml:space="preserve">                  </w:t>
      </w:r>
      <w:r w:rsidR="00757D45" w:rsidRPr="00757D45">
        <w:rPr>
          <w:rFonts w:ascii="Times New Roman" w:hAnsi="Times New Roman" w:cs="Times New Roman"/>
          <w:sz w:val="24"/>
          <w:szCs w:val="24"/>
          <w:lang w:bidi="uk-UA"/>
        </w:rPr>
        <w:t xml:space="preserve">заробітної плати у розмірі, що перевищує 50 прожиткових мінімумів, встановлених для </w:t>
      </w:r>
      <w:r w:rsidR="00AF6DAF">
        <w:rPr>
          <w:rFonts w:ascii="Times New Roman" w:hAnsi="Times New Roman" w:cs="Times New Roman"/>
          <w:sz w:val="24"/>
          <w:szCs w:val="24"/>
          <w:lang w:bidi="uk-UA"/>
        </w:rPr>
        <w:t xml:space="preserve">        </w:t>
      </w:r>
      <w:r w:rsidR="00757D45" w:rsidRPr="00757D45">
        <w:rPr>
          <w:rFonts w:ascii="Times New Roman" w:hAnsi="Times New Roman" w:cs="Times New Roman"/>
          <w:sz w:val="24"/>
          <w:szCs w:val="24"/>
          <w:lang w:bidi="uk-UA"/>
        </w:rPr>
        <w:t xml:space="preserve">працездатних осіб на 01 січня відповідного року. Проводиться моніторинг подачі суб’єктами декларування, які є службовими особами, повідомлень про суттєві зміни в майновому стані у розмірі, що перевищує 50 прожиткових мінімумів, встановлених для працездатних осіб </w:t>
      </w:r>
      <w:r w:rsidR="00AF6DAF">
        <w:rPr>
          <w:rFonts w:ascii="Times New Roman" w:hAnsi="Times New Roman" w:cs="Times New Roman"/>
          <w:sz w:val="24"/>
          <w:szCs w:val="24"/>
          <w:lang w:bidi="uk-UA"/>
        </w:rPr>
        <w:t xml:space="preserve">             </w:t>
      </w:r>
      <w:r w:rsidR="00757D45" w:rsidRPr="00757D45">
        <w:rPr>
          <w:rFonts w:ascii="Times New Roman" w:hAnsi="Times New Roman" w:cs="Times New Roman"/>
          <w:sz w:val="24"/>
          <w:szCs w:val="24"/>
          <w:lang w:bidi="uk-UA"/>
        </w:rPr>
        <w:t>на 01 січня відповідного року</w:t>
      </w:r>
      <w:r w:rsidR="005169C0" w:rsidRPr="00757D45">
        <w:rPr>
          <w:rFonts w:ascii="Times New Roman" w:hAnsi="Times New Roman" w:cs="Times New Roman"/>
          <w:sz w:val="24"/>
          <w:szCs w:val="24"/>
          <w:lang w:bidi="uk-UA"/>
        </w:rPr>
        <w:t xml:space="preserve"> </w:t>
      </w:r>
      <w:r w:rsidR="005169C0" w:rsidRPr="00B80C15">
        <w:rPr>
          <w:rFonts w:ascii="Times New Roman" w:hAnsi="Times New Roman" w:cs="Times New Roman"/>
          <w:i/>
          <w:sz w:val="24"/>
          <w:szCs w:val="24"/>
          <w:u w:val="single"/>
          <w:lang w:bidi="uk-UA"/>
        </w:rPr>
        <w:t>(у разі отримання п</w:t>
      </w:r>
      <w:r>
        <w:rPr>
          <w:rFonts w:ascii="Times New Roman" w:hAnsi="Times New Roman" w:cs="Times New Roman"/>
          <w:i/>
          <w:sz w:val="24"/>
          <w:szCs w:val="24"/>
          <w:u w:val="single"/>
          <w:lang w:bidi="uk-UA"/>
        </w:rPr>
        <w:t>рацівниками такого доходу).</w:t>
      </w:r>
    </w:p>
    <w:p w:rsidR="005169C0" w:rsidRPr="00B80C15" w:rsidRDefault="00B80C15" w:rsidP="005169C0">
      <w:pPr>
        <w:pStyle w:val="ac"/>
        <w:spacing w:line="230" w:lineRule="auto"/>
        <w:ind w:firstLine="426"/>
        <w:jc w:val="both"/>
        <w:rPr>
          <w:rFonts w:ascii="Times New Roman" w:hAnsi="Times New Roman" w:cs="Times New Roman"/>
          <w:i/>
          <w:sz w:val="24"/>
          <w:szCs w:val="24"/>
          <w:u w:val="single"/>
          <w:lang w:bidi="uk-UA"/>
        </w:rPr>
      </w:pPr>
      <w:r>
        <w:rPr>
          <w:rFonts w:ascii="Times New Roman" w:hAnsi="Times New Roman" w:cs="Times New Roman"/>
          <w:sz w:val="24"/>
          <w:szCs w:val="24"/>
          <w:lang w:bidi="uk-UA"/>
        </w:rPr>
        <w:t>Д</w:t>
      </w:r>
      <w:r w:rsidR="00757D45" w:rsidRPr="00757D45">
        <w:rPr>
          <w:rFonts w:ascii="Times New Roman" w:hAnsi="Times New Roman" w:cs="Times New Roman"/>
          <w:sz w:val="24"/>
          <w:szCs w:val="24"/>
          <w:lang w:bidi="uk-UA"/>
        </w:rPr>
        <w:t xml:space="preserve">оведено до відома працівників, які є службовими особами, які займають відповідальне та особливо відповідальне становище, а також посади, пов’язані з високим рівнем </w:t>
      </w:r>
      <w:r>
        <w:rPr>
          <w:rFonts w:ascii="Times New Roman" w:hAnsi="Times New Roman" w:cs="Times New Roman"/>
          <w:sz w:val="24"/>
          <w:szCs w:val="24"/>
          <w:lang w:bidi="uk-UA"/>
        </w:rPr>
        <w:t xml:space="preserve">                    </w:t>
      </w:r>
      <w:r w:rsidR="00757D45" w:rsidRPr="00757D45">
        <w:rPr>
          <w:rFonts w:ascii="Times New Roman" w:hAnsi="Times New Roman" w:cs="Times New Roman"/>
          <w:sz w:val="24"/>
          <w:szCs w:val="24"/>
          <w:lang w:bidi="uk-UA"/>
        </w:rPr>
        <w:t xml:space="preserve">корупційних ризиків, інформацію про дотримання вимог статті 52 Закону України «Про </w:t>
      </w:r>
      <w:r>
        <w:rPr>
          <w:rFonts w:ascii="Times New Roman" w:hAnsi="Times New Roman" w:cs="Times New Roman"/>
          <w:sz w:val="24"/>
          <w:szCs w:val="24"/>
          <w:lang w:bidi="uk-UA"/>
        </w:rPr>
        <w:t xml:space="preserve">       </w:t>
      </w:r>
      <w:r w:rsidR="00757D45" w:rsidRPr="00757D45">
        <w:rPr>
          <w:rFonts w:ascii="Times New Roman" w:hAnsi="Times New Roman" w:cs="Times New Roman"/>
          <w:sz w:val="24"/>
          <w:szCs w:val="24"/>
          <w:lang w:bidi="uk-UA"/>
        </w:rPr>
        <w:t xml:space="preserve">запобігання корупції» </w:t>
      </w:r>
      <w:r w:rsidR="005169C0" w:rsidRPr="00B80C15">
        <w:rPr>
          <w:rFonts w:ascii="Times New Roman" w:hAnsi="Times New Roman" w:cs="Times New Roman"/>
          <w:i/>
          <w:sz w:val="24"/>
          <w:szCs w:val="24"/>
          <w:u w:val="single"/>
          <w:lang w:bidi="uk-UA"/>
        </w:rPr>
        <w:t>(триваючий захід, виконується пос</w:t>
      </w:r>
      <w:r>
        <w:rPr>
          <w:rFonts w:ascii="Times New Roman" w:hAnsi="Times New Roman" w:cs="Times New Roman"/>
          <w:i/>
          <w:sz w:val="24"/>
          <w:szCs w:val="24"/>
          <w:u w:val="single"/>
          <w:lang w:bidi="uk-UA"/>
        </w:rPr>
        <w:t>тійно протягом 2019-2020 років).</w:t>
      </w:r>
    </w:p>
    <w:p w:rsidR="005169C0" w:rsidRPr="004F5736" w:rsidRDefault="004F5736" w:rsidP="004F5736">
      <w:pPr>
        <w:pStyle w:val="ac"/>
        <w:ind w:firstLine="567"/>
        <w:jc w:val="both"/>
        <w:rPr>
          <w:rFonts w:ascii="Times New Roman" w:hAnsi="Times New Roman" w:cs="Times New Roman"/>
          <w:i/>
          <w:sz w:val="24"/>
          <w:szCs w:val="24"/>
          <w:u w:val="single"/>
          <w:lang w:bidi="uk-UA"/>
        </w:rPr>
      </w:pPr>
      <w:r w:rsidRPr="004F5736">
        <w:rPr>
          <w:rFonts w:ascii="Times New Roman" w:hAnsi="Times New Roman" w:cs="Times New Roman"/>
          <w:sz w:val="24"/>
          <w:szCs w:val="24"/>
          <w:lang w:bidi="uk-UA"/>
        </w:rPr>
        <w:t xml:space="preserve">Встановлено додатковий контроль з боку уповноваженого підрозділу з питань </w:t>
      </w:r>
      <w:r>
        <w:rPr>
          <w:rFonts w:ascii="Times New Roman" w:hAnsi="Times New Roman" w:cs="Times New Roman"/>
          <w:sz w:val="24"/>
          <w:szCs w:val="24"/>
          <w:lang w:bidi="uk-UA"/>
        </w:rPr>
        <w:t xml:space="preserve">                </w:t>
      </w:r>
      <w:r w:rsidRPr="004F5736">
        <w:rPr>
          <w:rFonts w:ascii="Times New Roman" w:hAnsi="Times New Roman" w:cs="Times New Roman"/>
          <w:sz w:val="24"/>
          <w:szCs w:val="24"/>
          <w:lang w:bidi="uk-UA"/>
        </w:rPr>
        <w:t>запобігання та виявлення корупції облдержадміністрації  шляхом проведення перевірок</w:t>
      </w:r>
      <w:r w:rsidR="00BE0B94">
        <w:rPr>
          <w:rFonts w:ascii="Times New Roman" w:hAnsi="Times New Roman" w:cs="Times New Roman"/>
          <w:sz w:val="24"/>
          <w:szCs w:val="24"/>
          <w:lang w:bidi="uk-UA"/>
        </w:rPr>
        <w:t xml:space="preserve">     </w:t>
      </w:r>
      <w:r w:rsidRPr="004F5736">
        <w:rPr>
          <w:rFonts w:ascii="Times New Roman" w:hAnsi="Times New Roman" w:cs="Times New Roman"/>
          <w:sz w:val="24"/>
          <w:szCs w:val="24"/>
          <w:lang w:bidi="uk-UA"/>
        </w:rPr>
        <w:t xml:space="preserve"> стосовно осіб, які претендують на зайняття посад державної служби, які передбачають </w:t>
      </w:r>
      <w:r w:rsidR="00BE0B94">
        <w:rPr>
          <w:rFonts w:ascii="Times New Roman" w:hAnsi="Times New Roman" w:cs="Times New Roman"/>
          <w:sz w:val="24"/>
          <w:szCs w:val="24"/>
          <w:lang w:bidi="uk-UA"/>
        </w:rPr>
        <w:t xml:space="preserve">          </w:t>
      </w:r>
      <w:r w:rsidRPr="004F5736">
        <w:rPr>
          <w:rFonts w:ascii="Times New Roman" w:hAnsi="Times New Roman" w:cs="Times New Roman"/>
          <w:sz w:val="24"/>
          <w:szCs w:val="24"/>
          <w:lang w:bidi="uk-UA"/>
        </w:rPr>
        <w:t xml:space="preserve">зайняття відповідального або особливо відповідального становища у апараті </w:t>
      </w:r>
      <w:r w:rsidR="00BE0B94">
        <w:rPr>
          <w:rFonts w:ascii="Times New Roman" w:hAnsi="Times New Roman" w:cs="Times New Roman"/>
          <w:sz w:val="24"/>
          <w:szCs w:val="24"/>
          <w:lang w:bidi="uk-UA"/>
        </w:rPr>
        <w:t xml:space="preserve">                             </w:t>
      </w:r>
      <w:r w:rsidRPr="004F5736">
        <w:rPr>
          <w:rFonts w:ascii="Times New Roman" w:hAnsi="Times New Roman" w:cs="Times New Roman"/>
          <w:sz w:val="24"/>
          <w:szCs w:val="24"/>
          <w:lang w:bidi="uk-UA"/>
        </w:rPr>
        <w:t>облдержадміністрації, відзвітовано керівництву про проведення такого контролю. Протягом 9 місяців 2020 року було проведено 6 перевірок стосовно осіб, які претендують на зайняття посад, які передбачають зайняття відповідального або особливо відповідального становища на</w:t>
      </w:r>
      <w:r>
        <w:rPr>
          <w:rFonts w:ascii="Times New Roman" w:hAnsi="Times New Roman" w:cs="Times New Roman"/>
          <w:sz w:val="24"/>
          <w:szCs w:val="24"/>
          <w:lang w:bidi="uk-UA"/>
        </w:rPr>
        <w:t xml:space="preserve"> </w:t>
      </w:r>
      <w:r w:rsidRPr="004F5736">
        <w:rPr>
          <w:rFonts w:ascii="Times New Roman" w:hAnsi="Times New Roman" w:cs="Times New Roman"/>
          <w:sz w:val="24"/>
          <w:szCs w:val="24"/>
          <w:lang w:bidi="uk-UA"/>
        </w:rPr>
        <w:t xml:space="preserve">вакантні посади директора департаменту житлово-комунального господарства Донецької </w:t>
      </w:r>
      <w:r>
        <w:rPr>
          <w:rFonts w:ascii="Times New Roman" w:hAnsi="Times New Roman" w:cs="Times New Roman"/>
          <w:sz w:val="24"/>
          <w:szCs w:val="24"/>
          <w:lang w:bidi="uk-UA"/>
        </w:rPr>
        <w:t xml:space="preserve">  </w:t>
      </w:r>
      <w:r w:rsidRPr="004F5736">
        <w:rPr>
          <w:rFonts w:ascii="Times New Roman" w:hAnsi="Times New Roman" w:cs="Times New Roman"/>
          <w:sz w:val="24"/>
          <w:szCs w:val="24"/>
          <w:lang w:bidi="uk-UA"/>
        </w:rPr>
        <w:t xml:space="preserve">обласної державної адміністрації, директора департаменту охорони здоров’я Донецької </w:t>
      </w:r>
      <w:r>
        <w:rPr>
          <w:rFonts w:ascii="Times New Roman" w:hAnsi="Times New Roman" w:cs="Times New Roman"/>
          <w:sz w:val="24"/>
          <w:szCs w:val="24"/>
          <w:lang w:bidi="uk-UA"/>
        </w:rPr>
        <w:t xml:space="preserve">       </w:t>
      </w:r>
      <w:r w:rsidRPr="004F5736">
        <w:rPr>
          <w:rFonts w:ascii="Times New Roman" w:hAnsi="Times New Roman" w:cs="Times New Roman"/>
          <w:sz w:val="24"/>
          <w:szCs w:val="24"/>
          <w:lang w:bidi="uk-UA"/>
        </w:rPr>
        <w:t xml:space="preserve">обласної державної адміністрації, начальника управління інформаційної діяльності та </w:t>
      </w:r>
      <w:r>
        <w:rPr>
          <w:rFonts w:ascii="Times New Roman" w:hAnsi="Times New Roman" w:cs="Times New Roman"/>
          <w:sz w:val="24"/>
          <w:szCs w:val="24"/>
          <w:lang w:bidi="uk-UA"/>
        </w:rPr>
        <w:t xml:space="preserve">             </w:t>
      </w:r>
      <w:r w:rsidRPr="004F5736">
        <w:rPr>
          <w:rFonts w:ascii="Times New Roman" w:hAnsi="Times New Roman" w:cs="Times New Roman"/>
          <w:sz w:val="24"/>
          <w:szCs w:val="24"/>
          <w:lang w:bidi="uk-UA"/>
        </w:rPr>
        <w:t xml:space="preserve">комунікацій з громадськістю Донецької обласної державної адміністрації, керівника </w:t>
      </w:r>
      <w:r>
        <w:rPr>
          <w:rFonts w:ascii="Times New Roman" w:hAnsi="Times New Roman" w:cs="Times New Roman"/>
          <w:sz w:val="24"/>
          <w:szCs w:val="24"/>
          <w:lang w:bidi="uk-UA"/>
        </w:rPr>
        <w:t xml:space="preserve">                   </w:t>
      </w:r>
      <w:r w:rsidRPr="004F5736">
        <w:rPr>
          <w:rFonts w:ascii="Times New Roman" w:hAnsi="Times New Roman" w:cs="Times New Roman"/>
          <w:sz w:val="24"/>
          <w:szCs w:val="24"/>
          <w:lang w:bidi="uk-UA"/>
        </w:rPr>
        <w:t xml:space="preserve">військово-цивільної адміністрації сіл </w:t>
      </w:r>
      <w:proofErr w:type="spellStart"/>
      <w:r w:rsidRPr="004F5736">
        <w:rPr>
          <w:rFonts w:ascii="Times New Roman" w:hAnsi="Times New Roman" w:cs="Times New Roman"/>
          <w:sz w:val="24"/>
          <w:szCs w:val="24"/>
          <w:lang w:bidi="uk-UA"/>
        </w:rPr>
        <w:t>Комінтернове</w:t>
      </w:r>
      <w:proofErr w:type="spellEnd"/>
      <w:r w:rsidRPr="004F5736">
        <w:rPr>
          <w:rFonts w:ascii="Times New Roman" w:hAnsi="Times New Roman" w:cs="Times New Roman"/>
          <w:sz w:val="24"/>
          <w:szCs w:val="24"/>
          <w:lang w:bidi="uk-UA"/>
        </w:rPr>
        <w:t xml:space="preserve">, Водяне та </w:t>
      </w:r>
      <w:proofErr w:type="spellStart"/>
      <w:r w:rsidRPr="004F5736">
        <w:rPr>
          <w:rFonts w:ascii="Times New Roman" w:hAnsi="Times New Roman" w:cs="Times New Roman"/>
          <w:sz w:val="24"/>
          <w:szCs w:val="24"/>
          <w:lang w:bidi="uk-UA"/>
        </w:rPr>
        <w:t>Заїченко</w:t>
      </w:r>
      <w:proofErr w:type="spellEnd"/>
      <w:r w:rsidRPr="004F5736">
        <w:rPr>
          <w:rFonts w:ascii="Times New Roman" w:hAnsi="Times New Roman" w:cs="Times New Roman"/>
          <w:sz w:val="24"/>
          <w:szCs w:val="24"/>
          <w:lang w:bidi="uk-UA"/>
        </w:rPr>
        <w:t xml:space="preserve"> Волноваського </w:t>
      </w:r>
      <w:r>
        <w:rPr>
          <w:rFonts w:ascii="Times New Roman" w:hAnsi="Times New Roman" w:cs="Times New Roman"/>
          <w:sz w:val="24"/>
          <w:szCs w:val="24"/>
          <w:lang w:bidi="uk-UA"/>
        </w:rPr>
        <w:t xml:space="preserve">            </w:t>
      </w:r>
      <w:r w:rsidRPr="004F5736">
        <w:rPr>
          <w:rFonts w:ascii="Times New Roman" w:hAnsi="Times New Roman" w:cs="Times New Roman"/>
          <w:sz w:val="24"/>
          <w:szCs w:val="24"/>
          <w:lang w:bidi="uk-UA"/>
        </w:rPr>
        <w:t xml:space="preserve">району Донецької області, керівника військово-цивільної адміністрації міста </w:t>
      </w:r>
      <w:proofErr w:type="spellStart"/>
      <w:r w:rsidRPr="004F5736">
        <w:rPr>
          <w:rFonts w:ascii="Times New Roman" w:hAnsi="Times New Roman" w:cs="Times New Roman"/>
          <w:sz w:val="24"/>
          <w:szCs w:val="24"/>
          <w:lang w:bidi="uk-UA"/>
        </w:rPr>
        <w:t>Торецьк</w:t>
      </w:r>
      <w:proofErr w:type="spellEnd"/>
      <w:r w:rsidRPr="004F5736">
        <w:rPr>
          <w:rFonts w:ascii="Times New Roman" w:hAnsi="Times New Roman" w:cs="Times New Roman"/>
          <w:sz w:val="24"/>
          <w:szCs w:val="24"/>
          <w:lang w:bidi="uk-UA"/>
        </w:rPr>
        <w:t xml:space="preserve"> </w:t>
      </w:r>
      <w:r>
        <w:rPr>
          <w:rFonts w:ascii="Times New Roman" w:hAnsi="Times New Roman" w:cs="Times New Roman"/>
          <w:sz w:val="24"/>
          <w:szCs w:val="24"/>
          <w:lang w:bidi="uk-UA"/>
        </w:rPr>
        <w:t xml:space="preserve">           </w:t>
      </w:r>
      <w:r w:rsidRPr="004F5736">
        <w:rPr>
          <w:rFonts w:ascii="Times New Roman" w:hAnsi="Times New Roman" w:cs="Times New Roman"/>
          <w:sz w:val="24"/>
          <w:szCs w:val="24"/>
          <w:lang w:bidi="uk-UA"/>
        </w:rPr>
        <w:t xml:space="preserve">Донецької області та керівника військово-цивільної адміністрації міста </w:t>
      </w:r>
      <w:proofErr w:type="spellStart"/>
      <w:r w:rsidRPr="004F5736">
        <w:rPr>
          <w:rFonts w:ascii="Times New Roman" w:hAnsi="Times New Roman" w:cs="Times New Roman"/>
          <w:sz w:val="24"/>
          <w:szCs w:val="24"/>
          <w:lang w:bidi="uk-UA"/>
        </w:rPr>
        <w:t>Красногорівка</w:t>
      </w:r>
      <w:proofErr w:type="spellEnd"/>
      <w:r w:rsidRPr="004F5736">
        <w:rPr>
          <w:rFonts w:ascii="Times New Roman" w:hAnsi="Times New Roman" w:cs="Times New Roman"/>
          <w:sz w:val="24"/>
          <w:szCs w:val="24"/>
          <w:lang w:bidi="uk-UA"/>
        </w:rPr>
        <w:t xml:space="preserve"> </w:t>
      </w:r>
      <w:proofErr w:type="spellStart"/>
      <w:r w:rsidRPr="004F5736">
        <w:rPr>
          <w:rFonts w:ascii="Times New Roman" w:hAnsi="Times New Roman" w:cs="Times New Roman"/>
          <w:sz w:val="24"/>
          <w:szCs w:val="24"/>
          <w:lang w:bidi="uk-UA"/>
        </w:rPr>
        <w:t>Мар’їнського</w:t>
      </w:r>
      <w:proofErr w:type="spellEnd"/>
      <w:r w:rsidRPr="004F5736">
        <w:rPr>
          <w:rFonts w:ascii="Times New Roman" w:hAnsi="Times New Roman" w:cs="Times New Roman"/>
          <w:sz w:val="24"/>
          <w:szCs w:val="24"/>
          <w:lang w:bidi="uk-UA"/>
        </w:rPr>
        <w:t xml:space="preserve"> району Доне</w:t>
      </w:r>
      <w:r>
        <w:rPr>
          <w:rFonts w:ascii="Times New Roman" w:hAnsi="Times New Roman" w:cs="Times New Roman"/>
          <w:sz w:val="24"/>
          <w:szCs w:val="24"/>
          <w:lang w:bidi="uk-UA"/>
        </w:rPr>
        <w:t xml:space="preserve">цької області. </w:t>
      </w:r>
      <w:r w:rsidRPr="004F5736">
        <w:rPr>
          <w:rFonts w:ascii="Times New Roman" w:hAnsi="Times New Roman" w:cs="Times New Roman"/>
          <w:sz w:val="24"/>
          <w:szCs w:val="24"/>
          <w:lang w:bidi="uk-UA"/>
        </w:rPr>
        <w:t>При проведенні перевірко дотримані строк</w:t>
      </w:r>
      <w:r>
        <w:rPr>
          <w:rFonts w:ascii="Times New Roman" w:hAnsi="Times New Roman" w:cs="Times New Roman"/>
          <w:sz w:val="24"/>
          <w:szCs w:val="24"/>
          <w:lang w:bidi="uk-UA"/>
        </w:rPr>
        <w:t xml:space="preserve">и, які </w:t>
      </w:r>
      <w:r w:rsidR="00BE0B94">
        <w:rPr>
          <w:rFonts w:ascii="Times New Roman" w:hAnsi="Times New Roman" w:cs="Times New Roman"/>
          <w:sz w:val="24"/>
          <w:szCs w:val="24"/>
          <w:lang w:bidi="uk-UA"/>
        </w:rPr>
        <w:t xml:space="preserve">     </w:t>
      </w:r>
      <w:r>
        <w:rPr>
          <w:rFonts w:ascii="Times New Roman" w:hAnsi="Times New Roman" w:cs="Times New Roman"/>
          <w:sz w:val="24"/>
          <w:szCs w:val="24"/>
          <w:lang w:bidi="uk-UA"/>
        </w:rPr>
        <w:t>визначені законодавством</w:t>
      </w:r>
      <w:r w:rsidRPr="004F5736">
        <w:rPr>
          <w:rFonts w:ascii="Times New Roman" w:hAnsi="Times New Roman" w:cs="Times New Roman"/>
          <w:sz w:val="24"/>
          <w:szCs w:val="24"/>
          <w:lang w:bidi="uk-UA"/>
        </w:rPr>
        <w:t xml:space="preserve"> </w:t>
      </w:r>
      <w:r w:rsidR="00496104" w:rsidRPr="004F5736">
        <w:rPr>
          <w:rFonts w:ascii="Times New Roman" w:hAnsi="Times New Roman" w:cs="Times New Roman"/>
          <w:i/>
          <w:sz w:val="24"/>
          <w:szCs w:val="24"/>
          <w:u w:val="single"/>
          <w:lang w:bidi="uk-UA"/>
        </w:rPr>
        <w:t xml:space="preserve">(триваючий захід, виконується </w:t>
      </w:r>
      <w:r>
        <w:rPr>
          <w:rFonts w:ascii="Times New Roman" w:hAnsi="Times New Roman" w:cs="Times New Roman"/>
          <w:i/>
          <w:sz w:val="24"/>
          <w:szCs w:val="24"/>
          <w:u w:val="single"/>
          <w:lang w:bidi="uk-UA"/>
        </w:rPr>
        <w:t>постійно протягом 2019-</w:t>
      </w:r>
      <w:r w:rsidR="00BE0B94">
        <w:rPr>
          <w:rFonts w:ascii="Times New Roman" w:hAnsi="Times New Roman" w:cs="Times New Roman"/>
          <w:i/>
          <w:sz w:val="24"/>
          <w:szCs w:val="24"/>
          <w:u w:val="single"/>
          <w:lang w:bidi="uk-UA"/>
        </w:rPr>
        <w:t xml:space="preserve">             </w:t>
      </w:r>
      <w:r>
        <w:rPr>
          <w:rFonts w:ascii="Times New Roman" w:hAnsi="Times New Roman" w:cs="Times New Roman"/>
          <w:i/>
          <w:sz w:val="24"/>
          <w:szCs w:val="24"/>
          <w:u w:val="single"/>
          <w:lang w:bidi="uk-UA"/>
        </w:rPr>
        <w:t xml:space="preserve">2020 </w:t>
      </w:r>
      <w:r w:rsidR="00BE0B94">
        <w:rPr>
          <w:rFonts w:ascii="Times New Roman" w:hAnsi="Times New Roman" w:cs="Times New Roman"/>
          <w:i/>
          <w:sz w:val="24"/>
          <w:szCs w:val="24"/>
          <w:u w:val="single"/>
          <w:lang w:bidi="uk-UA"/>
        </w:rPr>
        <w:t xml:space="preserve"> </w:t>
      </w:r>
      <w:r>
        <w:rPr>
          <w:rFonts w:ascii="Times New Roman" w:hAnsi="Times New Roman" w:cs="Times New Roman"/>
          <w:i/>
          <w:sz w:val="24"/>
          <w:szCs w:val="24"/>
          <w:u w:val="single"/>
          <w:lang w:bidi="uk-UA"/>
        </w:rPr>
        <w:t>років).</w:t>
      </w:r>
    </w:p>
    <w:p w:rsidR="00757D45" w:rsidRPr="004F5736" w:rsidRDefault="004F5736" w:rsidP="00757D45">
      <w:pPr>
        <w:pStyle w:val="ac"/>
        <w:spacing w:line="230" w:lineRule="auto"/>
        <w:ind w:firstLine="567"/>
        <w:jc w:val="both"/>
        <w:rPr>
          <w:rFonts w:ascii="Times New Roman" w:hAnsi="Times New Roman" w:cs="Times New Roman"/>
          <w:i/>
          <w:sz w:val="24"/>
          <w:szCs w:val="24"/>
          <w:u w:val="single"/>
          <w:lang w:bidi="uk-UA"/>
        </w:rPr>
      </w:pPr>
      <w:r>
        <w:rPr>
          <w:rFonts w:ascii="Times New Roman" w:hAnsi="Times New Roman" w:cs="Times New Roman"/>
          <w:sz w:val="24"/>
          <w:szCs w:val="24"/>
          <w:lang w:bidi="uk-UA"/>
        </w:rPr>
        <w:t>З</w:t>
      </w:r>
      <w:r w:rsidR="00496104" w:rsidRPr="00496104">
        <w:rPr>
          <w:rFonts w:ascii="Times New Roman" w:hAnsi="Times New Roman" w:cs="Times New Roman"/>
          <w:sz w:val="24"/>
          <w:szCs w:val="24"/>
          <w:lang w:bidi="uk-UA"/>
        </w:rPr>
        <w:t xml:space="preserve">абезпечено попередження кожного працівника апарату, структурних підрозділів </w:t>
      </w:r>
      <w:r>
        <w:rPr>
          <w:rFonts w:ascii="Times New Roman" w:hAnsi="Times New Roman" w:cs="Times New Roman"/>
          <w:sz w:val="24"/>
          <w:szCs w:val="24"/>
          <w:lang w:bidi="uk-UA"/>
        </w:rPr>
        <w:t xml:space="preserve">      </w:t>
      </w:r>
      <w:r w:rsidR="00496104" w:rsidRPr="00496104">
        <w:rPr>
          <w:rFonts w:ascii="Times New Roman" w:hAnsi="Times New Roman" w:cs="Times New Roman"/>
          <w:sz w:val="24"/>
          <w:szCs w:val="24"/>
          <w:lang w:bidi="uk-UA"/>
        </w:rPr>
        <w:t xml:space="preserve">облдержадміністрації про персональну відповідальність за порушення антикорупційного </w:t>
      </w:r>
      <w:r>
        <w:rPr>
          <w:rFonts w:ascii="Times New Roman" w:hAnsi="Times New Roman" w:cs="Times New Roman"/>
          <w:sz w:val="24"/>
          <w:szCs w:val="24"/>
          <w:lang w:bidi="uk-UA"/>
        </w:rPr>
        <w:t xml:space="preserve">     </w:t>
      </w:r>
      <w:r w:rsidR="00496104" w:rsidRPr="00496104">
        <w:rPr>
          <w:rFonts w:ascii="Times New Roman" w:hAnsi="Times New Roman" w:cs="Times New Roman"/>
          <w:sz w:val="24"/>
          <w:szCs w:val="24"/>
          <w:lang w:bidi="uk-UA"/>
        </w:rPr>
        <w:t xml:space="preserve">законодавства із зазначенням статей нормативно-правових актів, якими така </w:t>
      </w:r>
      <w:r>
        <w:rPr>
          <w:rFonts w:ascii="Times New Roman" w:hAnsi="Times New Roman" w:cs="Times New Roman"/>
          <w:sz w:val="24"/>
          <w:szCs w:val="24"/>
          <w:lang w:bidi="uk-UA"/>
        </w:rPr>
        <w:t xml:space="preserve">                                </w:t>
      </w:r>
      <w:r w:rsidR="00496104" w:rsidRPr="00496104">
        <w:rPr>
          <w:rFonts w:ascii="Times New Roman" w:hAnsi="Times New Roman" w:cs="Times New Roman"/>
          <w:sz w:val="24"/>
          <w:szCs w:val="24"/>
          <w:lang w:bidi="uk-UA"/>
        </w:rPr>
        <w:t>відповідальність встановлена, та санкції, які вони пер</w:t>
      </w:r>
      <w:r w:rsidR="00496104">
        <w:rPr>
          <w:rFonts w:ascii="Times New Roman" w:hAnsi="Times New Roman" w:cs="Times New Roman"/>
          <w:sz w:val="24"/>
          <w:szCs w:val="24"/>
          <w:lang w:bidi="uk-UA"/>
        </w:rPr>
        <w:t xml:space="preserve">едбачають </w:t>
      </w:r>
      <w:r w:rsidR="00496104" w:rsidRPr="004F5736">
        <w:rPr>
          <w:rFonts w:ascii="Times New Roman" w:hAnsi="Times New Roman" w:cs="Times New Roman"/>
          <w:i/>
          <w:sz w:val="24"/>
          <w:szCs w:val="24"/>
          <w:u w:val="single"/>
          <w:lang w:bidi="uk-UA"/>
        </w:rPr>
        <w:t>(</w:t>
      </w:r>
      <w:r w:rsidRPr="004F5736">
        <w:rPr>
          <w:rFonts w:ascii="Times New Roman" w:hAnsi="Times New Roman" w:cs="Times New Roman"/>
          <w:i/>
          <w:sz w:val="24"/>
          <w:szCs w:val="24"/>
          <w:u w:val="single"/>
          <w:lang w:bidi="uk-UA"/>
        </w:rPr>
        <w:t xml:space="preserve">виконання заходу           </w:t>
      </w:r>
      <w:r>
        <w:rPr>
          <w:rFonts w:ascii="Times New Roman" w:hAnsi="Times New Roman" w:cs="Times New Roman"/>
          <w:i/>
          <w:sz w:val="24"/>
          <w:szCs w:val="24"/>
          <w:u w:val="single"/>
          <w:lang w:bidi="uk-UA"/>
        </w:rPr>
        <w:t xml:space="preserve">         </w:t>
      </w:r>
      <w:r w:rsidRPr="004F5736">
        <w:rPr>
          <w:rFonts w:ascii="Times New Roman" w:hAnsi="Times New Roman" w:cs="Times New Roman"/>
          <w:i/>
          <w:sz w:val="24"/>
          <w:szCs w:val="24"/>
          <w:u w:val="single"/>
          <w:lang w:bidi="uk-UA"/>
        </w:rPr>
        <w:t xml:space="preserve">заплановано на травень 2019 року та квітень 2020 року, </w:t>
      </w:r>
      <w:r w:rsidR="00496104" w:rsidRPr="004F5736">
        <w:rPr>
          <w:rFonts w:ascii="Times New Roman" w:hAnsi="Times New Roman" w:cs="Times New Roman"/>
          <w:i/>
          <w:sz w:val="24"/>
          <w:szCs w:val="24"/>
          <w:u w:val="single"/>
          <w:lang w:bidi="uk-UA"/>
        </w:rPr>
        <w:t>захід виконано 100%)</w:t>
      </w:r>
      <w:r w:rsidRPr="004F5736">
        <w:rPr>
          <w:rFonts w:ascii="Times New Roman" w:hAnsi="Times New Roman" w:cs="Times New Roman"/>
          <w:i/>
          <w:sz w:val="24"/>
          <w:szCs w:val="24"/>
          <w:u w:val="single"/>
          <w:lang w:bidi="uk-UA"/>
        </w:rPr>
        <w:t>.</w:t>
      </w:r>
    </w:p>
    <w:p w:rsidR="002D150A" w:rsidRPr="004F5736" w:rsidRDefault="004F5736" w:rsidP="00757D45">
      <w:pPr>
        <w:pStyle w:val="ac"/>
        <w:spacing w:line="230" w:lineRule="auto"/>
        <w:ind w:firstLine="567"/>
        <w:jc w:val="both"/>
        <w:rPr>
          <w:i/>
          <w:u w:val="single"/>
        </w:rPr>
      </w:pPr>
      <w:r>
        <w:rPr>
          <w:rFonts w:ascii="Times New Roman" w:hAnsi="Times New Roman" w:cs="Times New Roman"/>
          <w:sz w:val="24"/>
          <w:szCs w:val="24"/>
          <w:lang w:bidi="uk-UA"/>
        </w:rPr>
        <w:t>В</w:t>
      </w:r>
      <w:r w:rsidR="0022232F" w:rsidRPr="00757D45">
        <w:rPr>
          <w:rFonts w:ascii="Times New Roman" w:hAnsi="Times New Roman" w:cs="Times New Roman"/>
          <w:sz w:val="24"/>
          <w:szCs w:val="24"/>
        </w:rPr>
        <w:t xml:space="preserve">становлено зовнішній </w:t>
      </w:r>
      <w:r w:rsidR="0022232F">
        <w:rPr>
          <w:rFonts w:ascii="Times New Roman" w:hAnsi="Times New Roman" w:cs="Times New Roman"/>
          <w:sz w:val="24"/>
          <w:szCs w:val="24"/>
        </w:rPr>
        <w:t>контроль за здійсненням роботи з розробки Антикорупційної програми облдержадміністрації (у тому числі оцінки корупційних ризиків) –</w:t>
      </w:r>
      <w:r w:rsidR="00251E31">
        <w:rPr>
          <w:rFonts w:ascii="Times New Roman" w:hAnsi="Times New Roman" w:cs="Times New Roman"/>
          <w:sz w:val="24"/>
          <w:szCs w:val="24"/>
        </w:rPr>
        <w:t xml:space="preserve"> </w:t>
      </w:r>
      <w:r w:rsidR="0022232F">
        <w:rPr>
          <w:rFonts w:ascii="Times New Roman" w:hAnsi="Times New Roman" w:cs="Times New Roman"/>
          <w:sz w:val="24"/>
          <w:szCs w:val="24"/>
        </w:rPr>
        <w:t xml:space="preserve">шляхом </w:t>
      </w:r>
      <w:r w:rsidR="00AF6DAF">
        <w:rPr>
          <w:rFonts w:ascii="Times New Roman" w:hAnsi="Times New Roman" w:cs="Times New Roman"/>
          <w:sz w:val="24"/>
          <w:szCs w:val="24"/>
        </w:rPr>
        <w:t xml:space="preserve">                 </w:t>
      </w:r>
      <w:r w:rsidR="0022232F">
        <w:rPr>
          <w:rFonts w:ascii="Times New Roman" w:hAnsi="Times New Roman" w:cs="Times New Roman"/>
          <w:sz w:val="24"/>
          <w:szCs w:val="24"/>
        </w:rPr>
        <w:t>залучення до складу комісії з оцінки корупційних ризиків у діяльності облдержадміністрації та її структурних підрозділів на 2019-2020 роки</w:t>
      </w:r>
      <w:r w:rsidR="0022232F">
        <w:rPr>
          <w:rFonts w:ascii="Times New Roman" w:eastAsia="Andale Sans UI" w:hAnsi="Times New Roman" w:cs="Tahoma"/>
          <w:sz w:val="20"/>
          <w:szCs w:val="20"/>
          <w:lang w:eastAsia="uk-UA"/>
        </w:rPr>
        <w:t xml:space="preserve"> </w:t>
      </w:r>
      <w:r w:rsidR="0022232F">
        <w:rPr>
          <w:rFonts w:ascii="Times New Roman" w:hAnsi="Times New Roman" w:cs="Times New Roman"/>
          <w:sz w:val="24"/>
          <w:szCs w:val="24"/>
        </w:rPr>
        <w:t xml:space="preserve">представника громадськості Рибалкіна В.М., який володіє  знаннями про внутрішнє і зовнішнє середовище органу державної влади, має документально підтверджений досвід  роботи у відповідній сфері (розпорядження голови </w:t>
      </w:r>
      <w:r w:rsidR="00AF6DAF">
        <w:rPr>
          <w:rFonts w:ascii="Times New Roman" w:hAnsi="Times New Roman" w:cs="Times New Roman"/>
          <w:sz w:val="24"/>
          <w:szCs w:val="24"/>
        </w:rPr>
        <w:t xml:space="preserve">     </w:t>
      </w:r>
      <w:r w:rsidR="0022232F">
        <w:rPr>
          <w:rFonts w:ascii="Times New Roman" w:hAnsi="Times New Roman" w:cs="Times New Roman"/>
          <w:sz w:val="24"/>
          <w:szCs w:val="24"/>
        </w:rPr>
        <w:t xml:space="preserve">облдержадміністрації, керівника обласної військово-цивільної адміністрації від 19.02.2019   </w:t>
      </w:r>
      <w:r w:rsidR="00AF6DAF">
        <w:rPr>
          <w:rFonts w:ascii="Times New Roman" w:hAnsi="Times New Roman" w:cs="Times New Roman"/>
          <w:sz w:val="24"/>
          <w:szCs w:val="24"/>
        </w:rPr>
        <w:t xml:space="preserve">    </w:t>
      </w:r>
      <w:r w:rsidR="0022232F">
        <w:rPr>
          <w:rFonts w:ascii="Times New Roman" w:hAnsi="Times New Roman" w:cs="Times New Roman"/>
          <w:sz w:val="24"/>
          <w:szCs w:val="24"/>
        </w:rPr>
        <w:t xml:space="preserve">№ 159/5-19 «Про комісію з оцінки корупційних ризиків у діяльності облдержадміністрації та </w:t>
      </w:r>
      <w:r w:rsidR="0022232F">
        <w:rPr>
          <w:rFonts w:ascii="Times New Roman" w:hAnsi="Times New Roman" w:cs="Times New Roman"/>
          <w:sz w:val="24"/>
          <w:szCs w:val="24"/>
        </w:rPr>
        <w:lastRenderedPageBreak/>
        <w:t>її структурних підрозділів на 2019-2020 роки</w:t>
      </w:r>
      <w:r w:rsidR="0022232F" w:rsidRPr="004F5736">
        <w:rPr>
          <w:rFonts w:ascii="Times New Roman" w:hAnsi="Times New Roman" w:cs="Times New Roman"/>
          <w:i/>
          <w:sz w:val="24"/>
          <w:szCs w:val="24"/>
          <w:u w:val="single"/>
        </w:rPr>
        <w:t>») (заплановано на квітень 2019 року,</w:t>
      </w:r>
      <w:r w:rsidR="00AF6DAF" w:rsidRPr="004F5736">
        <w:rPr>
          <w:rFonts w:ascii="Times New Roman" w:hAnsi="Times New Roman" w:cs="Times New Roman"/>
          <w:i/>
          <w:sz w:val="24"/>
          <w:szCs w:val="24"/>
          <w:u w:val="single"/>
        </w:rPr>
        <w:t xml:space="preserve"> </w:t>
      </w:r>
      <w:r w:rsidR="0022232F" w:rsidRPr="004F5736">
        <w:rPr>
          <w:rFonts w:ascii="Times New Roman" w:hAnsi="Times New Roman" w:cs="Times New Roman"/>
          <w:i/>
          <w:sz w:val="24"/>
          <w:szCs w:val="24"/>
          <w:u w:val="single"/>
        </w:rPr>
        <w:t>виконан</w:t>
      </w:r>
      <w:r>
        <w:rPr>
          <w:rFonts w:ascii="Times New Roman" w:hAnsi="Times New Roman" w:cs="Times New Roman"/>
          <w:i/>
          <w:sz w:val="24"/>
          <w:szCs w:val="24"/>
          <w:u w:val="single"/>
        </w:rPr>
        <w:t>ня заходу 100%).</w:t>
      </w:r>
    </w:p>
    <w:p w:rsidR="002D150A" w:rsidRPr="004F5736" w:rsidRDefault="004F5736" w:rsidP="004F5736">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В</w:t>
      </w:r>
      <w:r w:rsidR="0022232F">
        <w:rPr>
          <w:rFonts w:ascii="Times New Roman" w:hAnsi="Times New Roman" w:cs="Times New Roman"/>
          <w:sz w:val="24"/>
          <w:szCs w:val="24"/>
        </w:rPr>
        <w:t xml:space="preserve">ключено до складу комісії з оцінки корупційних ризиків у діяльності </w:t>
      </w:r>
      <w:r w:rsidR="00AF6DAF">
        <w:rPr>
          <w:rFonts w:ascii="Times New Roman" w:hAnsi="Times New Roman" w:cs="Times New Roman"/>
          <w:sz w:val="24"/>
          <w:szCs w:val="24"/>
        </w:rPr>
        <w:t xml:space="preserve">                                </w:t>
      </w:r>
      <w:r w:rsidR="0022232F">
        <w:rPr>
          <w:rFonts w:ascii="Times New Roman" w:hAnsi="Times New Roman" w:cs="Times New Roman"/>
          <w:sz w:val="24"/>
          <w:szCs w:val="24"/>
        </w:rPr>
        <w:t xml:space="preserve">облдержадміністрації та її структурних підрозділів на 2019-2020 роки керівника апарату </w:t>
      </w:r>
      <w:r w:rsidR="00AF6DAF">
        <w:rPr>
          <w:rFonts w:ascii="Times New Roman" w:hAnsi="Times New Roman" w:cs="Times New Roman"/>
          <w:sz w:val="24"/>
          <w:szCs w:val="24"/>
        </w:rPr>
        <w:t xml:space="preserve">       </w:t>
      </w:r>
      <w:r w:rsidR="0022232F">
        <w:rPr>
          <w:rFonts w:ascii="Times New Roman" w:hAnsi="Times New Roman" w:cs="Times New Roman"/>
          <w:sz w:val="24"/>
          <w:szCs w:val="24"/>
        </w:rPr>
        <w:t xml:space="preserve">облдержадміністрації </w:t>
      </w:r>
      <w:r w:rsidR="0022232F" w:rsidRPr="004F5736">
        <w:rPr>
          <w:rFonts w:ascii="Times New Roman" w:hAnsi="Times New Roman" w:cs="Times New Roman"/>
          <w:i/>
          <w:sz w:val="24"/>
          <w:szCs w:val="24"/>
          <w:u w:val="single"/>
        </w:rPr>
        <w:t>(заплановано на квітень</w:t>
      </w:r>
      <w:r>
        <w:rPr>
          <w:rFonts w:ascii="Times New Roman" w:hAnsi="Times New Roman" w:cs="Times New Roman"/>
          <w:i/>
          <w:sz w:val="24"/>
          <w:szCs w:val="24"/>
          <w:u w:val="single"/>
        </w:rPr>
        <w:t xml:space="preserve"> 2019 року, виконання 100%).</w:t>
      </w:r>
    </w:p>
    <w:p w:rsidR="002D150A" w:rsidRPr="004F5736" w:rsidRDefault="004F5736" w:rsidP="004F5736">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П</w:t>
      </w:r>
      <w:r w:rsidR="0022232F">
        <w:rPr>
          <w:rFonts w:ascii="Times New Roman" w:hAnsi="Times New Roman" w:cs="Times New Roman"/>
          <w:sz w:val="24"/>
          <w:szCs w:val="24"/>
        </w:rPr>
        <w:t xml:space="preserve">опереджено про персональну відповідальність за надання недостовірної інформації працівників облдержадміністрації, які беруть участь у роботі комісії з оцінки корупційних </w:t>
      </w:r>
      <w:r w:rsidR="00AF6DAF">
        <w:rPr>
          <w:rFonts w:ascii="Times New Roman" w:hAnsi="Times New Roman" w:cs="Times New Roman"/>
          <w:sz w:val="24"/>
          <w:szCs w:val="24"/>
        </w:rPr>
        <w:t xml:space="preserve">     </w:t>
      </w:r>
      <w:r w:rsidR="0022232F">
        <w:rPr>
          <w:rFonts w:ascii="Times New Roman" w:hAnsi="Times New Roman" w:cs="Times New Roman"/>
          <w:sz w:val="24"/>
          <w:szCs w:val="24"/>
        </w:rPr>
        <w:t>ризиків у діяльності облдержадміністрації та її структурних підрозділів на 2019-2020 роки</w:t>
      </w:r>
      <w:r w:rsidR="00AF6DAF">
        <w:rPr>
          <w:rFonts w:ascii="Times New Roman" w:hAnsi="Times New Roman" w:cs="Times New Roman"/>
          <w:sz w:val="24"/>
          <w:szCs w:val="24"/>
        </w:rPr>
        <w:t xml:space="preserve">     </w:t>
      </w:r>
      <w:r w:rsidR="0022232F">
        <w:rPr>
          <w:rFonts w:ascii="Times New Roman" w:hAnsi="Times New Roman" w:cs="Times New Roman"/>
          <w:sz w:val="24"/>
          <w:szCs w:val="24"/>
        </w:rPr>
        <w:t xml:space="preserve"> </w:t>
      </w:r>
      <w:r w:rsidR="0022232F" w:rsidRPr="004F5736">
        <w:rPr>
          <w:rFonts w:ascii="Times New Roman" w:hAnsi="Times New Roman" w:cs="Times New Roman"/>
          <w:i/>
          <w:sz w:val="24"/>
          <w:szCs w:val="24"/>
          <w:u w:val="single"/>
        </w:rPr>
        <w:t>(заплановано на квітень 20</w:t>
      </w:r>
      <w:r>
        <w:rPr>
          <w:rFonts w:ascii="Times New Roman" w:hAnsi="Times New Roman" w:cs="Times New Roman"/>
          <w:i/>
          <w:sz w:val="24"/>
          <w:szCs w:val="24"/>
          <w:u w:val="single"/>
        </w:rPr>
        <w:t>19 року, виконання заходу 100%).</w:t>
      </w:r>
    </w:p>
    <w:p w:rsidR="002D150A" w:rsidRPr="004F5736" w:rsidRDefault="004F5736" w:rsidP="004F5736">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Н</w:t>
      </w:r>
      <w:r w:rsidR="0022232F">
        <w:rPr>
          <w:rFonts w:ascii="Times New Roman" w:hAnsi="Times New Roman" w:cs="Times New Roman"/>
          <w:sz w:val="24"/>
          <w:szCs w:val="24"/>
        </w:rPr>
        <w:t xml:space="preserve">а засіданні комісії з оцінки корупційних ризиків у діяльності облдержадміністрації та її структурних підрозділів на 2019 - 2020 роки з членами комісії проведене навчання </w:t>
      </w:r>
      <w:r w:rsidR="00AF6DAF">
        <w:rPr>
          <w:rFonts w:ascii="Times New Roman" w:hAnsi="Times New Roman" w:cs="Times New Roman"/>
          <w:sz w:val="24"/>
          <w:szCs w:val="24"/>
        </w:rPr>
        <w:t xml:space="preserve">                  </w:t>
      </w:r>
      <w:r w:rsidR="0022232F">
        <w:rPr>
          <w:rFonts w:ascii="Times New Roman" w:hAnsi="Times New Roman" w:cs="Times New Roman"/>
          <w:sz w:val="24"/>
          <w:szCs w:val="24"/>
        </w:rPr>
        <w:t xml:space="preserve">Методології оцінювання корупційних ризиків у діяльності органів влади, затвердженої </w:t>
      </w:r>
      <w:r w:rsidR="00AF6DAF">
        <w:rPr>
          <w:rFonts w:ascii="Times New Roman" w:hAnsi="Times New Roman" w:cs="Times New Roman"/>
          <w:sz w:val="24"/>
          <w:szCs w:val="24"/>
        </w:rPr>
        <w:t xml:space="preserve">             </w:t>
      </w:r>
      <w:r w:rsidR="0022232F">
        <w:rPr>
          <w:rFonts w:ascii="Times New Roman" w:hAnsi="Times New Roman" w:cs="Times New Roman"/>
          <w:sz w:val="24"/>
          <w:szCs w:val="24"/>
        </w:rPr>
        <w:t xml:space="preserve">рішенням Національного агентства з питань запобігання корупції від 02 грудня 2016 року </w:t>
      </w:r>
      <w:r w:rsidR="00AF6DAF">
        <w:rPr>
          <w:rFonts w:ascii="Times New Roman" w:hAnsi="Times New Roman" w:cs="Times New Roman"/>
          <w:sz w:val="24"/>
          <w:szCs w:val="24"/>
        </w:rPr>
        <w:t xml:space="preserve">         </w:t>
      </w:r>
      <w:r w:rsidR="0022232F">
        <w:rPr>
          <w:rFonts w:ascii="Times New Roman" w:hAnsi="Times New Roman" w:cs="Times New Roman"/>
          <w:sz w:val="24"/>
          <w:szCs w:val="24"/>
        </w:rPr>
        <w:t>№ 126, зареєстрованого в Міністерстві юстиції України 28 грудня 2016 року за № 1718/29848 (протокол від 26.02.2019 № 1)</w:t>
      </w:r>
      <w:r w:rsidR="0022232F">
        <w:rPr>
          <w:rFonts w:ascii="Times New Roman" w:hAnsi="Times New Roman" w:cs="Times New Roman"/>
          <w:b/>
          <w:sz w:val="24"/>
          <w:szCs w:val="24"/>
        </w:rPr>
        <w:t xml:space="preserve"> </w:t>
      </w:r>
      <w:r w:rsidR="0022232F" w:rsidRPr="004F5736">
        <w:rPr>
          <w:rFonts w:ascii="Times New Roman" w:hAnsi="Times New Roman" w:cs="Times New Roman"/>
          <w:i/>
          <w:sz w:val="24"/>
          <w:szCs w:val="24"/>
          <w:u w:val="single"/>
        </w:rPr>
        <w:t>(заплановано на квітень 20</w:t>
      </w:r>
      <w:r>
        <w:rPr>
          <w:rFonts w:ascii="Times New Roman" w:hAnsi="Times New Roman" w:cs="Times New Roman"/>
          <w:i/>
          <w:sz w:val="24"/>
          <w:szCs w:val="24"/>
          <w:u w:val="single"/>
        </w:rPr>
        <w:t>19 року, виконання заходу 100%).</w:t>
      </w:r>
    </w:p>
    <w:p w:rsidR="002D150A" w:rsidRPr="004F5736" w:rsidRDefault="004F5736" w:rsidP="004F5736">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Н</w:t>
      </w:r>
      <w:r w:rsidR="0022232F">
        <w:rPr>
          <w:rFonts w:ascii="Times New Roman" w:hAnsi="Times New Roman" w:cs="Times New Roman"/>
          <w:sz w:val="24"/>
          <w:szCs w:val="24"/>
        </w:rPr>
        <w:t xml:space="preserve">а офіційному веб-сайті облдержадміністрації розміщено інформацію про початок </w:t>
      </w:r>
      <w:r w:rsidR="00AF6DAF">
        <w:rPr>
          <w:rFonts w:ascii="Times New Roman" w:hAnsi="Times New Roman" w:cs="Times New Roman"/>
          <w:sz w:val="24"/>
          <w:szCs w:val="24"/>
        </w:rPr>
        <w:t xml:space="preserve">     </w:t>
      </w:r>
      <w:r w:rsidR="0022232F">
        <w:rPr>
          <w:rFonts w:ascii="Times New Roman" w:hAnsi="Times New Roman" w:cs="Times New Roman"/>
          <w:sz w:val="24"/>
          <w:szCs w:val="24"/>
        </w:rPr>
        <w:t xml:space="preserve">оцінки корупційних ризиків у облдержадміністрації </w:t>
      </w:r>
      <w:r w:rsidR="0022232F" w:rsidRPr="004F5736">
        <w:rPr>
          <w:rFonts w:ascii="Times New Roman" w:hAnsi="Times New Roman" w:cs="Times New Roman"/>
          <w:i/>
          <w:sz w:val="24"/>
          <w:szCs w:val="24"/>
          <w:u w:val="single"/>
        </w:rPr>
        <w:t>(заплановано на квітень 20</w:t>
      </w:r>
      <w:r w:rsidR="00251E31" w:rsidRPr="004F5736">
        <w:rPr>
          <w:rFonts w:ascii="Times New Roman" w:hAnsi="Times New Roman" w:cs="Times New Roman"/>
          <w:i/>
          <w:sz w:val="24"/>
          <w:szCs w:val="24"/>
          <w:u w:val="single"/>
        </w:rPr>
        <w:t xml:space="preserve">19 року, </w:t>
      </w:r>
      <w:r w:rsidR="00AF6DAF" w:rsidRPr="004F5736">
        <w:rPr>
          <w:rFonts w:ascii="Times New Roman" w:hAnsi="Times New Roman" w:cs="Times New Roman"/>
          <w:i/>
          <w:sz w:val="24"/>
          <w:szCs w:val="24"/>
          <w:u w:val="single"/>
        </w:rPr>
        <w:t xml:space="preserve">      </w:t>
      </w:r>
      <w:r>
        <w:rPr>
          <w:rFonts w:ascii="Times New Roman" w:hAnsi="Times New Roman" w:cs="Times New Roman"/>
          <w:i/>
          <w:sz w:val="24"/>
          <w:szCs w:val="24"/>
          <w:u w:val="single"/>
        </w:rPr>
        <w:t xml:space="preserve">   виконання заходу 100%).</w:t>
      </w:r>
    </w:p>
    <w:p w:rsidR="00757D45" w:rsidRPr="004F5736" w:rsidRDefault="004F5736" w:rsidP="004F5736">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О</w:t>
      </w:r>
      <w:r w:rsidR="00757D45" w:rsidRPr="00757D45">
        <w:rPr>
          <w:rFonts w:ascii="Times New Roman" w:hAnsi="Times New Roman" w:cs="Times New Roman"/>
          <w:sz w:val="24"/>
          <w:szCs w:val="24"/>
        </w:rPr>
        <w:t xml:space="preserve">рганізовано роботу з проведення щорічної оцінки корупційних ризиків у діяльності облдержадміністрації та її структурних підрозділів. Здійснено підготовку заходів щодо їх </w:t>
      </w:r>
      <w:r w:rsidR="00AF6DAF">
        <w:rPr>
          <w:rFonts w:ascii="Times New Roman" w:hAnsi="Times New Roman" w:cs="Times New Roman"/>
          <w:sz w:val="24"/>
          <w:szCs w:val="24"/>
        </w:rPr>
        <w:t xml:space="preserve">       </w:t>
      </w:r>
      <w:r w:rsidR="00757D45" w:rsidRPr="00757D45">
        <w:rPr>
          <w:rFonts w:ascii="Times New Roman" w:hAnsi="Times New Roman" w:cs="Times New Roman"/>
          <w:sz w:val="24"/>
          <w:szCs w:val="24"/>
        </w:rPr>
        <w:t xml:space="preserve">усунення. Складено звіт за результатами оцінки корупційних ризиків у діяльності </w:t>
      </w:r>
      <w:r w:rsidR="00AF6DAF">
        <w:rPr>
          <w:rFonts w:ascii="Times New Roman" w:hAnsi="Times New Roman" w:cs="Times New Roman"/>
          <w:sz w:val="24"/>
          <w:szCs w:val="24"/>
        </w:rPr>
        <w:t xml:space="preserve">                      </w:t>
      </w:r>
      <w:r w:rsidR="00757D45" w:rsidRPr="00757D45">
        <w:rPr>
          <w:rFonts w:ascii="Times New Roman" w:hAnsi="Times New Roman" w:cs="Times New Roman"/>
          <w:sz w:val="24"/>
          <w:szCs w:val="24"/>
        </w:rPr>
        <w:t>облдержадміністрації та її структурних підрозділів на 2020 рік (протокол засідання комісії від 29 січня 2020 року № 6)</w:t>
      </w:r>
      <w:r w:rsidR="00757D45">
        <w:rPr>
          <w:rFonts w:ascii="Times New Roman" w:hAnsi="Times New Roman" w:cs="Times New Roman"/>
          <w:sz w:val="24"/>
          <w:szCs w:val="24"/>
        </w:rPr>
        <w:t xml:space="preserve"> </w:t>
      </w:r>
      <w:r w:rsidR="00757D45" w:rsidRPr="004F5736">
        <w:rPr>
          <w:rFonts w:ascii="Times New Roman" w:hAnsi="Times New Roman" w:cs="Times New Roman"/>
          <w:i/>
          <w:sz w:val="24"/>
          <w:szCs w:val="24"/>
          <w:u w:val="single"/>
        </w:rPr>
        <w:t>(виконання заходу заплановано на кв</w:t>
      </w:r>
      <w:r>
        <w:rPr>
          <w:rFonts w:ascii="Times New Roman" w:hAnsi="Times New Roman" w:cs="Times New Roman"/>
          <w:i/>
          <w:sz w:val="24"/>
          <w:szCs w:val="24"/>
          <w:u w:val="single"/>
        </w:rPr>
        <w:t>ітень 2020 року, виконано 100%).</w:t>
      </w:r>
    </w:p>
    <w:p w:rsidR="00757D45" w:rsidRPr="004F5736" w:rsidRDefault="004F5736" w:rsidP="004F5736">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Р</w:t>
      </w:r>
      <w:r w:rsidR="00757D45" w:rsidRPr="00ED1478">
        <w:rPr>
          <w:rFonts w:ascii="Times New Roman" w:hAnsi="Times New Roman" w:cs="Times New Roman"/>
          <w:sz w:val="24"/>
          <w:szCs w:val="24"/>
        </w:rPr>
        <w:t xml:space="preserve">озпорядженням голови облдержадміністрації, керівника обласної військово-цивільної адміністрації від 21 лютого 2020 року № 171/5-20 «Про внесення змін до Антикорупційної програми Донецької обласної державної адміністрації, обласної військово-цивільної </w:t>
      </w:r>
      <w:r w:rsidR="00AF6DAF" w:rsidRPr="00ED1478">
        <w:rPr>
          <w:rFonts w:ascii="Times New Roman" w:hAnsi="Times New Roman" w:cs="Times New Roman"/>
          <w:sz w:val="24"/>
          <w:szCs w:val="24"/>
        </w:rPr>
        <w:t xml:space="preserve">                  </w:t>
      </w:r>
      <w:r w:rsidR="00757D45" w:rsidRPr="00ED1478">
        <w:rPr>
          <w:rFonts w:ascii="Times New Roman" w:hAnsi="Times New Roman" w:cs="Times New Roman"/>
          <w:sz w:val="24"/>
          <w:szCs w:val="24"/>
        </w:rPr>
        <w:t xml:space="preserve">адміністрації на 2019-2020 роки» внесено зміни до Антикорупційної програми Донецької </w:t>
      </w:r>
      <w:r w:rsidR="00AF6DAF" w:rsidRPr="00ED1478">
        <w:rPr>
          <w:rFonts w:ascii="Times New Roman" w:hAnsi="Times New Roman" w:cs="Times New Roman"/>
          <w:sz w:val="24"/>
          <w:szCs w:val="24"/>
        </w:rPr>
        <w:t xml:space="preserve">       </w:t>
      </w:r>
      <w:r w:rsidR="00757D45" w:rsidRPr="00ED1478">
        <w:rPr>
          <w:rFonts w:ascii="Times New Roman" w:hAnsi="Times New Roman" w:cs="Times New Roman"/>
          <w:sz w:val="24"/>
          <w:szCs w:val="24"/>
        </w:rPr>
        <w:t xml:space="preserve">обласної державної адміністрації, обласної військово-цивільної адміністрації </w:t>
      </w:r>
      <w:r w:rsidR="00AF6DAF" w:rsidRPr="00ED1478">
        <w:rPr>
          <w:rFonts w:ascii="Times New Roman" w:hAnsi="Times New Roman" w:cs="Times New Roman"/>
          <w:sz w:val="24"/>
          <w:szCs w:val="24"/>
        </w:rPr>
        <w:t xml:space="preserve">                                   </w:t>
      </w:r>
      <w:r w:rsidR="00757D45" w:rsidRPr="00ED1478">
        <w:rPr>
          <w:rFonts w:ascii="Times New Roman" w:hAnsi="Times New Roman" w:cs="Times New Roman"/>
          <w:sz w:val="24"/>
          <w:szCs w:val="24"/>
        </w:rPr>
        <w:t xml:space="preserve">на 2019-2020 роки за результатами її перегляду на підставі внесення змін до Закону України «Про запобігання корупції» та за результатами проведення щорічної оцінки корупційних </w:t>
      </w:r>
      <w:r w:rsidR="00AF6DAF" w:rsidRPr="00ED1478">
        <w:rPr>
          <w:rFonts w:ascii="Times New Roman" w:hAnsi="Times New Roman" w:cs="Times New Roman"/>
          <w:sz w:val="24"/>
          <w:szCs w:val="24"/>
        </w:rPr>
        <w:t xml:space="preserve">        </w:t>
      </w:r>
      <w:r w:rsidR="00757D45" w:rsidRPr="00ED1478">
        <w:rPr>
          <w:rFonts w:ascii="Times New Roman" w:hAnsi="Times New Roman" w:cs="Times New Roman"/>
          <w:sz w:val="24"/>
          <w:szCs w:val="24"/>
        </w:rPr>
        <w:t xml:space="preserve">ризиків у діяльності облдержадміністрації та її структурних підрозділів </w:t>
      </w:r>
      <w:r>
        <w:rPr>
          <w:rFonts w:ascii="Times New Roman" w:hAnsi="Times New Roman" w:cs="Times New Roman"/>
          <w:sz w:val="24"/>
          <w:szCs w:val="24"/>
        </w:rPr>
        <w:t xml:space="preserve">на 2020 рік                  </w:t>
      </w:r>
      <w:r w:rsidR="00757D45" w:rsidRPr="004F5736">
        <w:rPr>
          <w:rFonts w:ascii="Times New Roman" w:hAnsi="Times New Roman" w:cs="Times New Roman"/>
          <w:i/>
          <w:sz w:val="24"/>
          <w:szCs w:val="24"/>
          <w:u w:val="single"/>
        </w:rPr>
        <w:t xml:space="preserve">(виконання заходу </w:t>
      </w:r>
      <w:r w:rsidR="00AF6DAF" w:rsidRPr="004F5736">
        <w:rPr>
          <w:rFonts w:ascii="Times New Roman" w:hAnsi="Times New Roman" w:cs="Times New Roman"/>
          <w:i/>
          <w:sz w:val="24"/>
          <w:szCs w:val="24"/>
          <w:u w:val="single"/>
        </w:rPr>
        <w:t xml:space="preserve"> </w:t>
      </w:r>
      <w:r w:rsidR="00757D45" w:rsidRPr="004F5736">
        <w:rPr>
          <w:rFonts w:ascii="Times New Roman" w:hAnsi="Times New Roman" w:cs="Times New Roman"/>
          <w:i/>
          <w:sz w:val="24"/>
          <w:szCs w:val="24"/>
          <w:u w:val="single"/>
        </w:rPr>
        <w:t>заплановано на квітень 2020 року</w:t>
      </w:r>
      <w:r w:rsidR="00812371" w:rsidRPr="004F5736">
        <w:rPr>
          <w:rFonts w:ascii="Times New Roman" w:hAnsi="Times New Roman" w:cs="Times New Roman"/>
          <w:i/>
          <w:sz w:val="24"/>
          <w:szCs w:val="24"/>
          <w:u w:val="single"/>
        </w:rPr>
        <w:t xml:space="preserve">, </w:t>
      </w:r>
      <w:r>
        <w:rPr>
          <w:rFonts w:ascii="Times New Roman" w:hAnsi="Times New Roman" w:cs="Times New Roman"/>
          <w:i/>
          <w:sz w:val="24"/>
          <w:szCs w:val="24"/>
          <w:u w:val="single"/>
        </w:rPr>
        <w:t>захід виконано 100%).</w:t>
      </w:r>
    </w:p>
    <w:p w:rsidR="002D150A" w:rsidRPr="00105CB4" w:rsidRDefault="00105CB4" w:rsidP="00105CB4">
      <w:pPr>
        <w:pStyle w:val="ac"/>
        <w:spacing w:line="230" w:lineRule="auto"/>
        <w:ind w:firstLine="567"/>
        <w:jc w:val="both"/>
        <w:rPr>
          <w:rFonts w:ascii="Times New Roman" w:hAnsi="Times New Roman" w:cs="Times New Roman"/>
          <w:i/>
          <w:sz w:val="24"/>
          <w:szCs w:val="24"/>
          <w:u w:val="single"/>
          <w:lang w:bidi="uk-UA"/>
        </w:rPr>
      </w:pPr>
      <w:r w:rsidRPr="00105CB4">
        <w:rPr>
          <w:rFonts w:ascii="Times New Roman" w:hAnsi="Times New Roman" w:cs="Times New Roman"/>
          <w:sz w:val="24"/>
          <w:szCs w:val="24"/>
          <w:lang w:bidi="uk-UA"/>
        </w:rPr>
        <w:t>В</w:t>
      </w:r>
      <w:r w:rsidR="004F5736" w:rsidRPr="00105CB4">
        <w:rPr>
          <w:rFonts w:ascii="Times New Roman" w:hAnsi="Times New Roman" w:cs="Times New Roman"/>
          <w:sz w:val="24"/>
          <w:szCs w:val="24"/>
          <w:lang w:bidi="uk-UA"/>
        </w:rPr>
        <w:t xml:space="preserve">ідповідно до розпорядження голови облдержадміністрації, керівника обласної </w:t>
      </w:r>
      <w:r w:rsidRPr="00105CB4">
        <w:rPr>
          <w:rFonts w:ascii="Times New Roman" w:hAnsi="Times New Roman" w:cs="Times New Roman"/>
          <w:sz w:val="24"/>
          <w:szCs w:val="24"/>
          <w:lang w:bidi="uk-UA"/>
        </w:rPr>
        <w:t xml:space="preserve">             </w:t>
      </w:r>
      <w:r w:rsidR="004F5736" w:rsidRPr="00105CB4">
        <w:rPr>
          <w:rFonts w:ascii="Times New Roman" w:hAnsi="Times New Roman" w:cs="Times New Roman"/>
          <w:sz w:val="24"/>
          <w:szCs w:val="24"/>
          <w:lang w:bidi="uk-UA"/>
        </w:rPr>
        <w:t xml:space="preserve">військово-цивільної адміністрації  від </w:t>
      </w:r>
      <w:r w:rsidRPr="00105CB4">
        <w:rPr>
          <w:rFonts w:ascii="Times New Roman" w:hAnsi="Times New Roman" w:cs="Times New Roman"/>
          <w:sz w:val="24"/>
          <w:szCs w:val="24"/>
          <w:lang w:bidi="uk-UA"/>
        </w:rPr>
        <w:t>19 серпня 2020 року № 886/5-20,</w:t>
      </w:r>
      <w:r w:rsidR="004F5736" w:rsidRPr="00105CB4">
        <w:rPr>
          <w:rFonts w:ascii="Times New Roman" w:hAnsi="Times New Roman" w:cs="Times New Roman"/>
          <w:sz w:val="24"/>
          <w:szCs w:val="24"/>
          <w:lang w:bidi="uk-UA"/>
        </w:rPr>
        <w:t xml:space="preserve"> керуючись Порядком проведення службового розслідування стосовно осіб, уповноважених на виконання функцій держави або місцевого самоврядування, та осіб, які для цілей Закону України «Про </w:t>
      </w:r>
      <w:r w:rsidRPr="00105CB4">
        <w:rPr>
          <w:rFonts w:ascii="Times New Roman" w:hAnsi="Times New Roman" w:cs="Times New Roman"/>
          <w:sz w:val="24"/>
          <w:szCs w:val="24"/>
          <w:lang w:bidi="uk-UA"/>
        </w:rPr>
        <w:t xml:space="preserve">                   </w:t>
      </w:r>
      <w:r w:rsidR="004F5736" w:rsidRPr="00105CB4">
        <w:rPr>
          <w:rFonts w:ascii="Times New Roman" w:hAnsi="Times New Roman" w:cs="Times New Roman"/>
          <w:sz w:val="24"/>
          <w:szCs w:val="24"/>
          <w:lang w:bidi="uk-UA"/>
        </w:rPr>
        <w:t xml:space="preserve">запобігання корупції» прирівнюються до осіб, уповноважених на виконання функцій </w:t>
      </w:r>
      <w:r>
        <w:rPr>
          <w:rFonts w:ascii="Times New Roman" w:hAnsi="Times New Roman" w:cs="Times New Roman"/>
          <w:sz w:val="24"/>
          <w:szCs w:val="24"/>
          <w:lang w:bidi="uk-UA"/>
        </w:rPr>
        <w:t xml:space="preserve">          </w:t>
      </w:r>
      <w:r w:rsidR="004F5736" w:rsidRPr="00105CB4">
        <w:rPr>
          <w:rFonts w:ascii="Times New Roman" w:hAnsi="Times New Roman" w:cs="Times New Roman"/>
          <w:sz w:val="24"/>
          <w:szCs w:val="24"/>
          <w:lang w:bidi="uk-UA"/>
        </w:rPr>
        <w:t>держави або місцевого</w:t>
      </w:r>
      <w:r w:rsidRPr="00105CB4">
        <w:rPr>
          <w:rFonts w:ascii="Times New Roman" w:hAnsi="Times New Roman" w:cs="Times New Roman"/>
          <w:sz w:val="24"/>
          <w:szCs w:val="24"/>
          <w:lang w:bidi="uk-UA"/>
        </w:rPr>
        <w:t xml:space="preserve"> </w:t>
      </w:r>
      <w:r w:rsidR="004F5736" w:rsidRPr="00105CB4">
        <w:rPr>
          <w:rFonts w:ascii="Times New Roman" w:hAnsi="Times New Roman" w:cs="Times New Roman"/>
          <w:sz w:val="24"/>
          <w:szCs w:val="24"/>
          <w:lang w:bidi="uk-UA"/>
        </w:rPr>
        <w:t xml:space="preserve">самоврядування, затвердженого постановою Кабінету Міністрів </w:t>
      </w:r>
      <w:r>
        <w:rPr>
          <w:rFonts w:ascii="Times New Roman" w:hAnsi="Times New Roman" w:cs="Times New Roman"/>
          <w:sz w:val="24"/>
          <w:szCs w:val="24"/>
          <w:lang w:bidi="uk-UA"/>
        </w:rPr>
        <w:t xml:space="preserve">      </w:t>
      </w:r>
      <w:r w:rsidR="004F5736" w:rsidRPr="00105CB4">
        <w:rPr>
          <w:rFonts w:ascii="Times New Roman" w:hAnsi="Times New Roman" w:cs="Times New Roman"/>
          <w:sz w:val="24"/>
          <w:szCs w:val="24"/>
          <w:lang w:bidi="uk-UA"/>
        </w:rPr>
        <w:t xml:space="preserve">України від 13 червня 2000 року № 950 (в редакції постанови Кабінету міністрів України </w:t>
      </w:r>
      <w:r w:rsidRPr="00105CB4">
        <w:rPr>
          <w:rFonts w:ascii="Times New Roman" w:hAnsi="Times New Roman" w:cs="Times New Roman"/>
          <w:sz w:val="24"/>
          <w:szCs w:val="24"/>
          <w:lang w:bidi="uk-UA"/>
        </w:rPr>
        <w:t xml:space="preserve">                             </w:t>
      </w:r>
      <w:r w:rsidR="004F5736" w:rsidRPr="00105CB4">
        <w:rPr>
          <w:rFonts w:ascii="Times New Roman" w:hAnsi="Times New Roman" w:cs="Times New Roman"/>
          <w:sz w:val="24"/>
          <w:szCs w:val="24"/>
          <w:lang w:bidi="uk-UA"/>
        </w:rPr>
        <w:t xml:space="preserve">від 13 вересня 2017 року № 691) порушено проведення службового розслідування стосовно директора </w:t>
      </w:r>
      <w:r w:rsidRPr="00105CB4">
        <w:rPr>
          <w:rFonts w:ascii="Times New Roman" w:hAnsi="Times New Roman" w:cs="Times New Roman"/>
          <w:sz w:val="24"/>
          <w:szCs w:val="24"/>
          <w:lang w:bidi="uk-UA"/>
        </w:rPr>
        <w:t xml:space="preserve">однієї з </w:t>
      </w:r>
      <w:r w:rsidR="004F5736" w:rsidRPr="00105CB4">
        <w:rPr>
          <w:rFonts w:ascii="Times New Roman" w:hAnsi="Times New Roman" w:cs="Times New Roman"/>
          <w:sz w:val="24"/>
          <w:szCs w:val="24"/>
          <w:lang w:bidi="uk-UA"/>
        </w:rPr>
        <w:t>комунальн</w:t>
      </w:r>
      <w:r w:rsidRPr="00105CB4">
        <w:rPr>
          <w:rFonts w:ascii="Times New Roman" w:hAnsi="Times New Roman" w:cs="Times New Roman"/>
          <w:sz w:val="24"/>
          <w:szCs w:val="24"/>
          <w:lang w:bidi="uk-UA"/>
        </w:rPr>
        <w:t>их</w:t>
      </w:r>
      <w:r w:rsidR="004F5736" w:rsidRPr="00105CB4">
        <w:rPr>
          <w:rFonts w:ascii="Times New Roman" w:hAnsi="Times New Roman" w:cs="Times New Roman"/>
          <w:sz w:val="24"/>
          <w:szCs w:val="24"/>
          <w:lang w:bidi="uk-UA"/>
        </w:rPr>
        <w:t xml:space="preserve"> установ з метою з’ясування факту порушення нею вимог Закону України «Про запобігання корупції». Вищевказаним розпорядженням голови </w:t>
      </w:r>
      <w:r w:rsidRPr="00105CB4">
        <w:rPr>
          <w:rFonts w:ascii="Times New Roman" w:hAnsi="Times New Roman" w:cs="Times New Roman"/>
          <w:sz w:val="24"/>
          <w:szCs w:val="24"/>
          <w:lang w:bidi="uk-UA"/>
        </w:rPr>
        <w:t xml:space="preserve">           </w:t>
      </w:r>
      <w:r w:rsidR="004F5736" w:rsidRPr="00105CB4">
        <w:rPr>
          <w:rFonts w:ascii="Times New Roman" w:hAnsi="Times New Roman" w:cs="Times New Roman"/>
          <w:sz w:val="24"/>
          <w:szCs w:val="24"/>
          <w:lang w:bidi="uk-UA"/>
        </w:rPr>
        <w:t xml:space="preserve">облдержадміністрації, керівника обласної військово-цивільної адміністрації визначені строки проведення службового розслідування – з 25 серпня  2020 року по 25 жовтня </w:t>
      </w:r>
      <w:r w:rsidRPr="00105CB4">
        <w:rPr>
          <w:rFonts w:ascii="Times New Roman" w:hAnsi="Times New Roman" w:cs="Times New Roman"/>
          <w:sz w:val="24"/>
          <w:szCs w:val="24"/>
          <w:lang w:bidi="uk-UA"/>
        </w:rPr>
        <w:t xml:space="preserve">                  </w:t>
      </w:r>
      <w:r w:rsidR="004F5736" w:rsidRPr="00105CB4">
        <w:rPr>
          <w:rFonts w:ascii="Times New Roman" w:hAnsi="Times New Roman" w:cs="Times New Roman"/>
          <w:sz w:val="24"/>
          <w:szCs w:val="24"/>
          <w:lang w:bidi="uk-UA"/>
        </w:rPr>
        <w:t xml:space="preserve">2020 року </w:t>
      </w:r>
      <w:r w:rsidR="0022232F" w:rsidRPr="00105CB4">
        <w:rPr>
          <w:rFonts w:ascii="Times New Roman" w:hAnsi="Times New Roman" w:cs="Times New Roman"/>
          <w:i/>
          <w:sz w:val="24"/>
          <w:szCs w:val="24"/>
          <w:u w:val="single"/>
          <w:lang w:bidi="uk-UA"/>
        </w:rPr>
        <w:t>(триваючий захід, виконується протягом 2019-2020 років)</w:t>
      </w:r>
      <w:r w:rsidR="004F5736" w:rsidRPr="00105CB4">
        <w:rPr>
          <w:rFonts w:ascii="Times New Roman" w:hAnsi="Times New Roman" w:cs="Times New Roman"/>
          <w:i/>
          <w:sz w:val="24"/>
          <w:szCs w:val="24"/>
          <w:u w:val="single"/>
          <w:lang w:bidi="uk-UA"/>
        </w:rPr>
        <w:t>.</w:t>
      </w:r>
    </w:p>
    <w:p w:rsidR="00251E31" w:rsidRPr="004F5736" w:rsidRDefault="004F5736" w:rsidP="00105CB4">
      <w:pPr>
        <w:pStyle w:val="ac"/>
        <w:spacing w:line="230" w:lineRule="auto"/>
        <w:ind w:firstLine="567"/>
        <w:jc w:val="both"/>
        <w:rPr>
          <w:rFonts w:ascii="Times New Roman" w:hAnsi="Times New Roman" w:cs="Times New Roman"/>
          <w:i/>
          <w:sz w:val="24"/>
          <w:szCs w:val="24"/>
          <w:u w:val="single"/>
          <w:lang w:bidi="uk-UA"/>
        </w:rPr>
      </w:pPr>
      <w:r>
        <w:rPr>
          <w:rFonts w:ascii="Times New Roman" w:hAnsi="Times New Roman" w:cs="Times New Roman"/>
          <w:sz w:val="24"/>
          <w:szCs w:val="24"/>
          <w:lang w:bidi="uk-UA"/>
        </w:rPr>
        <w:t>З</w:t>
      </w:r>
      <w:r w:rsidR="00251E31">
        <w:rPr>
          <w:rFonts w:ascii="Times New Roman" w:hAnsi="Times New Roman" w:cs="Times New Roman"/>
          <w:sz w:val="24"/>
          <w:szCs w:val="24"/>
          <w:lang w:bidi="uk-UA"/>
        </w:rPr>
        <w:t xml:space="preserve"> мето</w:t>
      </w:r>
      <w:r w:rsidR="002C00C6">
        <w:rPr>
          <w:rFonts w:ascii="Times New Roman" w:hAnsi="Times New Roman" w:cs="Times New Roman"/>
          <w:sz w:val="24"/>
          <w:szCs w:val="24"/>
          <w:lang w:bidi="uk-UA"/>
        </w:rPr>
        <w:t xml:space="preserve">ю забезпечення доброчесності та сумлінного виконання посадових обов’язків </w:t>
      </w:r>
      <w:r w:rsidR="005067C5">
        <w:rPr>
          <w:rFonts w:ascii="Times New Roman" w:hAnsi="Times New Roman" w:cs="Times New Roman"/>
          <w:sz w:val="24"/>
          <w:szCs w:val="24"/>
          <w:lang w:bidi="uk-UA"/>
        </w:rPr>
        <w:t xml:space="preserve">      </w:t>
      </w:r>
      <w:r w:rsidR="002C00C6">
        <w:rPr>
          <w:rFonts w:ascii="Times New Roman" w:hAnsi="Times New Roman" w:cs="Times New Roman"/>
          <w:sz w:val="24"/>
          <w:szCs w:val="24"/>
          <w:lang w:bidi="uk-UA"/>
        </w:rPr>
        <w:t xml:space="preserve">передбачено методи контролю за діяльністю службових осіб, а саме при здійснюванні </w:t>
      </w:r>
      <w:r w:rsidR="005067C5">
        <w:rPr>
          <w:rFonts w:ascii="Times New Roman" w:hAnsi="Times New Roman" w:cs="Times New Roman"/>
          <w:sz w:val="24"/>
          <w:szCs w:val="24"/>
          <w:lang w:bidi="uk-UA"/>
        </w:rPr>
        <w:t xml:space="preserve">            </w:t>
      </w:r>
      <w:r w:rsidR="002C00C6">
        <w:rPr>
          <w:rFonts w:ascii="Times New Roman" w:hAnsi="Times New Roman" w:cs="Times New Roman"/>
          <w:sz w:val="24"/>
          <w:szCs w:val="24"/>
          <w:lang w:bidi="uk-UA"/>
        </w:rPr>
        <w:t>щорічного оцінювання службової діяльності державного службовця проведено співбесіду</w:t>
      </w:r>
      <w:r w:rsidR="005067C5">
        <w:rPr>
          <w:rFonts w:ascii="Times New Roman" w:hAnsi="Times New Roman" w:cs="Times New Roman"/>
          <w:sz w:val="24"/>
          <w:szCs w:val="24"/>
          <w:lang w:bidi="uk-UA"/>
        </w:rPr>
        <w:t xml:space="preserve">   </w:t>
      </w:r>
      <w:r w:rsidR="002C00C6">
        <w:rPr>
          <w:rFonts w:ascii="Times New Roman" w:hAnsi="Times New Roman" w:cs="Times New Roman"/>
          <w:sz w:val="24"/>
          <w:szCs w:val="24"/>
          <w:lang w:bidi="uk-UA"/>
        </w:rPr>
        <w:t xml:space="preserve"> безпосереднього керівника з державним службовцем у присутності керівника вищого рівня </w:t>
      </w:r>
      <w:r w:rsidR="002C00C6" w:rsidRPr="004F5736">
        <w:rPr>
          <w:rFonts w:ascii="Times New Roman" w:hAnsi="Times New Roman" w:cs="Times New Roman"/>
          <w:i/>
          <w:sz w:val="24"/>
          <w:szCs w:val="24"/>
          <w:u w:val="single"/>
          <w:lang w:bidi="uk-UA"/>
        </w:rPr>
        <w:t>(заплановано на листопад 2019 року, листопад 2020 р</w:t>
      </w:r>
      <w:r w:rsidR="0045119A" w:rsidRPr="004F5736">
        <w:rPr>
          <w:rFonts w:ascii="Times New Roman" w:hAnsi="Times New Roman" w:cs="Times New Roman"/>
          <w:i/>
          <w:sz w:val="24"/>
          <w:szCs w:val="24"/>
          <w:u w:val="single"/>
          <w:lang w:bidi="uk-UA"/>
        </w:rPr>
        <w:t xml:space="preserve">оку, за </w:t>
      </w:r>
      <w:r w:rsidR="00736A3B" w:rsidRPr="004F5736">
        <w:rPr>
          <w:rFonts w:ascii="Times New Roman" w:hAnsi="Times New Roman" w:cs="Times New Roman"/>
          <w:i/>
          <w:sz w:val="24"/>
          <w:szCs w:val="24"/>
          <w:u w:val="single"/>
          <w:lang w:bidi="uk-UA"/>
        </w:rPr>
        <w:t xml:space="preserve"> 2019 р</w:t>
      </w:r>
      <w:r w:rsidR="0045119A" w:rsidRPr="004F5736">
        <w:rPr>
          <w:rFonts w:ascii="Times New Roman" w:hAnsi="Times New Roman" w:cs="Times New Roman"/>
          <w:i/>
          <w:sz w:val="24"/>
          <w:szCs w:val="24"/>
          <w:u w:val="single"/>
          <w:lang w:bidi="uk-UA"/>
        </w:rPr>
        <w:t xml:space="preserve">ік виконано </w:t>
      </w:r>
      <w:r w:rsidR="00736A3B" w:rsidRPr="004F5736">
        <w:rPr>
          <w:rFonts w:ascii="Times New Roman" w:hAnsi="Times New Roman" w:cs="Times New Roman"/>
          <w:i/>
          <w:sz w:val="24"/>
          <w:szCs w:val="24"/>
          <w:u w:val="single"/>
          <w:lang w:bidi="uk-UA"/>
        </w:rPr>
        <w:t>100%</w:t>
      </w:r>
      <w:r w:rsidR="0045119A" w:rsidRPr="004F5736">
        <w:rPr>
          <w:rFonts w:ascii="Times New Roman" w:hAnsi="Times New Roman" w:cs="Times New Roman"/>
          <w:i/>
          <w:sz w:val="24"/>
          <w:szCs w:val="24"/>
          <w:u w:val="single"/>
          <w:lang w:bidi="uk-UA"/>
        </w:rPr>
        <w:t>, у 2020 році термін виконання не настав</w:t>
      </w:r>
      <w:r w:rsidR="00736A3B" w:rsidRPr="004F5736">
        <w:rPr>
          <w:rFonts w:ascii="Times New Roman" w:hAnsi="Times New Roman" w:cs="Times New Roman"/>
          <w:i/>
          <w:sz w:val="24"/>
          <w:szCs w:val="24"/>
          <w:u w:val="single"/>
          <w:lang w:bidi="uk-UA"/>
        </w:rPr>
        <w:t>).</w:t>
      </w:r>
    </w:p>
    <w:p w:rsidR="00634162" w:rsidRDefault="00634162">
      <w:pPr>
        <w:pStyle w:val="ac"/>
        <w:spacing w:line="230" w:lineRule="auto"/>
        <w:jc w:val="both"/>
        <w:rPr>
          <w:rFonts w:ascii="Times New Roman" w:hAnsi="Times New Roman" w:cs="Times New Roman"/>
          <w:b/>
          <w:i/>
          <w:sz w:val="24"/>
          <w:szCs w:val="24"/>
          <w:u w:val="single"/>
          <w:lang w:bidi="uk-UA"/>
        </w:rPr>
      </w:pPr>
    </w:p>
    <w:p w:rsidR="00BE0B94" w:rsidRDefault="00BE0B94" w:rsidP="004F5736">
      <w:pPr>
        <w:pStyle w:val="ac"/>
        <w:spacing w:line="230" w:lineRule="auto"/>
        <w:jc w:val="center"/>
        <w:rPr>
          <w:rFonts w:ascii="Times New Roman" w:hAnsi="Times New Roman" w:cs="Times New Roman"/>
          <w:i/>
          <w:sz w:val="24"/>
          <w:szCs w:val="24"/>
          <w:u w:val="single"/>
          <w:lang w:bidi="uk-UA"/>
        </w:rPr>
      </w:pPr>
    </w:p>
    <w:p w:rsidR="00BE0B94" w:rsidRDefault="00BE0B94" w:rsidP="004F5736">
      <w:pPr>
        <w:pStyle w:val="ac"/>
        <w:spacing w:line="230" w:lineRule="auto"/>
        <w:jc w:val="center"/>
        <w:rPr>
          <w:rFonts w:ascii="Times New Roman" w:hAnsi="Times New Roman" w:cs="Times New Roman"/>
          <w:i/>
          <w:sz w:val="24"/>
          <w:szCs w:val="24"/>
          <w:u w:val="single"/>
          <w:lang w:bidi="uk-UA"/>
        </w:rPr>
      </w:pPr>
    </w:p>
    <w:p w:rsidR="00BE0B94" w:rsidRDefault="00BE0B94" w:rsidP="004F5736">
      <w:pPr>
        <w:pStyle w:val="ac"/>
        <w:spacing w:line="230" w:lineRule="auto"/>
        <w:jc w:val="center"/>
        <w:rPr>
          <w:rFonts w:ascii="Times New Roman" w:hAnsi="Times New Roman" w:cs="Times New Roman"/>
          <w:i/>
          <w:sz w:val="24"/>
          <w:szCs w:val="24"/>
          <w:u w:val="single"/>
          <w:lang w:bidi="uk-UA"/>
        </w:rPr>
      </w:pPr>
    </w:p>
    <w:p w:rsidR="00BE0B94" w:rsidRDefault="00BE0B94" w:rsidP="004F5736">
      <w:pPr>
        <w:pStyle w:val="ac"/>
        <w:spacing w:line="230" w:lineRule="auto"/>
        <w:jc w:val="center"/>
        <w:rPr>
          <w:rFonts w:ascii="Times New Roman" w:hAnsi="Times New Roman" w:cs="Times New Roman"/>
          <w:i/>
          <w:sz w:val="24"/>
          <w:szCs w:val="24"/>
          <w:u w:val="single"/>
          <w:lang w:bidi="uk-UA"/>
        </w:rPr>
      </w:pPr>
    </w:p>
    <w:p w:rsidR="00BE0B94" w:rsidRDefault="00BE0B94" w:rsidP="004F5736">
      <w:pPr>
        <w:pStyle w:val="ac"/>
        <w:spacing w:line="230" w:lineRule="auto"/>
        <w:jc w:val="center"/>
        <w:rPr>
          <w:rFonts w:ascii="Times New Roman" w:hAnsi="Times New Roman" w:cs="Times New Roman"/>
          <w:i/>
          <w:sz w:val="24"/>
          <w:szCs w:val="24"/>
          <w:u w:val="single"/>
          <w:lang w:bidi="uk-UA"/>
        </w:rPr>
      </w:pPr>
    </w:p>
    <w:p w:rsidR="002D150A" w:rsidRDefault="0022232F" w:rsidP="004F5736">
      <w:pPr>
        <w:pStyle w:val="ac"/>
        <w:spacing w:line="230" w:lineRule="auto"/>
        <w:jc w:val="center"/>
        <w:rPr>
          <w:rFonts w:ascii="Times New Roman" w:hAnsi="Times New Roman" w:cs="Times New Roman"/>
          <w:i/>
          <w:sz w:val="24"/>
          <w:szCs w:val="24"/>
          <w:u w:val="single"/>
          <w:lang w:bidi="uk-UA"/>
        </w:rPr>
      </w:pPr>
      <w:r w:rsidRPr="00105CB4">
        <w:rPr>
          <w:rFonts w:ascii="Times New Roman" w:hAnsi="Times New Roman" w:cs="Times New Roman"/>
          <w:i/>
          <w:sz w:val="24"/>
          <w:szCs w:val="24"/>
          <w:u w:val="single"/>
          <w:lang w:bidi="uk-UA"/>
        </w:rPr>
        <w:t>Розділ</w:t>
      </w:r>
      <w:r w:rsidR="004F5736" w:rsidRPr="00105CB4">
        <w:rPr>
          <w:rFonts w:ascii="Times New Roman" w:hAnsi="Times New Roman" w:cs="Times New Roman"/>
          <w:i/>
          <w:sz w:val="24"/>
          <w:szCs w:val="24"/>
          <w:u w:val="single"/>
          <w:lang w:bidi="uk-UA"/>
        </w:rPr>
        <w:t xml:space="preserve"> 3 </w:t>
      </w:r>
      <w:r w:rsidRPr="00105CB4">
        <w:rPr>
          <w:rFonts w:ascii="Times New Roman" w:hAnsi="Times New Roman" w:cs="Times New Roman"/>
          <w:i/>
          <w:sz w:val="24"/>
          <w:szCs w:val="24"/>
          <w:u w:val="single"/>
          <w:lang w:bidi="uk-UA"/>
        </w:rPr>
        <w:t xml:space="preserve"> «Проведення внутрішнього аудиту»</w:t>
      </w:r>
    </w:p>
    <w:p w:rsidR="00BE0B94" w:rsidRPr="00105CB4" w:rsidRDefault="00BE0B94" w:rsidP="004F5736">
      <w:pPr>
        <w:pStyle w:val="ac"/>
        <w:spacing w:line="230" w:lineRule="auto"/>
        <w:jc w:val="center"/>
        <w:rPr>
          <w:rFonts w:ascii="Times New Roman" w:hAnsi="Times New Roman" w:cs="Times New Roman"/>
          <w:i/>
          <w:sz w:val="24"/>
          <w:szCs w:val="24"/>
          <w:u w:val="single"/>
          <w:lang w:bidi="uk-UA"/>
        </w:rPr>
      </w:pPr>
    </w:p>
    <w:p w:rsidR="00105CB4" w:rsidRPr="00714393" w:rsidRDefault="00105CB4" w:rsidP="00105CB4">
      <w:pPr>
        <w:pStyle w:val="ac"/>
        <w:ind w:firstLine="567"/>
        <w:jc w:val="both"/>
        <w:rPr>
          <w:rFonts w:ascii="Times New Roman" w:hAnsi="Times New Roman" w:cs="Times New Roman"/>
          <w:i/>
          <w:sz w:val="24"/>
          <w:szCs w:val="24"/>
          <w:lang w:bidi="uk-UA"/>
        </w:rPr>
      </w:pPr>
      <w:r w:rsidRPr="00714393">
        <w:rPr>
          <w:rFonts w:ascii="Times New Roman" w:hAnsi="Times New Roman" w:cs="Times New Roman"/>
          <w:i/>
          <w:sz w:val="24"/>
          <w:szCs w:val="24"/>
          <w:lang w:bidi="uk-UA"/>
        </w:rPr>
        <w:t>В</w:t>
      </w:r>
      <w:r w:rsidR="00192456" w:rsidRPr="00714393">
        <w:rPr>
          <w:rFonts w:ascii="Times New Roman" w:hAnsi="Times New Roman" w:cs="Times New Roman"/>
          <w:i/>
          <w:sz w:val="24"/>
          <w:szCs w:val="24"/>
          <w:lang w:bidi="uk-UA"/>
        </w:rPr>
        <w:t xml:space="preserve">ідповідно до змін, внесених до Стандартів внутрішнього аудиту Наказом </w:t>
      </w:r>
      <w:r w:rsidRPr="00714393">
        <w:rPr>
          <w:rFonts w:ascii="Times New Roman" w:hAnsi="Times New Roman" w:cs="Times New Roman"/>
          <w:i/>
          <w:sz w:val="24"/>
          <w:szCs w:val="24"/>
          <w:lang w:bidi="uk-UA"/>
        </w:rPr>
        <w:t xml:space="preserve">                       </w:t>
      </w:r>
      <w:r w:rsidR="00192456" w:rsidRPr="00714393">
        <w:rPr>
          <w:rFonts w:ascii="Times New Roman" w:hAnsi="Times New Roman" w:cs="Times New Roman"/>
          <w:i/>
          <w:sz w:val="24"/>
          <w:szCs w:val="24"/>
          <w:lang w:bidi="uk-UA"/>
        </w:rPr>
        <w:t>Міністерства фінансів України № 344 від 14 серпня 2019 року, сектором внутрішнього</w:t>
      </w:r>
      <w:r w:rsidRPr="00714393">
        <w:rPr>
          <w:rFonts w:ascii="Times New Roman" w:hAnsi="Times New Roman" w:cs="Times New Roman"/>
          <w:i/>
          <w:sz w:val="24"/>
          <w:szCs w:val="24"/>
          <w:lang w:bidi="uk-UA"/>
        </w:rPr>
        <w:t xml:space="preserve">          </w:t>
      </w:r>
      <w:r w:rsidR="00192456" w:rsidRPr="00714393">
        <w:rPr>
          <w:rFonts w:ascii="Times New Roman" w:hAnsi="Times New Roman" w:cs="Times New Roman"/>
          <w:i/>
          <w:sz w:val="24"/>
          <w:szCs w:val="24"/>
          <w:lang w:bidi="uk-UA"/>
        </w:rPr>
        <w:t xml:space="preserve"> аудиту розроблено новий порядок проведення щорічної внутрішньої оцінки якості </w:t>
      </w:r>
      <w:r w:rsidRPr="00714393">
        <w:rPr>
          <w:rFonts w:ascii="Times New Roman" w:hAnsi="Times New Roman" w:cs="Times New Roman"/>
          <w:i/>
          <w:sz w:val="24"/>
          <w:szCs w:val="24"/>
          <w:lang w:bidi="uk-UA"/>
        </w:rPr>
        <w:t xml:space="preserve">                  </w:t>
      </w:r>
      <w:r w:rsidR="00192456" w:rsidRPr="00714393">
        <w:rPr>
          <w:rFonts w:ascii="Times New Roman" w:hAnsi="Times New Roman" w:cs="Times New Roman"/>
          <w:i/>
          <w:sz w:val="24"/>
          <w:szCs w:val="24"/>
          <w:lang w:bidi="uk-UA"/>
        </w:rPr>
        <w:t xml:space="preserve">внутрішнього аудиту, затверджений розпорядженням голови облдержадміністрації, </w:t>
      </w:r>
      <w:r w:rsidRPr="00714393">
        <w:rPr>
          <w:rFonts w:ascii="Times New Roman" w:hAnsi="Times New Roman" w:cs="Times New Roman"/>
          <w:i/>
          <w:sz w:val="24"/>
          <w:szCs w:val="24"/>
          <w:lang w:bidi="uk-UA"/>
        </w:rPr>
        <w:t xml:space="preserve">               </w:t>
      </w:r>
      <w:r w:rsidR="00192456" w:rsidRPr="00714393">
        <w:rPr>
          <w:rFonts w:ascii="Times New Roman" w:hAnsi="Times New Roman" w:cs="Times New Roman"/>
          <w:i/>
          <w:sz w:val="24"/>
          <w:szCs w:val="24"/>
          <w:lang w:bidi="uk-UA"/>
        </w:rPr>
        <w:t xml:space="preserve">керівника обласної військово-цивільної адміністрації від 21 лютого 2020 року № 173/5-20 «Про затвердження Порядку проведення щорічної внутрішньої оцінки якості внутрішнього аудиту і складення програми забезпечення та підвищення якості внутрішнього аудиту в </w:t>
      </w:r>
      <w:r w:rsidRPr="00714393">
        <w:rPr>
          <w:rFonts w:ascii="Times New Roman" w:hAnsi="Times New Roman" w:cs="Times New Roman"/>
          <w:i/>
          <w:sz w:val="24"/>
          <w:szCs w:val="24"/>
          <w:lang w:bidi="uk-UA"/>
        </w:rPr>
        <w:t xml:space="preserve">      </w:t>
      </w:r>
      <w:r w:rsidR="00192456" w:rsidRPr="00714393">
        <w:rPr>
          <w:rFonts w:ascii="Times New Roman" w:hAnsi="Times New Roman" w:cs="Times New Roman"/>
          <w:i/>
          <w:sz w:val="24"/>
          <w:szCs w:val="24"/>
          <w:lang w:bidi="uk-UA"/>
        </w:rPr>
        <w:t xml:space="preserve">Донецькій облдержадміністрації». Відповідно до Порядку проведення щорічної внутрішньої оцінки якості внутрішнього аудиту і складення програми забезпечення та підвищення якості внутрішнього аудиту в Донецькій облдержадміністрації Програма якості складається </w:t>
      </w:r>
      <w:r w:rsidRPr="00714393">
        <w:rPr>
          <w:rFonts w:ascii="Times New Roman" w:hAnsi="Times New Roman" w:cs="Times New Roman"/>
          <w:i/>
          <w:sz w:val="24"/>
          <w:szCs w:val="24"/>
          <w:lang w:bidi="uk-UA"/>
        </w:rPr>
        <w:t xml:space="preserve">          </w:t>
      </w:r>
      <w:r w:rsidR="00192456" w:rsidRPr="00714393">
        <w:rPr>
          <w:rFonts w:ascii="Times New Roman" w:hAnsi="Times New Roman" w:cs="Times New Roman"/>
          <w:i/>
          <w:sz w:val="24"/>
          <w:szCs w:val="24"/>
          <w:lang w:bidi="uk-UA"/>
        </w:rPr>
        <w:t xml:space="preserve">щорічно в кінці поточного року на майбутній період за результатами оцінки якості з </w:t>
      </w:r>
      <w:r w:rsidRPr="00714393">
        <w:rPr>
          <w:rFonts w:ascii="Times New Roman" w:hAnsi="Times New Roman" w:cs="Times New Roman"/>
          <w:i/>
          <w:sz w:val="24"/>
          <w:szCs w:val="24"/>
          <w:lang w:bidi="uk-UA"/>
        </w:rPr>
        <w:t xml:space="preserve">                   </w:t>
      </w:r>
      <w:r w:rsidR="00192456" w:rsidRPr="00714393">
        <w:rPr>
          <w:rFonts w:ascii="Times New Roman" w:hAnsi="Times New Roman" w:cs="Times New Roman"/>
          <w:i/>
          <w:sz w:val="24"/>
          <w:szCs w:val="24"/>
          <w:lang w:bidi="uk-UA"/>
        </w:rPr>
        <w:t xml:space="preserve">урахуванням зовнішньої оцінки якості, проведеної Міністерством фінансів України, в якій визначається перелік заходів, які необхідно вжити у поточному році для забезпечення та </w:t>
      </w:r>
      <w:r w:rsidRPr="00714393">
        <w:rPr>
          <w:rFonts w:ascii="Times New Roman" w:hAnsi="Times New Roman" w:cs="Times New Roman"/>
          <w:i/>
          <w:sz w:val="24"/>
          <w:szCs w:val="24"/>
          <w:lang w:bidi="uk-UA"/>
        </w:rPr>
        <w:t xml:space="preserve">     </w:t>
      </w:r>
      <w:r w:rsidR="00192456" w:rsidRPr="00714393">
        <w:rPr>
          <w:rFonts w:ascii="Times New Roman" w:hAnsi="Times New Roman" w:cs="Times New Roman"/>
          <w:i/>
          <w:sz w:val="24"/>
          <w:szCs w:val="24"/>
          <w:lang w:bidi="uk-UA"/>
        </w:rPr>
        <w:t xml:space="preserve">підвищення якості діяльності сектору внутрішнього аудиту облдержадміністрації. Для </w:t>
      </w:r>
      <w:r w:rsidRPr="00714393">
        <w:rPr>
          <w:rFonts w:ascii="Times New Roman" w:hAnsi="Times New Roman" w:cs="Times New Roman"/>
          <w:i/>
          <w:sz w:val="24"/>
          <w:szCs w:val="24"/>
          <w:lang w:bidi="uk-UA"/>
        </w:rPr>
        <w:t xml:space="preserve">          </w:t>
      </w:r>
      <w:r w:rsidR="00192456" w:rsidRPr="00714393">
        <w:rPr>
          <w:rFonts w:ascii="Times New Roman" w:hAnsi="Times New Roman" w:cs="Times New Roman"/>
          <w:i/>
          <w:sz w:val="24"/>
          <w:szCs w:val="24"/>
          <w:lang w:bidi="uk-UA"/>
        </w:rPr>
        <w:t xml:space="preserve">організації проведення внутрішньої оцінки якості сектором внутрішнього аудиту </w:t>
      </w:r>
      <w:r w:rsidRPr="00714393">
        <w:rPr>
          <w:rFonts w:ascii="Times New Roman" w:hAnsi="Times New Roman" w:cs="Times New Roman"/>
          <w:i/>
          <w:sz w:val="24"/>
          <w:szCs w:val="24"/>
          <w:lang w:bidi="uk-UA"/>
        </w:rPr>
        <w:t xml:space="preserve">                  </w:t>
      </w:r>
      <w:r w:rsidR="00192456" w:rsidRPr="00714393">
        <w:rPr>
          <w:rFonts w:ascii="Times New Roman" w:hAnsi="Times New Roman" w:cs="Times New Roman"/>
          <w:i/>
          <w:sz w:val="24"/>
          <w:szCs w:val="24"/>
          <w:lang w:bidi="uk-UA"/>
        </w:rPr>
        <w:t>проводиться постійний моніторинг та підтримка реалізації функції внутрішнього аудиту в ході організації, проведення та реалізації результатів аудиторських досліджень та періодична оцінка якості сектору внутрішнього аудиту.</w:t>
      </w:r>
    </w:p>
    <w:p w:rsidR="00192456" w:rsidRPr="00714393" w:rsidRDefault="00192456" w:rsidP="00105CB4">
      <w:pPr>
        <w:pStyle w:val="ac"/>
        <w:ind w:firstLine="567"/>
        <w:jc w:val="both"/>
        <w:rPr>
          <w:rFonts w:ascii="Times New Roman" w:hAnsi="Times New Roman" w:cs="Times New Roman"/>
          <w:i/>
          <w:sz w:val="24"/>
          <w:szCs w:val="24"/>
          <w:u w:val="single"/>
          <w:lang w:bidi="uk-UA"/>
        </w:rPr>
      </w:pPr>
      <w:r w:rsidRPr="00714393">
        <w:rPr>
          <w:rFonts w:ascii="Times New Roman" w:hAnsi="Times New Roman" w:cs="Times New Roman"/>
          <w:i/>
          <w:sz w:val="24"/>
          <w:szCs w:val="24"/>
          <w:lang w:bidi="uk-UA"/>
        </w:rPr>
        <w:t xml:space="preserve">Сектором ведеться поточна робота щодо формування та наповнення інформацією, </w:t>
      </w:r>
      <w:r w:rsidR="00105CB4" w:rsidRPr="00714393">
        <w:rPr>
          <w:rFonts w:ascii="Times New Roman" w:hAnsi="Times New Roman" w:cs="Times New Roman"/>
          <w:i/>
          <w:sz w:val="24"/>
          <w:szCs w:val="24"/>
          <w:lang w:bidi="uk-UA"/>
        </w:rPr>
        <w:t xml:space="preserve">      </w:t>
      </w:r>
      <w:r w:rsidRPr="00714393">
        <w:rPr>
          <w:rFonts w:ascii="Times New Roman" w:hAnsi="Times New Roman" w:cs="Times New Roman"/>
          <w:i/>
          <w:sz w:val="24"/>
          <w:szCs w:val="24"/>
          <w:lang w:bidi="uk-UA"/>
        </w:rPr>
        <w:t xml:space="preserve">необхідною для проведення щорічної внутрішньої оцінки якості внутрішнього аудиту та складення Програми якості внутрішнього аудиту в кінці поточного періоду на наступний </w:t>
      </w:r>
      <w:r w:rsidR="00105CB4" w:rsidRPr="00714393">
        <w:rPr>
          <w:rFonts w:ascii="Times New Roman" w:hAnsi="Times New Roman" w:cs="Times New Roman"/>
          <w:i/>
          <w:sz w:val="24"/>
          <w:szCs w:val="24"/>
          <w:lang w:bidi="uk-UA"/>
        </w:rPr>
        <w:t xml:space="preserve">    </w:t>
      </w:r>
      <w:r w:rsidRPr="00714393">
        <w:rPr>
          <w:rFonts w:ascii="Times New Roman" w:hAnsi="Times New Roman" w:cs="Times New Roman"/>
          <w:i/>
          <w:sz w:val="24"/>
          <w:szCs w:val="24"/>
          <w:lang w:bidi="uk-UA"/>
        </w:rPr>
        <w:t xml:space="preserve">період </w:t>
      </w:r>
      <w:r w:rsidRPr="00714393">
        <w:rPr>
          <w:rFonts w:ascii="Times New Roman" w:hAnsi="Times New Roman" w:cs="Times New Roman"/>
          <w:i/>
          <w:sz w:val="24"/>
          <w:szCs w:val="24"/>
          <w:u w:val="single"/>
          <w:lang w:bidi="uk-UA"/>
        </w:rPr>
        <w:t>(</w:t>
      </w:r>
      <w:r w:rsidR="00105CB4" w:rsidRPr="00714393">
        <w:rPr>
          <w:rFonts w:ascii="Times New Roman" w:hAnsi="Times New Roman" w:cs="Times New Roman"/>
          <w:i/>
          <w:sz w:val="24"/>
          <w:szCs w:val="24"/>
          <w:u w:val="single"/>
          <w:lang w:bidi="uk-UA"/>
        </w:rPr>
        <w:t xml:space="preserve">виконання заходу заплановано на другий квартал 2020 року. </w:t>
      </w:r>
      <w:r w:rsidRPr="00714393">
        <w:rPr>
          <w:rFonts w:ascii="Times New Roman" w:hAnsi="Times New Roman" w:cs="Times New Roman"/>
          <w:i/>
          <w:sz w:val="24"/>
          <w:szCs w:val="24"/>
          <w:u w:val="single"/>
          <w:lang w:bidi="uk-UA"/>
        </w:rPr>
        <w:t xml:space="preserve">виконання заходу </w:t>
      </w:r>
      <w:r w:rsidR="00105CB4" w:rsidRPr="00714393">
        <w:rPr>
          <w:rFonts w:ascii="Times New Roman" w:hAnsi="Times New Roman" w:cs="Times New Roman"/>
          <w:i/>
          <w:sz w:val="24"/>
          <w:szCs w:val="24"/>
          <w:u w:val="single"/>
          <w:lang w:bidi="uk-UA"/>
        </w:rPr>
        <w:t>75</w:t>
      </w:r>
      <w:r w:rsidRPr="00714393">
        <w:rPr>
          <w:rFonts w:ascii="Times New Roman" w:hAnsi="Times New Roman" w:cs="Times New Roman"/>
          <w:i/>
          <w:sz w:val="24"/>
          <w:szCs w:val="24"/>
          <w:u w:val="single"/>
          <w:lang w:bidi="uk-UA"/>
        </w:rPr>
        <w:t xml:space="preserve"> %);</w:t>
      </w:r>
    </w:p>
    <w:p w:rsidR="00634162" w:rsidRPr="00714393" w:rsidRDefault="00192456" w:rsidP="00192456">
      <w:pPr>
        <w:pStyle w:val="ac"/>
        <w:numPr>
          <w:ilvl w:val="0"/>
          <w:numId w:val="3"/>
        </w:numPr>
        <w:ind w:left="0" w:firstLine="567"/>
        <w:jc w:val="both"/>
        <w:rPr>
          <w:rFonts w:ascii="Times New Roman" w:hAnsi="Times New Roman" w:cs="Times New Roman"/>
          <w:i/>
          <w:sz w:val="24"/>
          <w:szCs w:val="24"/>
          <w:u w:val="single"/>
          <w:lang w:bidi="uk-UA"/>
        </w:rPr>
      </w:pPr>
      <w:r w:rsidRPr="00714393">
        <w:rPr>
          <w:rFonts w:ascii="Times New Roman" w:hAnsi="Times New Roman" w:cs="Times New Roman"/>
          <w:i/>
          <w:sz w:val="24"/>
          <w:szCs w:val="24"/>
          <w:lang w:bidi="uk-UA"/>
        </w:rPr>
        <w:t>п</w:t>
      </w:r>
      <w:r w:rsidR="00634162" w:rsidRPr="00714393">
        <w:rPr>
          <w:rFonts w:ascii="Times New Roman" w:hAnsi="Times New Roman" w:cs="Times New Roman"/>
          <w:i/>
          <w:sz w:val="24"/>
          <w:szCs w:val="24"/>
          <w:lang w:bidi="uk-UA"/>
        </w:rPr>
        <w:t>роведення внутрішньої оцінки якості внутрішнього аудиту відповідно до вимог</w:t>
      </w:r>
      <w:r w:rsidR="00ED1478" w:rsidRPr="00714393">
        <w:rPr>
          <w:rFonts w:ascii="Times New Roman" w:hAnsi="Times New Roman" w:cs="Times New Roman"/>
          <w:i/>
          <w:sz w:val="24"/>
          <w:szCs w:val="24"/>
          <w:lang w:bidi="uk-UA"/>
        </w:rPr>
        <w:t xml:space="preserve">          </w:t>
      </w:r>
      <w:r w:rsidR="00634162" w:rsidRPr="00714393">
        <w:rPr>
          <w:rFonts w:ascii="Times New Roman" w:hAnsi="Times New Roman" w:cs="Times New Roman"/>
          <w:i/>
          <w:sz w:val="24"/>
          <w:szCs w:val="24"/>
          <w:lang w:bidi="uk-UA"/>
        </w:rPr>
        <w:t xml:space="preserve"> стандартів внутрішнього аудиту заплановано </w:t>
      </w:r>
      <w:r w:rsidR="00634162" w:rsidRPr="00714393">
        <w:rPr>
          <w:rFonts w:ascii="Times New Roman" w:hAnsi="Times New Roman" w:cs="Times New Roman"/>
          <w:i/>
          <w:sz w:val="24"/>
          <w:szCs w:val="24"/>
          <w:u w:val="single"/>
          <w:lang w:bidi="uk-UA"/>
        </w:rPr>
        <w:t>після</w:t>
      </w:r>
      <w:r w:rsidR="00105CB4" w:rsidRPr="00714393">
        <w:rPr>
          <w:rFonts w:ascii="Times New Roman" w:hAnsi="Times New Roman" w:cs="Times New Roman"/>
          <w:i/>
          <w:sz w:val="24"/>
          <w:szCs w:val="24"/>
          <w:u w:val="single"/>
          <w:lang w:bidi="uk-UA"/>
        </w:rPr>
        <w:t xml:space="preserve"> </w:t>
      </w:r>
      <w:r w:rsidR="00634162" w:rsidRPr="00714393">
        <w:rPr>
          <w:rFonts w:ascii="Times New Roman" w:hAnsi="Times New Roman" w:cs="Times New Roman"/>
          <w:i/>
          <w:sz w:val="24"/>
          <w:szCs w:val="24"/>
          <w:u w:val="single"/>
          <w:lang w:bidi="uk-UA"/>
        </w:rPr>
        <w:t>здійснення внутрішнього</w:t>
      </w:r>
      <w:r w:rsidR="00105CB4" w:rsidRPr="00714393">
        <w:rPr>
          <w:rFonts w:ascii="Times New Roman" w:hAnsi="Times New Roman" w:cs="Times New Roman"/>
          <w:i/>
          <w:sz w:val="24"/>
          <w:szCs w:val="24"/>
          <w:u w:val="single"/>
          <w:lang w:bidi="uk-UA"/>
        </w:rPr>
        <w:t xml:space="preserve"> </w:t>
      </w:r>
      <w:r w:rsidR="00634162" w:rsidRPr="00714393">
        <w:rPr>
          <w:rFonts w:ascii="Times New Roman" w:hAnsi="Times New Roman" w:cs="Times New Roman"/>
          <w:i/>
          <w:sz w:val="24"/>
          <w:szCs w:val="24"/>
          <w:u w:val="single"/>
          <w:lang w:bidi="uk-UA"/>
        </w:rPr>
        <w:t xml:space="preserve">аудиту </w:t>
      </w:r>
      <w:r w:rsidR="00105CB4" w:rsidRPr="00714393">
        <w:rPr>
          <w:rFonts w:ascii="Times New Roman" w:hAnsi="Times New Roman" w:cs="Times New Roman"/>
          <w:i/>
          <w:sz w:val="24"/>
          <w:szCs w:val="24"/>
          <w:u w:val="single"/>
          <w:lang w:bidi="uk-UA"/>
        </w:rPr>
        <w:t xml:space="preserve">           протягом 2019-2020 років.</w:t>
      </w:r>
    </w:p>
    <w:p w:rsidR="00634162" w:rsidRPr="00634162" w:rsidRDefault="00634162" w:rsidP="00634162">
      <w:pPr>
        <w:pStyle w:val="ac"/>
        <w:ind w:firstLine="567"/>
        <w:rPr>
          <w:rFonts w:ascii="Times New Roman" w:hAnsi="Times New Roman" w:cs="Times New Roman"/>
          <w:sz w:val="24"/>
          <w:szCs w:val="24"/>
          <w:lang w:bidi="uk-UA"/>
        </w:rPr>
      </w:pPr>
    </w:p>
    <w:p w:rsidR="002D150A" w:rsidRDefault="0022232F" w:rsidP="00105CB4">
      <w:pPr>
        <w:pStyle w:val="ac"/>
        <w:spacing w:line="230" w:lineRule="auto"/>
        <w:jc w:val="center"/>
        <w:rPr>
          <w:rFonts w:ascii="Times New Roman" w:hAnsi="Times New Roman" w:cs="Times New Roman"/>
          <w:i/>
          <w:sz w:val="24"/>
          <w:szCs w:val="24"/>
          <w:u w:val="single"/>
        </w:rPr>
      </w:pPr>
      <w:r w:rsidRPr="00105CB4">
        <w:rPr>
          <w:rFonts w:ascii="Times New Roman" w:hAnsi="Times New Roman" w:cs="Times New Roman"/>
          <w:i/>
          <w:sz w:val="24"/>
          <w:szCs w:val="24"/>
          <w:u w:val="single"/>
        </w:rPr>
        <w:t>Розділ</w:t>
      </w:r>
      <w:r w:rsidR="00105CB4">
        <w:rPr>
          <w:rFonts w:ascii="Times New Roman" w:hAnsi="Times New Roman" w:cs="Times New Roman"/>
          <w:i/>
          <w:sz w:val="24"/>
          <w:szCs w:val="24"/>
          <w:u w:val="single"/>
        </w:rPr>
        <w:t xml:space="preserve"> 4 </w:t>
      </w:r>
      <w:r w:rsidRPr="00105CB4">
        <w:rPr>
          <w:rFonts w:ascii="Times New Roman" w:hAnsi="Times New Roman" w:cs="Times New Roman"/>
          <w:i/>
          <w:sz w:val="24"/>
          <w:szCs w:val="24"/>
          <w:u w:val="single"/>
        </w:rPr>
        <w:t xml:space="preserve"> «Робота з вхідною кореспонденцією»</w:t>
      </w:r>
    </w:p>
    <w:p w:rsidR="00BE0B94" w:rsidRPr="00105CB4" w:rsidRDefault="00BE0B94" w:rsidP="00105CB4">
      <w:pPr>
        <w:pStyle w:val="ac"/>
        <w:spacing w:line="230" w:lineRule="auto"/>
        <w:jc w:val="center"/>
        <w:rPr>
          <w:rFonts w:ascii="Times New Roman" w:hAnsi="Times New Roman" w:cs="Times New Roman"/>
          <w:i/>
          <w:sz w:val="24"/>
          <w:szCs w:val="24"/>
          <w:u w:val="single"/>
        </w:rPr>
      </w:pPr>
    </w:p>
    <w:p w:rsidR="00B200F3" w:rsidRPr="00ED1478" w:rsidRDefault="00B200F3" w:rsidP="00B200F3">
      <w:pPr>
        <w:pStyle w:val="ac"/>
        <w:spacing w:line="230" w:lineRule="auto"/>
        <w:ind w:firstLine="567"/>
        <w:jc w:val="both"/>
        <w:rPr>
          <w:rFonts w:ascii="Times New Roman" w:hAnsi="Times New Roman" w:cs="Times New Roman"/>
          <w:sz w:val="24"/>
          <w:szCs w:val="24"/>
        </w:rPr>
      </w:pPr>
      <w:r w:rsidRPr="00ED1478">
        <w:rPr>
          <w:rFonts w:ascii="Times New Roman" w:hAnsi="Times New Roman" w:cs="Times New Roman"/>
          <w:sz w:val="24"/>
          <w:szCs w:val="24"/>
        </w:rPr>
        <w:t xml:space="preserve">Прийнято рішення про затвердження положення про «Гарячу лінію» телефонного зв’язку з населенням з питань, що належать до компетенції Донецької обласної державної </w:t>
      </w:r>
      <w:r w:rsidR="00ED1478">
        <w:rPr>
          <w:rFonts w:ascii="Times New Roman" w:hAnsi="Times New Roman" w:cs="Times New Roman"/>
          <w:sz w:val="24"/>
          <w:szCs w:val="24"/>
        </w:rPr>
        <w:t xml:space="preserve">      </w:t>
      </w:r>
      <w:r w:rsidRPr="00ED1478">
        <w:rPr>
          <w:rFonts w:ascii="Times New Roman" w:hAnsi="Times New Roman" w:cs="Times New Roman"/>
          <w:sz w:val="24"/>
          <w:szCs w:val="24"/>
        </w:rPr>
        <w:t>адміністрації, обласної військово-цивільної адміністрації, з метою чого:</w:t>
      </w:r>
    </w:p>
    <w:p w:rsidR="00B200F3" w:rsidRPr="00BE0B94" w:rsidRDefault="0022232F" w:rsidP="00B200F3">
      <w:pPr>
        <w:pStyle w:val="ac"/>
        <w:spacing w:line="230" w:lineRule="auto"/>
        <w:ind w:right="1" w:firstLine="567"/>
        <w:jc w:val="both"/>
        <w:rPr>
          <w:rFonts w:ascii="Times New Roman" w:hAnsi="Times New Roman" w:cs="Times New Roman"/>
          <w:i/>
          <w:sz w:val="24"/>
          <w:szCs w:val="24"/>
          <w:u w:val="single"/>
        </w:rPr>
      </w:pPr>
      <w:r w:rsidRPr="00ED1478">
        <w:rPr>
          <w:rFonts w:ascii="Times New Roman" w:hAnsi="Times New Roman" w:cs="Times New Roman"/>
          <w:sz w:val="24"/>
          <w:szCs w:val="24"/>
        </w:rPr>
        <w:t xml:space="preserve">- розроблено Положення про «Гарячу лінію» телефонного зв’язку з населенням з </w:t>
      </w:r>
      <w:r w:rsidR="00BE0B94">
        <w:rPr>
          <w:rFonts w:ascii="Times New Roman" w:hAnsi="Times New Roman" w:cs="Times New Roman"/>
          <w:sz w:val="24"/>
          <w:szCs w:val="24"/>
        </w:rPr>
        <w:t xml:space="preserve">          </w:t>
      </w:r>
      <w:r w:rsidRPr="00ED1478">
        <w:rPr>
          <w:rFonts w:ascii="Times New Roman" w:hAnsi="Times New Roman" w:cs="Times New Roman"/>
          <w:sz w:val="24"/>
          <w:szCs w:val="24"/>
        </w:rPr>
        <w:t xml:space="preserve">питань, що належать до компетенції Донецької обласної державної адміністрації, обласної військово-цивільної адміністрації </w:t>
      </w:r>
      <w:r w:rsidR="00B200F3" w:rsidRPr="00ED1478">
        <w:rPr>
          <w:rFonts w:ascii="Times New Roman" w:hAnsi="Times New Roman" w:cs="Times New Roman"/>
          <w:sz w:val="24"/>
          <w:szCs w:val="24"/>
        </w:rPr>
        <w:t xml:space="preserve">(розпорядженням голови облдержадміністрації, керівника обласної військово-цивільної адміністрації від 08 лютого 2019 року № 128/5-19, </w:t>
      </w:r>
      <w:r w:rsidR="00BE0B94">
        <w:rPr>
          <w:rFonts w:ascii="Times New Roman" w:hAnsi="Times New Roman" w:cs="Times New Roman"/>
          <w:sz w:val="24"/>
          <w:szCs w:val="24"/>
        </w:rPr>
        <w:t xml:space="preserve">                          </w:t>
      </w:r>
      <w:r w:rsidR="00B200F3" w:rsidRPr="00ED1478">
        <w:rPr>
          <w:rFonts w:ascii="Times New Roman" w:hAnsi="Times New Roman" w:cs="Times New Roman"/>
          <w:sz w:val="24"/>
          <w:szCs w:val="24"/>
        </w:rPr>
        <w:t>зареєстроване в</w:t>
      </w:r>
      <w:r w:rsidR="00ED1478">
        <w:rPr>
          <w:rFonts w:ascii="Times New Roman" w:hAnsi="Times New Roman" w:cs="Times New Roman"/>
          <w:sz w:val="24"/>
          <w:szCs w:val="24"/>
        </w:rPr>
        <w:t xml:space="preserve"> </w:t>
      </w:r>
      <w:r w:rsidR="00B200F3" w:rsidRPr="00ED1478">
        <w:rPr>
          <w:rFonts w:ascii="Times New Roman" w:hAnsi="Times New Roman" w:cs="Times New Roman"/>
          <w:sz w:val="24"/>
          <w:szCs w:val="24"/>
        </w:rPr>
        <w:t xml:space="preserve">Головному територіальному управлінні юстиції у Донецькій області </w:t>
      </w:r>
      <w:r w:rsidR="00BE0B94">
        <w:rPr>
          <w:rFonts w:ascii="Times New Roman" w:hAnsi="Times New Roman" w:cs="Times New Roman"/>
          <w:sz w:val="24"/>
          <w:szCs w:val="24"/>
        </w:rPr>
        <w:t xml:space="preserve">               </w:t>
      </w:r>
      <w:r w:rsidR="00B200F3" w:rsidRPr="00ED1478">
        <w:rPr>
          <w:rFonts w:ascii="Times New Roman" w:hAnsi="Times New Roman" w:cs="Times New Roman"/>
          <w:sz w:val="24"/>
          <w:szCs w:val="24"/>
        </w:rPr>
        <w:t>20 лютого 2019 року за № 24/2737</w:t>
      </w:r>
      <w:r w:rsidR="00B200F3" w:rsidRPr="00ED1478">
        <w:rPr>
          <w:rFonts w:ascii="Times New Roman" w:hAnsi="Times New Roman" w:cs="Times New Roman"/>
          <w:b/>
          <w:sz w:val="24"/>
          <w:szCs w:val="24"/>
        </w:rPr>
        <w:t xml:space="preserve"> </w:t>
      </w:r>
      <w:r w:rsidR="00B200F3" w:rsidRPr="00BE0B94">
        <w:rPr>
          <w:rFonts w:ascii="Times New Roman" w:hAnsi="Times New Roman" w:cs="Times New Roman"/>
          <w:i/>
          <w:sz w:val="24"/>
          <w:szCs w:val="24"/>
          <w:u w:val="single"/>
        </w:rPr>
        <w:t xml:space="preserve">(заплановано на перше півріччя </w:t>
      </w:r>
      <w:r w:rsidR="00BE0B94">
        <w:rPr>
          <w:rFonts w:ascii="Times New Roman" w:hAnsi="Times New Roman" w:cs="Times New Roman"/>
          <w:i/>
          <w:sz w:val="24"/>
          <w:szCs w:val="24"/>
          <w:u w:val="single"/>
        </w:rPr>
        <w:t>2019 року, захід виконано 100%);</w:t>
      </w:r>
    </w:p>
    <w:p w:rsidR="002D150A" w:rsidRPr="00BE0B94" w:rsidRDefault="0022232F" w:rsidP="00B200F3">
      <w:pPr>
        <w:pStyle w:val="ac"/>
        <w:spacing w:line="230" w:lineRule="auto"/>
        <w:ind w:right="1" w:firstLine="567"/>
        <w:jc w:val="both"/>
        <w:rPr>
          <w:rFonts w:ascii="Times New Roman" w:hAnsi="Times New Roman" w:cs="Times New Roman"/>
          <w:i/>
          <w:sz w:val="24"/>
          <w:szCs w:val="24"/>
          <w:u w:val="single"/>
        </w:rPr>
      </w:pPr>
      <w:r>
        <w:rPr>
          <w:rFonts w:ascii="Times New Roman" w:hAnsi="Times New Roman" w:cs="Times New Roman"/>
          <w:sz w:val="24"/>
          <w:szCs w:val="24"/>
        </w:rPr>
        <w:t xml:space="preserve">- проведено семінар-навчання для керівників та відповідальних за роботу із </w:t>
      </w:r>
      <w:r w:rsidR="00BE0B94">
        <w:rPr>
          <w:rFonts w:ascii="Times New Roman" w:hAnsi="Times New Roman" w:cs="Times New Roman"/>
          <w:sz w:val="24"/>
          <w:szCs w:val="24"/>
        </w:rPr>
        <w:t xml:space="preserve">                      </w:t>
      </w:r>
      <w:r>
        <w:rPr>
          <w:rFonts w:ascii="Times New Roman" w:hAnsi="Times New Roman" w:cs="Times New Roman"/>
          <w:sz w:val="24"/>
          <w:szCs w:val="24"/>
        </w:rPr>
        <w:t xml:space="preserve">зверненнями громадян та доступ до публічної інформації посадових осіб </w:t>
      </w:r>
      <w:r w:rsidR="00BE0B94">
        <w:rPr>
          <w:rFonts w:ascii="Times New Roman" w:hAnsi="Times New Roman" w:cs="Times New Roman"/>
          <w:sz w:val="24"/>
          <w:szCs w:val="24"/>
        </w:rPr>
        <w:t xml:space="preserve">                                       </w:t>
      </w:r>
      <w:r>
        <w:rPr>
          <w:rFonts w:ascii="Times New Roman" w:hAnsi="Times New Roman" w:cs="Times New Roman"/>
          <w:sz w:val="24"/>
          <w:szCs w:val="24"/>
        </w:rPr>
        <w:t>райдержадміністрацій, військово-цивільних адміністрацій, виконавчих органів міських рад, структурних підрозділів облдержадміністрації «Питання роботи із зверненнями громадян та д</w:t>
      </w:r>
      <w:r w:rsidR="00BE0B94">
        <w:rPr>
          <w:rFonts w:ascii="Times New Roman" w:hAnsi="Times New Roman" w:cs="Times New Roman"/>
          <w:sz w:val="24"/>
          <w:szCs w:val="24"/>
        </w:rPr>
        <w:t>оступу до публічної інформації»</w:t>
      </w:r>
      <w:r>
        <w:rPr>
          <w:rFonts w:ascii="Times New Roman" w:hAnsi="Times New Roman" w:cs="Times New Roman"/>
          <w:sz w:val="24"/>
          <w:szCs w:val="24"/>
        </w:rPr>
        <w:t xml:space="preserve"> </w:t>
      </w:r>
      <w:r w:rsidRPr="00BE0B94">
        <w:rPr>
          <w:rFonts w:ascii="Times New Roman" w:hAnsi="Times New Roman" w:cs="Times New Roman"/>
          <w:i/>
          <w:sz w:val="24"/>
          <w:szCs w:val="24"/>
          <w:u w:val="single"/>
        </w:rPr>
        <w:t>(заплановано на перше півріччя 2019 року, виконано 100%);</w:t>
      </w:r>
    </w:p>
    <w:p w:rsidR="002D150A" w:rsidRPr="00BE0B94" w:rsidRDefault="0022232F">
      <w:pPr>
        <w:pStyle w:val="ac"/>
        <w:spacing w:line="230" w:lineRule="auto"/>
        <w:ind w:right="1" w:firstLine="567"/>
        <w:jc w:val="both"/>
        <w:rPr>
          <w:rFonts w:ascii="Times New Roman" w:hAnsi="Times New Roman" w:cs="Times New Roman"/>
          <w:i/>
          <w:sz w:val="24"/>
          <w:szCs w:val="24"/>
          <w:u w:val="single"/>
        </w:rPr>
      </w:pPr>
      <w:r>
        <w:rPr>
          <w:rFonts w:ascii="Times New Roman" w:hAnsi="Times New Roman" w:cs="Times New Roman"/>
          <w:b/>
          <w:sz w:val="24"/>
          <w:szCs w:val="24"/>
        </w:rPr>
        <w:t xml:space="preserve">- </w:t>
      </w:r>
      <w:r>
        <w:rPr>
          <w:rFonts w:ascii="Times New Roman" w:hAnsi="Times New Roman" w:cs="Times New Roman"/>
          <w:sz w:val="24"/>
          <w:szCs w:val="24"/>
        </w:rPr>
        <w:t xml:space="preserve">запроваджено безкоштовний для населення телефонний номер «Гарячої лінії» (0800) 507 506 у робочі дні з 9.00 до 13.00 та з 14.00 до 18.00 (у п’ятницю та передсвяткові дні - </w:t>
      </w:r>
      <w:r w:rsidR="005067C5">
        <w:rPr>
          <w:rFonts w:ascii="Times New Roman" w:hAnsi="Times New Roman" w:cs="Times New Roman"/>
          <w:sz w:val="24"/>
          <w:szCs w:val="24"/>
        </w:rPr>
        <w:t xml:space="preserve">            </w:t>
      </w:r>
      <w:r>
        <w:rPr>
          <w:rFonts w:ascii="Times New Roman" w:hAnsi="Times New Roman" w:cs="Times New Roman"/>
          <w:sz w:val="24"/>
          <w:szCs w:val="24"/>
        </w:rPr>
        <w:t xml:space="preserve">до 17.00), дзвінки на який приймають відповідальні за цей напрямок роботи працівники </w:t>
      </w:r>
      <w:r w:rsidR="005067C5">
        <w:rPr>
          <w:rFonts w:ascii="Times New Roman" w:hAnsi="Times New Roman" w:cs="Times New Roman"/>
          <w:sz w:val="24"/>
          <w:szCs w:val="24"/>
        </w:rPr>
        <w:t xml:space="preserve">                </w:t>
      </w:r>
      <w:r>
        <w:rPr>
          <w:rFonts w:ascii="Times New Roman" w:hAnsi="Times New Roman" w:cs="Times New Roman"/>
          <w:sz w:val="24"/>
          <w:szCs w:val="24"/>
        </w:rPr>
        <w:t xml:space="preserve">управління; з початку року прийнято та забезпечено оперативний розгляд 1318 телефонних повідомлень, що надійшли на безкоштовну «Гарячу лінію» </w:t>
      </w:r>
      <w:r w:rsidRPr="00BE0B94">
        <w:rPr>
          <w:rFonts w:ascii="Times New Roman" w:hAnsi="Times New Roman" w:cs="Times New Roman"/>
          <w:i/>
          <w:sz w:val="24"/>
          <w:szCs w:val="24"/>
          <w:u w:val="single"/>
        </w:rPr>
        <w:t>(заплановано на перший</w:t>
      </w:r>
      <w:r w:rsidR="0021268D" w:rsidRPr="00BE0B94">
        <w:rPr>
          <w:rFonts w:ascii="Times New Roman" w:hAnsi="Times New Roman" w:cs="Times New Roman"/>
          <w:i/>
          <w:sz w:val="24"/>
          <w:szCs w:val="24"/>
          <w:u w:val="single"/>
        </w:rPr>
        <w:t xml:space="preserve">  </w:t>
      </w:r>
      <w:r w:rsidRPr="00BE0B94">
        <w:rPr>
          <w:rFonts w:ascii="Times New Roman" w:hAnsi="Times New Roman" w:cs="Times New Roman"/>
          <w:i/>
          <w:sz w:val="24"/>
          <w:szCs w:val="24"/>
          <w:u w:val="single"/>
        </w:rPr>
        <w:t>квартал 2019 року, захід виконано 100%);</w:t>
      </w:r>
    </w:p>
    <w:p w:rsidR="002D150A" w:rsidRDefault="0022232F">
      <w:pPr>
        <w:pStyle w:val="ac"/>
        <w:spacing w:line="230" w:lineRule="auto"/>
        <w:ind w:right="1" w:firstLine="567"/>
        <w:jc w:val="both"/>
        <w:rPr>
          <w:rFonts w:ascii="Times New Roman" w:hAnsi="Times New Roman" w:cs="Times New Roman"/>
          <w:b/>
          <w:sz w:val="24"/>
          <w:szCs w:val="24"/>
        </w:rPr>
      </w:pPr>
      <w:r>
        <w:rPr>
          <w:rFonts w:ascii="Times New Roman" w:hAnsi="Times New Roman" w:cs="Times New Roman"/>
          <w:sz w:val="24"/>
          <w:szCs w:val="24"/>
        </w:rPr>
        <w:t xml:space="preserve"> - забезпечено послугування у роботі «Гарячої лінії» інформацією з бази знань </w:t>
      </w:r>
      <w:r w:rsidR="005067C5">
        <w:rPr>
          <w:rFonts w:ascii="Times New Roman" w:hAnsi="Times New Roman" w:cs="Times New Roman"/>
          <w:sz w:val="24"/>
          <w:szCs w:val="24"/>
        </w:rPr>
        <w:t xml:space="preserve">             </w:t>
      </w:r>
      <w:r>
        <w:rPr>
          <w:rFonts w:ascii="Times New Roman" w:hAnsi="Times New Roman" w:cs="Times New Roman"/>
          <w:sz w:val="24"/>
          <w:szCs w:val="24"/>
        </w:rPr>
        <w:t>«ПИТАННЯ-ВІДПОВІДІ» автоматизованого інтерактивного консультативно-</w:t>
      </w:r>
      <w:r w:rsidR="00BE0B94">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інформаційного </w:t>
      </w:r>
      <w:r w:rsidR="005067C5">
        <w:rPr>
          <w:rFonts w:ascii="Times New Roman" w:hAnsi="Times New Roman" w:cs="Times New Roman"/>
          <w:sz w:val="24"/>
          <w:szCs w:val="24"/>
        </w:rPr>
        <w:t xml:space="preserve">  </w:t>
      </w:r>
      <w:r>
        <w:rPr>
          <w:rFonts w:ascii="Times New Roman" w:hAnsi="Times New Roman" w:cs="Times New Roman"/>
          <w:sz w:val="24"/>
          <w:szCs w:val="24"/>
        </w:rPr>
        <w:t xml:space="preserve">сервісу облдержадміністрації «Е-ДОВІДНИКА», розміщеного на </w:t>
      </w:r>
      <w:r w:rsidR="00BE0B94">
        <w:rPr>
          <w:rFonts w:ascii="Times New Roman" w:hAnsi="Times New Roman" w:cs="Times New Roman"/>
          <w:sz w:val="24"/>
          <w:szCs w:val="24"/>
        </w:rPr>
        <w:t xml:space="preserve">                </w:t>
      </w:r>
      <w:r>
        <w:rPr>
          <w:rFonts w:ascii="Times New Roman" w:hAnsi="Times New Roman" w:cs="Times New Roman"/>
          <w:sz w:val="24"/>
          <w:szCs w:val="24"/>
        </w:rPr>
        <w:t>офіційному веб-сайті</w:t>
      </w:r>
      <w:r w:rsidR="005067C5">
        <w:rPr>
          <w:rFonts w:ascii="Times New Roman" w:hAnsi="Times New Roman" w:cs="Times New Roman"/>
          <w:sz w:val="24"/>
          <w:szCs w:val="24"/>
        </w:rPr>
        <w:t xml:space="preserve">  </w:t>
      </w:r>
      <w:r>
        <w:rPr>
          <w:rFonts w:ascii="Times New Roman" w:hAnsi="Times New Roman" w:cs="Times New Roman"/>
          <w:sz w:val="24"/>
          <w:szCs w:val="24"/>
        </w:rPr>
        <w:t>Донецької обласної державної адміністрації, обласної вій</w:t>
      </w:r>
      <w:r w:rsidR="00B200F3">
        <w:rPr>
          <w:rFonts w:ascii="Times New Roman" w:hAnsi="Times New Roman" w:cs="Times New Roman"/>
          <w:sz w:val="24"/>
          <w:szCs w:val="24"/>
        </w:rPr>
        <w:t>ськово-</w:t>
      </w:r>
      <w:r w:rsidR="00BE0B94">
        <w:rPr>
          <w:rFonts w:ascii="Times New Roman" w:hAnsi="Times New Roman" w:cs="Times New Roman"/>
          <w:sz w:val="24"/>
          <w:szCs w:val="24"/>
        </w:rPr>
        <w:t xml:space="preserve">           </w:t>
      </w:r>
      <w:r w:rsidR="00B200F3">
        <w:rPr>
          <w:rFonts w:ascii="Times New Roman" w:hAnsi="Times New Roman" w:cs="Times New Roman"/>
          <w:sz w:val="24"/>
          <w:szCs w:val="24"/>
        </w:rPr>
        <w:t xml:space="preserve">цивільної адміністрації </w:t>
      </w:r>
      <w:r w:rsidRPr="00BE0B94">
        <w:rPr>
          <w:rFonts w:ascii="Times New Roman" w:hAnsi="Times New Roman" w:cs="Times New Roman"/>
          <w:i/>
          <w:sz w:val="24"/>
          <w:szCs w:val="24"/>
          <w:u w:val="single"/>
        </w:rPr>
        <w:t>(триваючий захід, виконується протягом 2019-2020 років);</w:t>
      </w:r>
    </w:p>
    <w:p w:rsidR="00B200F3" w:rsidRDefault="00BE0B94">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B200F3">
        <w:rPr>
          <w:rFonts w:ascii="Times New Roman" w:hAnsi="Times New Roman" w:cs="Times New Roman"/>
          <w:sz w:val="24"/>
          <w:szCs w:val="24"/>
        </w:rPr>
        <w:t xml:space="preserve">рийнято рішення про затвердження графіків проведення виїзних прийомів за місцем мешкання громад або тимчасового перебування громадян посадовими особами </w:t>
      </w:r>
      <w:r w:rsidR="005067C5">
        <w:rPr>
          <w:rFonts w:ascii="Times New Roman" w:hAnsi="Times New Roman" w:cs="Times New Roman"/>
          <w:sz w:val="24"/>
          <w:szCs w:val="24"/>
        </w:rPr>
        <w:t xml:space="preserve">                          </w:t>
      </w:r>
      <w:r w:rsidR="00B200F3">
        <w:rPr>
          <w:rFonts w:ascii="Times New Roman" w:hAnsi="Times New Roman" w:cs="Times New Roman"/>
          <w:sz w:val="24"/>
          <w:szCs w:val="24"/>
        </w:rPr>
        <w:t>облдержадміністрації та їх дотримання, з метою чого:</w:t>
      </w:r>
    </w:p>
    <w:p w:rsidR="002D150A" w:rsidRPr="00BE0B94" w:rsidRDefault="00B200F3">
      <w:pPr>
        <w:pStyle w:val="ac"/>
        <w:spacing w:line="230" w:lineRule="auto"/>
        <w:ind w:firstLine="567"/>
        <w:jc w:val="both"/>
        <w:rPr>
          <w:i/>
          <w:u w:val="single"/>
        </w:rPr>
      </w:pPr>
      <w:r>
        <w:rPr>
          <w:rFonts w:ascii="Times New Roman" w:hAnsi="Times New Roman" w:cs="Times New Roman"/>
          <w:sz w:val="24"/>
          <w:szCs w:val="24"/>
        </w:rPr>
        <w:t>- розроблено відповідний проект розпорядження голови облдержадміністрації, керівника обласної військово-цивільної адміністрації</w:t>
      </w:r>
      <w:r w:rsidR="0022232F">
        <w:rPr>
          <w:rFonts w:ascii="Times New Roman" w:hAnsi="Times New Roman" w:cs="Times New Roman"/>
          <w:sz w:val="24"/>
          <w:szCs w:val="24"/>
        </w:rPr>
        <w:t xml:space="preserve"> </w:t>
      </w:r>
      <w:r w:rsidR="0022232F" w:rsidRPr="00BE0B94">
        <w:rPr>
          <w:rFonts w:ascii="Times New Roman" w:hAnsi="Times New Roman" w:cs="Times New Roman"/>
          <w:i/>
          <w:sz w:val="24"/>
          <w:szCs w:val="24"/>
          <w:u w:val="single"/>
        </w:rPr>
        <w:t xml:space="preserve">(заплановано на перший квартал 2019 року, </w:t>
      </w:r>
      <w:r w:rsidR="005067C5" w:rsidRPr="00BE0B94">
        <w:rPr>
          <w:rFonts w:ascii="Times New Roman" w:hAnsi="Times New Roman" w:cs="Times New Roman"/>
          <w:i/>
          <w:sz w:val="24"/>
          <w:szCs w:val="24"/>
          <w:u w:val="single"/>
        </w:rPr>
        <w:t xml:space="preserve">    </w:t>
      </w:r>
      <w:r w:rsidR="0022232F" w:rsidRPr="00BE0B94">
        <w:rPr>
          <w:rFonts w:ascii="Times New Roman" w:hAnsi="Times New Roman" w:cs="Times New Roman"/>
          <w:i/>
          <w:sz w:val="24"/>
          <w:szCs w:val="24"/>
          <w:u w:val="single"/>
        </w:rPr>
        <w:t>захід виконано 100%);</w:t>
      </w:r>
    </w:p>
    <w:p w:rsidR="002D150A" w:rsidRPr="00BE0B94" w:rsidRDefault="0022232F">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 xml:space="preserve">-  визначено посадових осіб, відповідальних за координацію роботи та контроль щодо виконання розпорядження про затвердження Графіку проведення виїзного прийому за місцем мешкання громадян головою облдержадміністрації, керівником обласної військово-цивільної адміністрації, першим заступником голови, заступниками голови облдержадміністрації </w:t>
      </w:r>
      <w:r w:rsidRPr="00BE0B94">
        <w:rPr>
          <w:rFonts w:ascii="Times New Roman" w:hAnsi="Times New Roman" w:cs="Times New Roman"/>
          <w:i/>
          <w:sz w:val="24"/>
          <w:szCs w:val="24"/>
          <w:u w:val="single"/>
        </w:rPr>
        <w:t>(заплановано на перший квартал 2019 року, захід виконано 100%);</w:t>
      </w:r>
    </w:p>
    <w:p w:rsidR="002D150A" w:rsidRPr="00BE0B94" w:rsidRDefault="00B200F3">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  здійснений періодичний</w:t>
      </w:r>
      <w:r w:rsidR="0022232F">
        <w:rPr>
          <w:rFonts w:ascii="Times New Roman" w:hAnsi="Times New Roman" w:cs="Times New Roman"/>
          <w:sz w:val="24"/>
          <w:szCs w:val="24"/>
        </w:rPr>
        <w:t xml:space="preserve"> моніторинг дотримання графіків прийомів та інформування голови облдержадміністрації, керівника обласної військово-цивільної адміністрації про його виконання до 10 числа місяця, наступного за звітним </w:t>
      </w:r>
      <w:r w:rsidR="0022232F" w:rsidRPr="00BE0B94">
        <w:rPr>
          <w:rFonts w:ascii="Times New Roman" w:hAnsi="Times New Roman" w:cs="Times New Roman"/>
          <w:i/>
          <w:sz w:val="24"/>
          <w:szCs w:val="24"/>
          <w:u w:val="single"/>
        </w:rPr>
        <w:t>(триваючий захід, виконується</w:t>
      </w:r>
      <w:r w:rsidR="0001376A" w:rsidRPr="00BE0B94">
        <w:rPr>
          <w:rFonts w:ascii="Times New Roman" w:hAnsi="Times New Roman" w:cs="Times New Roman"/>
          <w:i/>
          <w:sz w:val="24"/>
          <w:szCs w:val="24"/>
          <w:u w:val="single"/>
        </w:rPr>
        <w:t xml:space="preserve">          </w:t>
      </w:r>
      <w:r w:rsidR="0022232F" w:rsidRPr="00BE0B94">
        <w:rPr>
          <w:rFonts w:ascii="Times New Roman" w:hAnsi="Times New Roman" w:cs="Times New Roman"/>
          <w:i/>
          <w:sz w:val="24"/>
          <w:szCs w:val="24"/>
          <w:u w:val="single"/>
        </w:rPr>
        <w:t xml:space="preserve"> протягом 2019-2020 років);</w:t>
      </w:r>
    </w:p>
    <w:p w:rsidR="002D150A" w:rsidRPr="00BE0B94" w:rsidRDefault="0022232F">
      <w:pPr>
        <w:pStyle w:val="ac"/>
        <w:spacing w:line="230" w:lineRule="auto"/>
        <w:ind w:firstLine="567"/>
        <w:jc w:val="both"/>
        <w:rPr>
          <w:rFonts w:ascii="Times New Roman" w:hAnsi="Times New Roman" w:cs="Times New Roman"/>
          <w:i/>
          <w:sz w:val="24"/>
          <w:szCs w:val="24"/>
          <w:u w:val="single"/>
        </w:rPr>
      </w:pPr>
      <w:r>
        <w:rPr>
          <w:rFonts w:ascii="Times New Roman" w:eastAsia="Andale Sans UI" w:hAnsi="Times New Roman" w:cs="Tahoma"/>
          <w:sz w:val="20"/>
          <w:szCs w:val="20"/>
        </w:rPr>
        <w:t xml:space="preserve"> - з</w:t>
      </w:r>
      <w:r>
        <w:rPr>
          <w:rFonts w:ascii="Times New Roman" w:hAnsi="Times New Roman" w:cs="Times New Roman"/>
          <w:sz w:val="24"/>
          <w:szCs w:val="24"/>
        </w:rPr>
        <w:t xml:space="preserve">абезпечено оприлюднення актуального Графіку проведення виїзного прийому за </w:t>
      </w:r>
      <w:r w:rsidR="0001376A">
        <w:rPr>
          <w:rFonts w:ascii="Times New Roman" w:hAnsi="Times New Roman" w:cs="Times New Roman"/>
          <w:sz w:val="24"/>
          <w:szCs w:val="24"/>
        </w:rPr>
        <w:t xml:space="preserve">        </w:t>
      </w:r>
      <w:r>
        <w:rPr>
          <w:rFonts w:ascii="Times New Roman" w:hAnsi="Times New Roman" w:cs="Times New Roman"/>
          <w:sz w:val="24"/>
          <w:szCs w:val="24"/>
        </w:rPr>
        <w:t>місцем мешкання громадян головою облдержадміністрації, керівником обласної військово-</w:t>
      </w:r>
      <w:r w:rsidR="005067C5">
        <w:rPr>
          <w:rFonts w:ascii="Times New Roman" w:hAnsi="Times New Roman" w:cs="Times New Roman"/>
          <w:sz w:val="24"/>
          <w:szCs w:val="24"/>
        </w:rPr>
        <w:t xml:space="preserve">         </w:t>
      </w:r>
      <w:r>
        <w:rPr>
          <w:rFonts w:ascii="Times New Roman" w:hAnsi="Times New Roman" w:cs="Times New Roman"/>
          <w:sz w:val="24"/>
          <w:szCs w:val="24"/>
        </w:rPr>
        <w:t xml:space="preserve">цивільної адміністрації, першим заступником голови, заступниками голови </w:t>
      </w:r>
      <w:r w:rsidR="005067C5">
        <w:rPr>
          <w:rFonts w:ascii="Times New Roman" w:hAnsi="Times New Roman" w:cs="Times New Roman"/>
          <w:sz w:val="24"/>
          <w:szCs w:val="24"/>
        </w:rPr>
        <w:t xml:space="preserve">                                   </w:t>
      </w:r>
      <w:r>
        <w:rPr>
          <w:rFonts w:ascii="Times New Roman" w:hAnsi="Times New Roman" w:cs="Times New Roman"/>
          <w:sz w:val="24"/>
          <w:szCs w:val="24"/>
        </w:rPr>
        <w:t xml:space="preserve">облдержадміністрації на офіційному веб-сайті облдержадміністрації (посилання: </w:t>
      </w:r>
      <w:hyperlink r:id="rId8" w:history="1">
        <w:r w:rsidR="00BE0B94" w:rsidRPr="00EE230A">
          <w:rPr>
            <w:rStyle w:val="af2"/>
            <w:rFonts w:ascii="Times New Roman" w:hAnsi="Times New Roman" w:cs="Times New Roman"/>
            <w:sz w:val="24"/>
            <w:szCs w:val="24"/>
          </w:rPr>
          <w:t>https://dn.gov.ua/ua/prozora-vlada/zvernennya-gromadyan/grafiki-prijomiv-gromadyan/grafik-osobistih-spilnih-viyiznih-prijomiv-kerivnictva-oda</w:t>
        </w:r>
      </w:hyperlink>
      <w:r>
        <w:rPr>
          <w:rFonts w:ascii="Times New Roman" w:hAnsi="Times New Roman" w:cs="Times New Roman"/>
          <w:sz w:val="24"/>
          <w:szCs w:val="24"/>
        </w:rPr>
        <w:t>).</w:t>
      </w:r>
      <w:r w:rsidR="00BE0B94">
        <w:rPr>
          <w:rFonts w:ascii="Times New Roman" w:hAnsi="Times New Roman" w:cs="Times New Roman"/>
          <w:sz w:val="24"/>
          <w:szCs w:val="24"/>
        </w:rPr>
        <w:t xml:space="preserve"> </w:t>
      </w:r>
      <w:r>
        <w:rPr>
          <w:rFonts w:ascii="Times New Roman" w:hAnsi="Times New Roman" w:cs="Times New Roman"/>
          <w:sz w:val="24"/>
          <w:szCs w:val="24"/>
        </w:rPr>
        <w:t xml:space="preserve">Крім того, у розділі «Новини» офіційного веб-сайту облдержадміністрації періодично висвітлюються матеріали за підсумками </w:t>
      </w:r>
      <w:r w:rsidR="00BE0B94">
        <w:rPr>
          <w:rFonts w:ascii="Times New Roman" w:hAnsi="Times New Roman" w:cs="Times New Roman"/>
          <w:sz w:val="24"/>
          <w:szCs w:val="24"/>
        </w:rPr>
        <w:t xml:space="preserve">            </w:t>
      </w:r>
      <w:r>
        <w:rPr>
          <w:rFonts w:ascii="Times New Roman" w:hAnsi="Times New Roman" w:cs="Times New Roman"/>
          <w:sz w:val="24"/>
          <w:szCs w:val="24"/>
        </w:rPr>
        <w:t>проведення прийомів громадян керівними</w:t>
      </w:r>
      <w:r w:rsidR="005067C5">
        <w:rPr>
          <w:rFonts w:ascii="Times New Roman" w:hAnsi="Times New Roman" w:cs="Times New Roman"/>
          <w:sz w:val="24"/>
          <w:szCs w:val="24"/>
        </w:rPr>
        <w:t xml:space="preserve"> </w:t>
      </w:r>
      <w:r>
        <w:rPr>
          <w:rFonts w:ascii="Times New Roman" w:hAnsi="Times New Roman" w:cs="Times New Roman"/>
          <w:sz w:val="24"/>
          <w:szCs w:val="24"/>
        </w:rPr>
        <w:t xml:space="preserve">працівниками </w:t>
      </w:r>
      <w:r w:rsidRPr="00BE0B94">
        <w:rPr>
          <w:rFonts w:ascii="Times New Roman" w:hAnsi="Times New Roman" w:cs="Times New Roman"/>
          <w:i/>
          <w:sz w:val="24"/>
          <w:szCs w:val="24"/>
          <w:u w:val="single"/>
        </w:rPr>
        <w:t>облдержадміністрації (триваючий захід, виконується протягом 2019-2020 років)</w:t>
      </w:r>
      <w:r w:rsidR="00BE0B94">
        <w:rPr>
          <w:rFonts w:ascii="Times New Roman" w:hAnsi="Times New Roman" w:cs="Times New Roman"/>
          <w:i/>
          <w:sz w:val="24"/>
          <w:szCs w:val="24"/>
          <w:u w:val="single"/>
        </w:rPr>
        <w:t>.</w:t>
      </w:r>
    </w:p>
    <w:p w:rsidR="002D150A" w:rsidRPr="00BE0B94" w:rsidRDefault="00BE0B94">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П</w:t>
      </w:r>
      <w:r w:rsidR="00B200F3">
        <w:rPr>
          <w:rFonts w:ascii="Times New Roman" w:hAnsi="Times New Roman" w:cs="Times New Roman"/>
          <w:sz w:val="24"/>
          <w:szCs w:val="24"/>
        </w:rPr>
        <w:t xml:space="preserve">рийнято рішення про затвердження оновлених положень про комісію </w:t>
      </w:r>
      <w:r w:rsidR="005067C5">
        <w:rPr>
          <w:rFonts w:ascii="Times New Roman" w:hAnsi="Times New Roman" w:cs="Times New Roman"/>
          <w:sz w:val="24"/>
          <w:szCs w:val="24"/>
        </w:rPr>
        <w:t xml:space="preserve">                              </w:t>
      </w:r>
      <w:r w:rsidR="00B200F3">
        <w:rPr>
          <w:rFonts w:ascii="Times New Roman" w:hAnsi="Times New Roman" w:cs="Times New Roman"/>
          <w:sz w:val="24"/>
          <w:szCs w:val="24"/>
        </w:rPr>
        <w:t>облдержадміністрації з питань розгляду звернень громадян та «</w:t>
      </w:r>
      <w:r w:rsidR="003A12C3">
        <w:rPr>
          <w:rFonts w:ascii="Times New Roman" w:hAnsi="Times New Roman" w:cs="Times New Roman"/>
          <w:sz w:val="24"/>
          <w:szCs w:val="24"/>
        </w:rPr>
        <w:t xml:space="preserve">День контролю» результатів розгляду звернень громадян та їх персональних складів, з метою чого </w:t>
      </w:r>
      <w:r w:rsidR="0022232F">
        <w:rPr>
          <w:rFonts w:ascii="Times New Roman" w:hAnsi="Times New Roman" w:cs="Times New Roman"/>
          <w:sz w:val="24"/>
          <w:szCs w:val="24"/>
        </w:rPr>
        <w:t xml:space="preserve">розроблено Порядок проведення в Донецькій обласній державній адміністрації «Дня контролю» </w:t>
      </w:r>
      <w:r w:rsidR="0001376A">
        <w:rPr>
          <w:rFonts w:ascii="Times New Roman" w:hAnsi="Times New Roman" w:cs="Times New Roman"/>
          <w:sz w:val="24"/>
          <w:szCs w:val="24"/>
        </w:rPr>
        <w:t>р</w:t>
      </w:r>
      <w:r w:rsidR="0022232F">
        <w:rPr>
          <w:rFonts w:ascii="Times New Roman" w:hAnsi="Times New Roman" w:cs="Times New Roman"/>
          <w:sz w:val="24"/>
          <w:szCs w:val="24"/>
        </w:rPr>
        <w:t xml:space="preserve">езультатів </w:t>
      </w:r>
      <w:r w:rsidR="0001376A">
        <w:rPr>
          <w:rFonts w:ascii="Times New Roman" w:hAnsi="Times New Roman" w:cs="Times New Roman"/>
          <w:sz w:val="24"/>
          <w:szCs w:val="24"/>
        </w:rPr>
        <w:t xml:space="preserve">           </w:t>
      </w:r>
      <w:r w:rsidR="0022232F">
        <w:rPr>
          <w:rFonts w:ascii="Times New Roman" w:hAnsi="Times New Roman" w:cs="Times New Roman"/>
          <w:sz w:val="24"/>
          <w:szCs w:val="24"/>
        </w:rPr>
        <w:t xml:space="preserve">розгляду звернень громадян, затверджений розпорядженням голови облдержадміністрації, </w:t>
      </w:r>
      <w:r w:rsidR="0001376A">
        <w:rPr>
          <w:rFonts w:ascii="Times New Roman" w:hAnsi="Times New Roman" w:cs="Times New Roman"/>
          <w:sz w:val="24"/>
          <w:szCs w:val="24"/>
        </w:rPr>
        <w:t xml:space="preserve">    </w:t>
      </w:r>
      <w:r w:rsidR="0022232F">
        <w:rPr>
          <w:rFonts w:ascii="Times New Roman" w:hAnsi="Times New Roman" w:cs="Times New Roman"/>
          <w:sz w:val="24"/>
          <w:szCs w:val="24"/>
        </w:rPr>
        <w:t xml:space="preserve">керівника обласної військово-цивільної адміністрації від  14 червня 2019 року № 607/5-19, </w:t>
      </w:r>
      <w:r w:rsidR="0001376A">
        <w:rPr>
          <w:rFonts w:ascii="Times New Roman" w:hAnsi="Times New Roman" w:cs="Times New Roman"/>
          <w:sz w:val="24"/>
          <w:szCs w:val="24"/>
        </w:rPr>
        <w:t xml:space="preserve">    </w:t>
      </w:r>
      <w:r w:rsidR="0022232F">
        <w:rPr>
          <w:rFonts w:ascii="Times New Roman" w:hAnsi="Times New Roman" w:cs="Times New Roman"/>
          <w:sz w:val="24"/>
          <w:szCs w:val="24"/>
        </w:rPr>
        <w:t>зареєстрованим у Головному територіальному управлінні юстиції у Донець</w:t>
      </w:r>
      <w:r w:rsidR="0001376A">
        <w:rPr>
          <w:rFonts w:ascii="Times New Roman" w:hAnsi="Times New Roman" w:cs="Times New Roman"/>
          <w:sz w:val="24"/>
          <w:szCs w:val="24"/>
        </w:rPr>
        <w:t xml:space="preserve">кій області               24 червня 2019 року </w:t>
      </w:r>
      <w:r w:rsidR="0022232F">
        <w:rPr>
          <w:rFonts w:ascii="Times New Roman" w:hAnsi="Times New Roman" w:cs="Times New Roman"/>
          <w:sz w:val="24"/>
          <w:szCs w:val="24"/>
        </w:rPr>
        <w:t xml:space="preserve">за № 194/2907 та Положення про обласну комісію з питань розгляду </w:t>
      </w:r>
      <w:r w:rsidR="0001376A">
        <w:rPr>
          <w:rFonts w:ascii="Times New Roman" w:hAnsi="Times New Roman" w:cs="Times New Roman"/>
          <w:sz w:val="24"/>
          <w:szCs w:val="24"/>
        </w:rPr>
        <w:t xml:space="preserve">       </w:t>
      </w:r>
      <w:r w:rsidR="0022232F">
        <w:rPr>
          <w:rFonts w:ascii="Times New Roman" w:hAnsi="Times New Roman" w:cs="Times New Roman"/>
          <w:sz w:val="24"/>
          <w:szCs w:val="24"/>
        </w:rPr>
        <w:t xml:space="preserve">звернень громадян, затверджене розпорядженням голови облдержадміністрації, керівника </w:t>
      </w:r>
      <w:r w:rsidR="0001376A">
        <w:rPr>
          <w:rFonts w:ascii="Times New Roman" w:hAnsi="Times New Roman" w:cs="Times New Roman"/>
          <w:sz w:val="24"/>
          <w:szCs w:val="24"/>
        </w:rPr>
        <w:t xml:space="preserve">    </w:t>
      </w:r>
      <w:r w:rsidR="0022232F">
        <w:rPr>
          <w:rFonts w:ascii="Times New Roman" w:hAnsi="Times New Roman" w:cs="Times New Roman"/>
          <w:sz w:val="24"/>
          <w:szCs w:val="24"/>
        </w:rPr>
        <w:t xml:space="preserve">обласної військово-цивільної адміністрації від  21 червня 2019 року № 626/5-19, </w:t>
      </w:r>
      <w:r>
        <w:rPr>
          <w:rFonts w:ascii="Times New Roman" w:hAnsi="Times New Roman" w:cs="Times New Roman"/>
          <w:sz w:val="24"/>
          <w:szCs w:val="24"/>
        </w:rPr>
        <w:t xml:space="preserve">                           </w:t>
      </w:r>
      <w:r w:rsidR="0022232F">
        <w:rPr>
          <w:rFonts w:ascii="Times New Roman" w:hAnsi="Times New Roman" w:cs="Times New Roman"/>
          <w:sz w:val="24"/>
          <w:szCs w:val="24"/>
        </w:rPr>
        <w:t xml:space="preserve">зареєстроване у Головному територіальному управлінні юстиції у Донецькій області </w:t>
      </w:r>
      <w:r>
        <w:rPr>
          <w:rFonts w:ascii="Times New Roman" w:hAnsi="Times New Roman" w:cs="Times New Roman"/>
          <w:sz w:val="24"/>
          <w:szCs w:val="24"/>
        </w:rPr>
        <w:t xml:space="preserve">               </w:t>
      </w:r>
      <w:r w:rsidR="0022232F">
        <w:rPr>
          <w:rFonts w:ascii="Times New Roman" w:hAnsi="Times New Roman" w:cs="Times New Roman"/>
          <w:sz w:val="24"/>
          <w:szCs w:val="24"/>
        </w:rPr>
        <w:t>04</w:t>
      </w:r>
      <w:r>
        <w:rPr>
          <w:rFonts w:ascii="Times New Roman" w:hAnsi="Times New Roman" w:cs="Times New Roman"/>
          <w:sz w:val="24"/>
          <w:szCs w:val="24"/>
        </w:rPr>
        <w:t xml:space="preserve"> </w:t>
      </w:r>
      <w:r w:rsidR="0022232F">
        <w:rPr>
          <w:rFonts w:ascii="Times New Roman" w:hAnsi="Times New Roman" w:cs="Times New Roman"/>
          <w:sz w:val="24"/>
          <w:szCs w:val="24"/>
        </w:rPr>
        <w:t xml:space="preserve">липня 2019 року за № 206/2919 </w:t>
      </w:r>
      <w:r w:rsidR="0022232F" w:rsidRPr="00BE0B94">
        <w:rPr>
          <w:rFonts w:ascii="Times New Roman" w:hAnsi="Times New Roman" w:cs="Times New Roman"/>
          <w:i/>
          <w:sz w:val="24"/>
          <w:szCs w:val="24"/>
          <w:u w:val="single"/>
        </w:rPr>
        <w:t xml:space="preserve">(виконання заходу заплановано на </w:t>
      </w:r>
      <w:r w:rsidR="0022232F" w:rsidRPr="00BE0B94">
        <w:rPr>
          <w:rFonts w:ascii="Times New Roman" w:hAnsi="Times New Roman" w:cs="Times New Roman"/>
          <w:i/>
          <w:sz w:val="24"/>
          <w:szCs w:val="24"/>
          <w:u w:val="single"/>
          <w:lang w:val="en-US"/>
        </w:rPr>
        <w:t>III</w:t>
      </w:r>
      <w:r w:rsidR="003A12C3" w:rsidRPr="00BE0B94">
        <w:rPr>
          <w:rFonts w:ascii="Times New Roman" w:hAnsi="Times New Roman" w:cs="Times New Roman"/>
          <w:i/>
          <w:sz w:val="24"/>
          <w:szCs w:val="24"/>
          <w:u w:val="single"/>
        </w:rPr>
        <w:t xml:space="preserve"> квартал</w:t>
      </w:r>
      <w:r>
        <w:rPr>
          <w:rFonts w:ascii="Times New Roman" w:hAnsi="Times New Roman" w:cs="Times New Roman"/>
          <w:i/>
          <w:sz w:val="24"/>
          <w:szCs w:val="24"/>
          <w:u w:val="single"/>
        </w:rPr>
        <w:t xml:space="preserve"> </w:t>
      </w:r>
      <w:r w:rsidR="003A12C3" w:rsidRPr="00BE0B94">
        <w:rPr>
          <w:rFonts w:ascii="Times New Roman" w:hAnsi="Times New Roman" w:cs="Times New Roman"/>
          <w:i/>
          <w:sz w:val="24"/>
          <w:szCs w:val="24"/>
          <w:u w:val="single"/>
        </w:rPr>
        <w:t>2019 року, виконано</w:t>
      </w:r>
      <w:r w:rsidR="0022232F" w:rsidRPr="00BE0B94">
        <w:rPr>
          <w:rFonts w:ascii="Times New Roman" w:hAnsi="Times New Roman" w:cs="Times New Roman"/>
          <w:i/>
          <w:sz w:val="24"/>
          <w:szCs w:val="24"/>
          <w:u w:val="single"/>
        </w:rPr>
        <w:t xml:space="preserve"> зах</w:t>
      </w:r>
      <w:r w:rsidR="003A12C3" w:rsidRPr="00BE0B94">
        <w:rPr>
          <w:rFonts w:ascii="Times New Roman" w:hAnsi="Times New Roman" w:cs="Times New Roman"/>
          <w:i/>
          <w:sz w:val="24"/>
          <w:szCs w:val="24"/>
          <w:u w:val="single"/>
        </w:rPr>
        <w:t>ід</w:t>
      </w:r>
      <w:r w:rsidR="0022232F" w:rsidRPr="00BE0B94">
        <w:rPr>
          <w:rFonts w:ascii="Times New Roman" w:hAnsi="Times New Roman" w:cs="Times New Roman"/>
          <w:i/>
          <w:sz w:val="24"/>
          <w:szCs w:val="24"/>
          <w:u w:val="single"/>
        </w:rPr>
        <w:t xml:space="preserve"> 100%)</w:t>
      </w:r>
      <w:r>
        <w:rPr>
          <w:rFonts w:ascii="Times New Roman" w:hAnsi="Times New Roman" w:cs="Times New Roman"/>
          <w:i/>
          <w:sz w:val="24"/>
          <w:szCs w:val="24"/>
          <w:u w:val="single"/>
        </w:rPr>
        <w:t>.</w:t>
      </w:r>
    </w:p>
    <w:p w:rsidR="002D150A" w:rsidRDefault="00BE0B94" w:rsidP="00BE0B94">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22232F">
        <w:rPr>
          <w:rFonts w:ascii="Times New Roman" w:hAnsi="Times New Roman" w:cs="Times New Roman"/>
          <w:sz w:val="24"/>
          <w:szCs w:val="24"/>
        </w:rPr>
        <w:t>становлено додатковий контроль за дотриманням спеціального та антикорупційного законодавства шляхом проведення:</w:t>
      </w:r>
      <w:r w:rsidR="0022232F">
        <w:rPr>
          <w:rFonts w:ascii="Times New Roman" w:eastAsia="Times New Roman" w:hAnsi="Times New Roman" w:cs="Times New Roman"/>
          <w:sz w:val="20"/>
          <w:szCs w:val="20"/>
        </w:rPr>
        <w:t xml:space="preserve"> </w:t>
      </w:r>
    </w:p>
    <w:p w:rsidR="002D150A" w:rsidRDefault="0022232F">
      <w:pPr>
        <w:pStyle w:val="ac"/>
        <w:numPr>
          <w:ilvl w:val="0"/>
          <w:numId w:val="2"/>
        </w:numPr>
        <w:spacing w:line="23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щомісячного рейтингового оцінювання показників діяльності керівників структурних підрозділів облдержадміністрації у сфері розгляду звернень громадян та забезпечення </w:t>
      </w:r>
      <w:r w:rsidR="00BE0B94">
        <w:rPr>
          <w:rFonts w:ascii="Times New Roman" w:hAnsi="Times New Roman" w:cs="Times New Roman"/>
          <w:sz w:val="24"/>
          <w:szCs w:val="24"/>
        </w:rPr>
        <w:t xml:space="preserve">           </w:t>
      </w:r>
      <w:r>
        <w:rPr>
          <w:rFonts w:ascii="Times New Roman" w:hAnsi="Times New Roman" w:cs="Times New Roman"/>
          <w:sz w:val="24"/>
          <w:szCs w:val="24"/>
        </w:rPr>
        <w:t xml:space="preserve">доступу на інформацію до 05 числа місяця, наступного за звітним. Показники рейтингового </w:t>
      </w:r>
      <w:r w:rsidR="006643CE">
        <w:rPr>
          <w:rFonts w:ascii="Times New Roman" w:hAnsi="Times New Roman" w:cs="Times New Roman"/>
          <w:sz w:val="24"/>
          <w:szCs w:val="24"/>
        </w:rPr>
        <w:t xml:space="preserve">                        </w:t>
      </w:r>
      <w:r>
        <w:rPr>
          <w:rFonts w:ascii="Times New Roman" w:hAnsi="Times New Roman" w:cs="Times New Roman"/>
          <w:sz w:val="24"/>
          <w:szCs w:val="24"/>
        </w:rPr>
        <w:t xml:space="preserve">оцінювання діяльності голів райдержадміністрацій, керівників військово-цивільних </w:t>
      </w:r>
      <w:r w:rsidR="006643CE">
        <w:rPr>
          <w:rFonts w:ascii="Times New Roman" w:hAnsi="Times New Roman" w:cs="Times New Roman"/>
          <w:sz w:val="24"/>
          <w:szCs w:val="24"/>
        </w:rPr>
        <w:t xml:space="preserve">                  </w:t>
      </w:r>
      <w:r>
        <w:rPr>
          <w:rFonts w:ascii="Times New Roman" w:hAnsi="Times New Roman" w:cs="Times New Roman"/>
          <w:sz w:val="24"/>
          <w:szCs w:val="24"/>
        </w:rPr>
        <w:t xml:space="preserve">адміністрацій міст, міських голів та голів об’єднаних територіальних громад у сфері розгляду звернень громадян подавались до департаменту економіки облдержадміністрації для </w:t>
      </w:r>
      <w:r w:rsidR="006643CE">
        <w:rPr>
          <w:rFonts w:ascii="Times New Roman" w:hAnsi="Times New Roman" w:cs="Times New Roman"/>
          <w:sz w:val="24"/>
          <w:szCs w:val="24"/>
        </w:rPr>
        <w:t xml:space="preserve">                    </w:t>
      </w:r>
      <w:r>
        <w:rPr>
          <w:rFonts w:ascii="Times New Roman" w:hAnsi="Times New Roman" w:cs="Times New Roman"/>
          <w:sz w:val="24"/>
          <w:szCs w:val="24"/>
        </w:rPr>
        <w:t xml:space="preserve">узагальнення </w:t>
      </w:r>
      <w:r w:rsidRPr="00BE0B94">
        <w:rPr>
          <w:rFonts w:ascii="Times New Roman" w:hAnsi="Times New Roman" w:cs="Times New Roman"/>
          <w:i/>
          <w:sz w:val="24"/>
          <w:szCs w:val="24"/>
          <w:u w:val="single"/>
        </w:rPr>
        <w:t>(триваючий захід, виконується протягом 2019-2020 років);</w:t>
      </w:r>
    </w:p>
    <w:p w:rsidR="002D150A" w:rsidRPr="00BE0B94" w:rsidRDefault="0022232F">
      <w:pPr>
        <w:pStyle w:val="ac"/>
        <w:numPr>
          <w:ilvl w:val="0"/>
          <w:numId w:val="2"/>
        </w:numPr>
        <w:spacing w:line="230" w:lineRule="auto"/>
        <w:ind w:left="0" w:firstLine="426"/>
        <w:jc w:val="both"/>
        <w:rPr>
          <w:rFonts w:ascii="Times New Roman" w:hAnsi="Times New Roman" w:cs="Times New Roman"/>
          <w:i/>
          <w:sz w:val="24"/>
          <w:szCs w:val="24"/>
          <w:u w:val="single"/>
        </w:rPr>
      </w:pPr>
      <w:r>
        <w:rPr>
          <w:rFonts w:ascii="Times New Roman" w:hAnsi="Times New Roman" w:cs="Times New Roman"/>
          <w:sz w:val="24"/>
          <w:szCs w:val="24"/>
        </w:rPr>
        <w:t xml:space="preserve"> перевірок внутрішніх моніторингів рівня організації роботи та стану додержання </w:t>
      </w:r>
      <w:r w:rsidR="006643CE">
        <w:rPr>
          <w:rFonts w:ascii="Times New Roman" w:hAnsi="Times New Roman" w:cs="Times New Roman"/>
          <w:sz w:val="24"/>
          <w:szCs w:val="24"/>
        </w:rPr>
        <w:t xml:space="preserve">         </w:t>
      </w:r>
      <w:r>
        <w:rPr>
          <w:rFonts w:ascii="Times New Roman" w:hAnsi="Times New Roman" w:cs="Times New Roman"/>
          <w:sz w:val="24"/>
          <w:szCs w:val="24"/>
        </w:rPr>
        <w:t xml:space="preserve">вимог законодавства про звернення громадян в райдержадміністраціях, </w:t>
      </w:r>
      <w:r w:rsidR="003A12C3" w:rsidRPr="003A12C3">
        <w:rPr>
          <w:rFonts w:ascii="Times New Roman" w:hAnsi="Times New Roman" w:cs="Times New Roman"/>
          <w:sz w:val="24"/>
          <w:szCs w:val="24"/>
        </w:rPr>
        <w:t>в</w:t>
      </w:r>
      <w:r w:rsidR="003A12C3">
        <w:rPr>
          <w:rFonts w:ascii="Times New Roman" w:hAnsi="Times New Roman" w:cs="Times New Roman"/>
          <w:sz w:val="24"/>
          <w:szCs w:val="24"/>
        </w:rPr>
        <w:t>ійськово-цивільних адміністраціях, а також</w:t>
      </w:r>
      <w:r w:rsidR="003A12C3" w:rsidRPr="003A12C3">
        <w:rPr>
          <w:rFonts w:ascii="Times New Roman" w:hAnsi="Times New Roman" w:cs="Times New Roman"/>
          <w:sz w:val="24"/>
          <w:szCs w:val="24"/>
        </w:rPr>
        <w:t xml:space="preserve"> </w:t>
      </w:r>
      <w:r>
        <w:rPr>
          <w:rFonts w:ascii="Times New Roman" w:hAnsi="Times New Roman" w:cs="Times New Roman"/>
          <w:sz w:val="24"/>
          <w:szCs w:val="24"/>
        </w:rPr>
        <w:t>викона</w:t>
      </w:r>
      <w:r w:rsidR="003A12C3">
        <w:rPr>
          <w:rFonts w:ascii="Times New Roman" w:hAnsi="Times New Roman" w:cs="Times New Roman"/>
          <w:sz w:val="24"/>
          <w:szCs w:val="24"/>
        </w:rPr>
        <w:t>ння</w:t>
      </w:r>
      <w:r>
        <w:rPr>
          <w:rFonts w:ascii="Times New Roman" w:hAnsi="Times New Roman" w:cs="Times New Roman"/>
          <w:sz w:val="24"/>
          <w:szCs w:val="24"/>
        </w:rPr>
        <w:t xml:space="preserve"> органа</w:t>
      </w:r>
      <w:r w:rsidR="003A12C3">
        <w:rPr>
          <w:rFonts w:ascii="Times New Roman" w:hAnsi="Times New Roman" w:cs="Times New Roman"/>
          <w:sz w:val="24"/>
          <w:szCs w:val="24"/>
        </w:rPr>
        <w:t xml:space="preserve">ми місцевого самоврядування делегованих </w:t>
      </w:r>
      <w:r w:rsidR="006643CE">
        <w:rPr>
          <w:rFonts w:ascii="Times New Roman" w:hAnsi="Times New Roman" w:cs="Times New Roman"/>
          <w:sz w:val="24"/>
          <w:szCs w:val="24"/>
        </w:rPr>
        <w:t xml:space="preserve">                  </w:t>
      </w:r>
      <w:r w:rsidR="003A12C3">
        <w:rPr>
          <w:rFonts w:ascii="Times New Roman" w:hAnsi="Times New Roman" w:cs="Times New Roman"/>
          <w:sz w:val="24"/>
          <w:szCs w:val="24"/>
        </w:rPr>
        <w:t xml:space="preserve">повноважень органів виконавчої </w:t>
      </w:r>
      <w:r w:rsidR="003A12C3" w:rsidRPr="00BE0B94">
        <w:rPr>
          <w:rFonts w:ascii="Times New Roman" w:hAnsi="Times New Roman" w:cs="Times New Roman"/>
          <w:sz w:val="24"/>
          <w:szCs w:val="24"/>
        </w:rPr>
        <w:t>влади</w:t>
      </w:r>
      <w:r w:rsidRPr="00BE0B94">
        <w:rPr>
          <w:rFonts w:ascii="Times New Roman" w:hAnsi="Times New Roman" w:cs="Times New Roman"/>
          <w:sz w:val="24"/>
          <w:szCs w:val="24"/>
        </w:rPr>
        <w:t xml:space="preserve"> </w:t>
      </w:r>
      <w:r w:rsidRPr="00BE0B94">
        <w:rPr>
          <w:rFonts w:ascii="Times New Roman" w:hAnsi="Times New Roman" w:cs="Times New Roman"/>
          <w:i/>
          <w:sz w:val="24"/>
          <w:szCs w:val="24"/>
          <w:u w:val="single"/>
        </w:rPr>
        <w:t xml:space="preserve">(триваючий захід, виконується протягом </w:t>
      </w:r>
      <w:r w:rsidR="006643CE" w:rsidRPr="00BE0B94">
        <w:rPr>
          <w:rFonts w:ascii="Times New Roman" w:hAnsi="Times New Roman" w:cs="Times New Roman"/>
          <w:i/>
          <w:sz w:val="24"/>
          <w:szCs w:val="24"/>
          <w:u w:val="single"/>
        </w:rPr>
        <w:t xml:space="preserve">                    </w:t>
      </w:r>
      <w:r w:rsidRPr="00BE0B94">
        <w:rPr>
          <w:rFonts w:ascii="Times New Roman" w:hAnsi="Times New Roman" w:cs="Times New Roman"/>
          <w:i/>
          <w:sz w:val="24"/>
          <w:szCs w:val="24"/>
          <w:u w:val="single"/>
        </w:rPr>
        <w:t>2019-2020 років);</w:t>
      </w:r>
    </w:p>
    <w:p w:rsidR="002D150A" w:rsidRDefault="00BE0B94" w:rsidP="00BE0B94">
      <w:pPr>
        <w:pStyle w:val="ac"/>
        <w:spacing w:line="230" w:lineRule="auto"/>
        <w:ind w:left="567"/>
        <w:jc w:val="both"/>
      </w:pPr>
      <w:r>
        <w:rPr>
          <w:rFonts w:ascii="Times New Roman" w:hAnsi="Times New Roman" w:cs="Times New Roman"/>
          <w:sz w:val="24"/>
          <w:szCs w:val="24"/>
        </w:rPr>
        <w:t>П</w:t>
      </w:r>
      <w:r w:rsidR="0022232F">
        <w:rPr>
          <w:rFonts w:ascii="Times New Roman" w:hAnsi="Times New Roman" w:cs="Times New Roman"/>
          <w:sz w:val="24"/>
          <w:szCs w:val="24"/>
        </w:rPr>
        <w:t>ідвищено рівень інформаційної відкритості шляхом</w:t>
      </w:r>
      <w:r w:rsidR="003A12C3">
        <w:rPr>
          <w:rFonts w:ascii="Times New Roman" w:hAnsi="Times New Roman" w:cs="Times New Roman"/>
          <w:sz w:val="24"/>
          <w:szCs w:val="24"/>
        </w:rPr>
        <w:t xml:space="preserve"> забезпечення</w:t>
      </w:r>
      <w:r w:rsidR="0022232F">
        <w:rPr>
          <w:rFonts w:ascii="Times New Roman" w:hAnsi="Times New Roman" w:cs="Times New Roman"/>
          <w:sz w:val="24"/>
          <w:szCs w:val="24"/>
        </w:rPr>
        <w:t>:</w:t>
      </w:r>
    </w:p>
    <w:p w:rsidR="002D150A" w:rsidRPr="00BE0B94" w:rsidRDefault="0022232F">
      <w:pPr>
        <w:pStyle w:val="ac"/>
        <w:numPr>
          <w:ilvl w:val="0"/>
          <w:numId w:val="2"/>
        </w:numPr>
        <w:spacing w:line="230" w:lineRule="auto"/>
        <w:ind w:left="0" w:firstLine="567"/>
        <w:jc w:val="both"/>
        <w:rPr>
          <w:i/>
          <w:u w:val="single"/>
        </w:rPr>
      </w:pPr>
      <w:r>
        <w:rPr>
          <w:rFonts w:ascii="Times New Roman" w:hAnsi="Times New Roman" w:cs="Times New Roman"/>
          <w:sz w:val="24"/>
          <w:szCs w:val="24"/>
        </w:rPr>
        <w:lastRenderedPageBreak/>
        <w:t xml:space="preserve"> ведення системи обліку публічної інформації на офіційному сайті </w:t>
      </w:r>
      <w:r w:rsidR="00885BB1">
        <w:rPr>
          <w:rFonts w:ascii="Times New Roman" w:hAnsi="Times New Roman" w:cs="Times New Roman"/>
          <w:sz w:val="24"/>
          <w:szCs w:val="24"/>
        </w:rPr>
        <w:t xml:space="preserve">                                        </w:t>
      </w:r>
      <w:r>
        <w:rPr>
          <w:rFonts w:ascii="Times New Roman" w:hAnsi="Times New Roman" w:cs="Times New Roman"/>
          <w:sz w:val="24"/>
          <w:szCs w:val="24"/>
        </w:rPr>
        <w:t xml:space="preserve">облдержадміністрації, реєстрів запитів на інформацію, нормативно-правових актів на </w:t>
      </w:r>
      <w:r w:rsidR="00885BB1">
        <w:rPr>
          <w:rFonts w:ascii="Times New Roman" w:hAnsi="Times New Roman" w:cs="Times New Roman"/>
          <w:sz w:val="24"/>
          <w:szCs w:val="24"/>
        </w:rPr>
        <w:t xml:space="preserve">                   </w:t>
      </w:r>
      <w:r>
        <w:rPr>
          <w:rFonts w:ascii="Times New Roman" w:hAnsi="Times New Roman" w:cs="Times New Roman"/>
          <w:sz w:val="24"/>
          <w:szCs w:val="24"/>
        </w:rPr>
        <w:t xml:space="preserve">офіційному веб-сайті облдержадміністрації (посилання: https://dn.gov.ua/ua/prozora-vlada/zvernennya-gromadyan/grafiki-prijomiv-gromadyan/grafik-osobistih-spilnih-viyiznih-prijomiv-kerivnictva-oda)https://dn.gov.ua/ua/prozora-vlada/dostup-do-publichnoyi-informaciyi) </w:t>
      </w:r>
      <w:r w:rsidRPr="00BE0B94">
        <w:rPr>
          <w:rFonts w:ascii="Times New Roman" w:hAnsi="Times New Roman" w:cs="Times New Roman"/>
          <w:i/>
          <w:sz w:val="24"/>
          <w:szCs w:val="24"/>
          <w:u w:val="single"/>
        </w:rPr>
        <w:t>(триваючий захід, викону</w:t>
      </w:r>
      <w:r w:rsidR="003A12C3" w:rsidRPr="00BE0B94">
        <w:rPr>
          <w:rFonts w:ascii="Times New Roman" w:hAnsi="Times New Roman" w:cs="Times New Roman"/>
          <w:i/>
          <w:sz w:val="24"/>
          <w:szCs w:val="24"/>
          <w:u w:val="single"/>
        </w:rPr>
        <w:t>ється протягом 2019-2020 років);</w:t>
      </w:r>
    </w:p>
    <w:p w:rsidR="002D150A" w:rsidRPr="00BE0B94" w:rsidRDefault="0022232F">
      <w:pPr>
        <w:pStyle w:val="ac"/>
        <w:numPr>
          <w:ilvl w:val="0"/>
          <w:numId w:val="2"/>
        </w:numPr>
        <w:spacing w:line="230" w:lineRule="auto"/>
        <w:ind w:left="0" w:firstLine="567"/>
        <w:jc w:val="both"/>
        <w:rPr>
          <w:i/>
          <w:u w:val="single"/>
        </w:rPr>
      </w:pPr>
      <w:r>
        <w:rPr>
          <w:rFonts w:ascii="Times New Roman" w:hAnsi="Times New Roman" w:cs="Times New Roman"/>
          <w:sz w:val="24"/>
          <w:szCs w:val="24"/>
        </w:rPr>
        <w:t xml:space="preserve">систематичного оприлюднення публічної інформації на веб-сторінці «Зворотній зв’язок» офіційного веб-сайту облдержадміністрації (посилання: </w:t>
      </w:r>
      <w:hyperlink r:id="rId9">
        <w:r>
          <w:rPr>
            <w:rStyle w:val="a6"/>
            <w:rFonts w:ascii="Times New Roman" w:eastAsia="Times New Roman" w:hAnsi="Times New Roman" w:cs="Times New Roman"/>
            <w:color w:val="00000A"/>
            <w:sz w:val="24"/>
            <w:szCs w:val="24"/>
          </w:rPr>
          <w:t>https://dn.gov.ua/ua/prozora-vlada/dostup-do-publichnoyi-informaciyi</w:t>
        </w:r>
      </w:hyperlink>
      <w:r>
        <w:rPr>
          <w:rFonts w:ascii="Times New Roman" w:hAnsi="Times New Roman" w:cs="Times New Roman"/>
          <w:sz w:val="24"/>
          <w:szCs w:val="24"/>
        </w:rPr>
        <w:t xml:space="preserve">) та на інформаційному стенді у Громадській </w:t>
      </w:r>
      <w:r w:rsidR="00560B7F">
        <w:rPr>
          <w:rFonts w:ascii="Times New Roman" w:hAnsi="Times New Roman" w:cs="Times New Roman"/>
          <w:sz w:val="24"/>
          <w:szCs w:val="24"/>
        </w:rPr>
        <w:t xml:space="preserve">            </w:t>
      </w:r>
      <w:r>
        <w:rPr>
          <w:rFonts w:ascii="Times New Roman" w:hAnsi="Times New Roman" w:cs="Times New Roman"/>
          <w:sz w:val="24"/>
          <w:szCs w:val="24"/>
        </w:rPr>
        <w:t xml:space="preserve">приймальні облдержадміністрації </w:t>
      </w:r>
      <w:r w:rsidRPr="00BE0B94">
        <w:rPr>
          <w:rFonts w:ascii="Times New Roman" w:hAnsi="Times New Roman" w:cs="Times New Roman"/>
          <w:i/>
          <w:sz w:val="24"/>
          <w:szCs w:val="24"/>
          <w:u w:val="single"/>
        </w:rPr>
        <w:t>(триваючий захід, викону</w:t>
      </w:r>
      <w:r w:rsidR="003A12C3" w:rsidRPr="00BE0B94">
        <w:rPr>
          <w:rFonts w:ascii="Times New Roman" w:hAnsi="Times New Roman" w:cs="Times New Roman"/>
          <w:i/>
          <w:sz w:val="24"/>
          <w:szCs w:val="24"/>
          <w:u w:val="single"/>
        </w:rPr>
        <w:t xml:space="preserve">ється протягом </w:t>
      </w:r>
      <w:r w:rsidR="00560B7F" w:rsidRPr="00BE0B94">
        <w:rPr>
          <w:rFonts w:ascii="Times New Roman" w:hAnsi="Times New Roman" w:cs="Times New Roman"/>
          <w:i/>
          <w:sz w:val="24"/>
          <w:szCs w:val="24"/>
          <w:u w:val="single"/>
        </w:rPr>
        <w:t xml:space="preserve">                               </w:t>
      </w:r>
      <w:r w:rsidR="00BE0B94">
        <w:rPr>
          <w:rFonts w:ascii="Times New Roman" w:hAnsi="Times New Roman" w:cs="Times New Roman"/>
          <w:i/>
          <w:sz w:val="24"/>
          <w:szCs w:val="24"/>
          <w:u w:val="single"/>
        </w:rPr>
        <w:t>2019-2020 років).</w:t>
      </w:r>
    </w:p>
    <w:p w:rsidR="003A12C3" w:rsidRPr="009627F1" w:rsidRDefault="00BE0B94" w:rsidP="00BE0B94">
      <w:pPr>
        <w:pStyle w:val="ac"/>
        <w:spacing w:line="230" w:lineRule="auto"/>
        <w:ind w:firstLine="567"/>
        <w:jc w:val="both"/>
        <w:rPr>
          <w:b/>
        </w:rPr>
      </w:pPr>
      <w:r w:rsidRPr="00BE0B94">
        <w:rPr>
          <w:rFonts w:ascii="Times New Roman" w:hAnsi="Times New Roman" w:cs="Times New Roman"/>
          <w:sz w:val="24"/>
          <w:szCs w:val="24"/>
        </w:rPr>
        <w:t>Р</w:t>
      </w:r>
      <w:r w:rsidR="003A12C3" w:rsidRPr="003A12C3">
        <w:rPr>
          <w:rFonts w:ascii="Times New Roman" w:hAnsi="Times New Roman" w:cs="Times New Roman"/>
          <w:sz w:val="24"/>
          <w:szCs w:val="24"/>
        </w:rPr>
        <w:t>озроблено та прийнято порядки роботи із запитами на</w:t>
      </w:r>
      <w:r w:rsidR="003A12C3">
        <w:rPr>
          <w:rFonts w:ascii="Times New Roman" w:hAnsi="Times New Roman" w:cs="Times New Roman"/>
          <w:sz w:val="24"/>
          <w:szCs w:val="24"/>
        </w:rPr>
        <w:t xml:space="preserve"> інформацію, зверненнями</w:t>
      </w:r>
      <w:r w:rsidR="00560B7F">
        <w:rPr>
          <w:rFonts w:ascii="Times New Roman" w:hAnsi="Times New Roman" w:cs="Times New Roman"/>
          <w:sz w:val="24"/>
          <w:szCs w:val="24"/>
        </w:rPr>
        <w:t xml:space="preserve">           </w:t>
      </w:r>
      <w:r w:rsidR="003A12C3">
        <w:rPr>
          <w:rFonts w:ascii="Times New Roman" w:hAnsi="Times New Roman" w:cs="Times New Roman"/>
          <w:sz w:val="24"/>
          <w:szCs w:val="24"/>
        </w:rPr>
        <w:t xml:space="preserve"> громадя</w:t>
      </w:r>
      <w:r w:rsidR="003A12C3" w:rsidRPr="003A12C3">
        <w:rPr>
          <w:rFonts w:ascii="Times New Roman" w:hAnsi="Times New Roman" w:cs="Times New Roman"/>
          <w:sz w:val="24"/>
          <w:szCs w:val="24"/>
        </w:rPr>
        <w:t xml:space="preserve">н з метою стандартизації внутрішніх процедур у рамках встановленого строку із </w:t>
      </w:r>
      <w:r w:rsidR="00560B7F">
        <w:rPr>
          <w:rFonts w:ascii="Times New Roman" w:hAnsi="Times New Roman" w:cs="Times New Roman"/>
          <w:sz w:val="24"/>
          <w:szCs w:val="24"/>
        </w:rPr>
        <w:t xml:space="preserve">          </w:t>
      </w:r>
      <w:r w:rsidR="003A12C3" w:rsidRPr="003A12C3">
        <w:rPr>
          <w:rFonts w:ascii="Times New Roman" w:hAnsi="Times New Roman" w:cs="Times New Roman"/>
          <w:sz w:val="24"/>
          <w:szCs w:val="24"/>
        </w:rPr>
        <w:t>зазначенням переліку необхідних дій, які необхідно вчинити в рамках опрацювання запиту, звернення, строків їх вчинення та посадових осіб, з якими необхідно узгодити результат</w:t>
      </w:r>
      <w:r w:rsidR="009627F1">
        <w:rPr>
          <w:rFonts w:ascii="Times New Roman" w:hAnsi="Times New Roman" w:cs="Times New Roman"/>
          <w:sz w:val="24"/>
          <w:szCs w:val="24"/>
        </w:rPr>
        <w:t xml:space="preserve"> </w:t>
      </w:r>
      <w:r w:rsidR="00712DC8">
        <w:rPr>
          <w:rFonts w:ascii="Times New Roman" w:hAnsi="Times New Roman" w:cs="Times New Roman"/>
          <w:sz w:val="24"/>
          <w:szCs w:val="24"/>
        </w:rPr>
        <w:t xml:space="preserve">     </w:t>
      </w:r>
      <w:r w:rsidR="009627F1" w:rsidRPr="00712DC8">
        <w:rPr>
          <w:rFonts w:ascii="Times New Roman" w:hAnsi="Times New Roman" w:cs="Times New Roman"/>
          <w:i/>
          <w:sz w:val="24"/>
          <w:szCs w:val="24"/>
          <w:u w:val="single"/>
        </w:rPr>
        <w:t>(захід заплановано на жо</w:t>
      </w:r>
      <w:r w:rsidR="00712DC8">
        <w:rPr>
          <w:rFonts w:ascii="Times New Roman" w:hAnsi="Times New Roman" w:cs="Times New Roman"/>
          <w:i/>
          <w:sz w:val="24"/>
          <w:szCs w:val="24"/>
          <w:u w:val="single"/>
        </w:rPr>
        <w:t>втень 2019 року, виконано 100%).</w:t>
      </w:r>
    </w:p>
    <w:p w:rsidR="002D150A" w:rsidRPr="00712DC8" w:rsidRDefault="00712DC8" w:rsidP="00712DC8">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П</w:t>
      </w:r>
      <w:r w:rsidR="0022232F">
        <w:rPr>
          <w:rFonts w:ascii="Times New Roman" w:hAnsi="Times New Roman" w:cs="Times New Roman"/>
          <w:sz w:val="24"/>
          <w:szCs w:val="24"/>
        </w:rPr>
        <w:t xml:space="preserve">опереджено кожного працівника про персональну відповідальність за порушення </w:t>
      </w:r>
      <w:r w:rsidR="00560B7F">
        <w:rPr>
          <w:rFonts w:ascii="Times New Roman" w:hAnsi="Times New Roman" w:cs="Times New Roman"/>
          <w:sz w:val="24"/>
          <w:szCs w:val="24"/>
        </w:rPr>
        <w:t xml:space="preserve">       </w:t>
      </w:r>
      <w:r w:rsidR="0022232F">
        <w:rPr>
          <w:rFonts w:ascii="Times New Roman" w:hAnsi="Times New Roman" w:cs="Times New Roman"/>
          <w:sz w:val="24"/>
          <w:szCs w:val="24"/>
        </w:rPr>
        <w:t xml:space="preserve">законодавства щодо доступу до інформації, звернень громадян та антикорупційного </w:t>
      </w:r>
      <w:r w:rsidR="00560B7F">
        <w:rPr>
          <w:rFonts w:ascii="Times New Roman" w:hAnsi="Times New Roman" w:cs="Times New Roman"/>
          <w:sz w:val="24"/>
          <w:szCs w:val="24"/>
        </w:rPr>
        <w:t xml:space="preserve">                   </w:t>
      </w:r>
      <w:r w:rsidR="0022232F">
        <w:rPr>
          <w:rFonts w:ascii="Times New Roman" w:hAnsi="Times New Roman" w:cs="Times New Roman"/>
          <w:sz w:val="24"/>
          <w:szCs w:val="24"/>
        </w:rPr>
        <w:t xml:space="preserve">законодавства із зазначенням статей нормативно-правових актів, якими така </w:t>
      </w:r>
      <w:r>
        <w:rPr>
          <w:rFonts w:ascii="Times New Roman" w:hAnsi="Times New Roman" w:cs="Times New Roman"/>
          <w:sz w:val="24"/>
          <w:szCs w:val="24"/>
        </w:rPr>
        <w:t xml:space="preserve">                                    </w:t>
      </w:r>
      <w:r w:rsidR="0022232F">
        <w:rPr>
          <w:rFonts w:ascii="Times New Roman" w:hAnsi="Times New Roman" w:cs="Times New Roman"/>
          <w:sz w:val="24"/>
          <w:szCs w:val="24"/>
        </w:rPr>
        <w:t xml:space="preserve">відповідальність встановлена, та санкцій, які вони передбачають </w:t>
      </w:r>
      <w:r w:rsidR="0022232F" w:rsidRPr="00712DC8">
        <w:rPr>
          <w:rFonts w:ascii="Times New Roman" w:hAnsi="Times New Roman" w:cs="Times New Roman"/>
          <w:i/>
          <w:sz w:val="24"/>
          <w:szCs w:val="24"/>
          <w:u w:val="single"/>
        </w:rPr>
        <w:t xml:space="preserve">(виконання заходу </w:t>
      </w:r>
      <w:r>
        <w:rPr>
          <w:rFonts w:ascii="Times New Roman" w:hAnsi="Times New Roman" w:cs="Times New Roman"/>
          <w:i/>
          <w:sz w:val="24"/>
          <w:szCs w:val="24"/>
          <w:u w:val="single"/>
        </w:rPr>
        <w:t xml:space="preserve">                 </w:t>
      </w:r>
      <w:r w:rsidR="0022232F" w:rsidRPr="00712DC8">
        <w:rPr>
          <w:rFonts w:ascii="Times New Roman" w:hAnsi="Times New Roman" w:cs="Times New Roman"/>
          <w:i/>
          <w:sz w:val="24"/>
          <w:szCs w:val="24"/>
          <w:u w:val="single"/>
        </w:rPr>
        <w:t>заплановано на жовтень</w:t>
      </w:r>
      <w:r w:rsidR="009627F1" w:rsidRPr="00712DC8">
        <w:rPr>
          <w:rFonts w:ascii="Times New Roman" w:hAnsi="Times New Roman" w:cs="Times New Roman"/>
          <w:i/>
          <w:sz w:val="24"/>
          <w:szCs w:val="24"/>
          <w:u w:val="single"/>
        </w:rPr>
        <w:t xml:space="preserve">  2019 року, 100 % виконання).</w:t>
      </w:r>
    </w:p>
    <w:p w:rsidR="002D150A" w:rsidRDefault="002D150A">
      <w:pPr>
        <w:pStyle w:val="ac"/>
        <w:spacing w:line="230" w:lineRule="auto"/>
        <w:jc w:val="both"/>
        <w:rPr>
          <w:rFonts w:ascii="Times New Roman" w:hAnsi="Times New Roman" w:cs="Times New Roman"/>
          <w:b/>
          <w:i/>
          <w:sz w:val="24"/>
          <w:szCs w:val="24"/>
          <w:u w:val="single"/>
        </w:rPr>
      </w:pPr>
    </w:p>
    <w:p w:rsidR="00560B7F" w:rsidRDefault="00560B7F">
      <w:pPr>
        <w:pStyle w:val="ac"/>
        <w:spacing w:line="230" w:lineRule="auto"/>
        <w:jc w:val="both"/>
        <w:rPr>
          <w:rFonts w:ascii="Times New Roman" w:hAnsi="Times New Roman" w:cs="Times New Roman"/>
          <w:b/>
          <w:i/>
          <w:sz w:val="24"/>
          <w:szCs w:val="24"/>
          <w:u w:val="single"/>
        </w:rPr>
      </w:pPr>
    </w:p>
    <w:p w:rsidR="00560B7F" w:rsidRDefault="00560B7F">
      <w:pPr>
        <w:pStyle w:val="ac"/>
        <w:spacing w:line="230" w:lineRule="auto"/>
        <w:jc w:val="both"/>
        <w:rPr>
          <w:rFonts w:ascii="Times New Roman" w:hAnsi="Times New Roman" w:cs="Times New Roman"/>
          <w:b/>
          <w:i/>
          <w:sz w:val="24"/>
          <w:szCs w:val="24"/>
          <w:u w:val="single"/>
        </w:rPr>
      </w:pPr>
    </w:p>
    <w:p w:rsidR="002D150A" w:rsidRDefault="0022232F" w:rsidP="00712DC8">
      <w:pPr>
        <w:pStyle w:val="ac"/>
        <w:spacing w:line="230" w:lineRule="auto"/>
        <w:jc w:val="center"/>
        <w:rPr>
          <w:rFonts w:ascii="Times New Roman" w:hAnsi="Times New Roman" w:cs="Times New Roman"/>
          <w:i/>
          <w:sz w:val="24"/>
          <w:szCs w:val="24"/>
          <w:u w:val="single"/>
        </w:rPr>
      </w:pPr>
      <w:r w:rsidRPr="00712DC8">
        <w:rPr>
          <w:rFonts w:ascii="Times New Roman" w:hAnsi="Times New Roman" w:cs="Times New Roman"/>
          <w:i/>
          <w:sz w:val="24"/>
          <w:szCs w:val="24"/>
          <w:u w:val="single"/>
        </w:rPr>
        <w:t xml:space="preserve">Розділ </w:t>
      </w:r>
      <w:r w:rsidR="00AA36EC">
        <w:rPr>
          <w:rFonts w:ascii="Times New Roman" w:hAnsi="Times New Roman" w:cs="Times New Roman"/>
          <w:i/>
          <w:sz w:val="24"/>
          <w:szCs w:val="24"/>
          <w:u w:val="single"/>
        </w:rPr>
        <w:t xml:space="preserve">5 </w:t>
      </w:r>
      <w:r w:rsidRPr="00712DC8">
        <w:rPr>
          <w:rFonts w:ascii="Times New Roman" w:hAnsi="Times New Roman" w:cs="Times New Roman"/>
          <w:i/>
          <w:sz w:val="24"/>
          <w:szCs w:val="24"/>
          <w:u w:val="single"/>
        </w:rPr>
        <w:t>«Робота з архівними документами»</w:t>
      </w:r>
    </w:p>
    <w:p w:rsidR="00712DC8" w:rsidRPr="00712DC8" w:rsidRDefault="00712DC8" w:rsidP="00712DC8">
      <w:pPr>
        <w:pStyle w:val="ac"/>
        <w:spacing w:line="230" w:lineRule="auto"/>
        <w:jc w:val="center"/>
        <w:rPr>
          <w:rFonts w:ascii="Times New Roman" w:hAnsi="Times New Roman" w:cs="Times New Roman"/>
          <w:i/>
          <w:sz w:val="24"/>
          <w:szCs w:val="24"/>
          <w:u w:val="single"/>
        </w:rPr>
      </w:pPr>
    </w:p>
    <w:p w:rsidR="009627F1" w:rsidRPr="009627F1" w:rsidRDefault="009627F1">
      <w:pPr>
        <w:pStyle w:val="ac"/>
        <w:numPr>
          <w:ilvl w:val="0"/>
          <w:numId w:val="2"/>
        </w:numPr>
        <w:spacing w:line="230" w:lineRule="auto"/>
        <w:ind w:left="0" w:firstLine="567"/>
        <w:jc w:val="both"/>
        <w:rPr>
          <w:rFonts w:ascii="Times New Roman" w:hAnsi="Times New Roman" w:cs="Times New Roman"/>
          <w:b/>
          <w:sz w:val="24"/>
          <w:szCs w:val="24"/>
        </w:rPr>
      </w:pPr>
      <w:r w:rsidRPr="009627F1">
        <w:rPr>
          <w:rFonts w:ascii="Times New Roman" w:hAnsi="Times New Roman" w:cs="Times New Roman"/>
          <w:sz w:val="24"/>
          <w:szCs w:val="24"/>
        </w:rPr>
        <w:t>розроблено графік роботи читального залу в Державному архіві Донецької області</w:t>
      </w:r>
      <w:r>
        <w:rPr>
          <w:rFonts w:ascii="Times New Roman" w:hAnsi="Times New Roman" w:cs="Times New Roman"/>
          <w:sz w:val="24"/>
          <w:szCs w:val="24"/>
        </w:rPr>
        <w:t xml:space="preserve"> </w:t>
      </w:r>
      <w:r w:rsidR="00560B7F">
        <w:rPr>
          <w:rFonts w:ascii="Times New Roman" w:hAnsi="Times New Roman" w:cs="Times New Roman"/>
          <w:sz w:val="24"/>
          <w:szCs w:val="24"/>
        </w:rPr>
        <w:t xml:space="preserve">      </w:t>
      </w:r>
      <w:r w:rsidRPr="00712DC8">
        <w:rPr>
          <w:rFonts w:ascii="Times New Roman" w:hAnsi="Times New Roman" w:cs="Times New Roman"/>
          <w:i/>
          <w:sz w:val="24"/>
          <w:szCs w:val="24"/>
          <w:u w:val="single"/>
        </w:rPr>
        <w:t xml:space="preserve">(заплановано на </w:t>
      </w:r>
      <w:r w:rsidR="00712DC8">
        <w:rPr>
          <w:rFonts w:ascii="Times New Roman" w:hAnsi="Times New Roman" w:cs="Times New Roman"/>
          <w:i/>
          <w:sz w:val="24"/>
          <w:szCs w:val="24"/>
          <w:u w:val="single"/>
        </w:rPr>
        <w:t>лютий 2019 року, виконано 100%).</w:t>
      </w:r>
    </w:p>
    <w:p w:rsidR="002D150A" w:rsidRPr="00712DC8" w:rsidRDefault="00712DC8" w:rsidP="00712DC8">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О</w:t>
      </w:r>
      <w:r w:rsidR="0022232F">
        <w:rPr>
          <w:rFonts w:ascii="Times New Roman" w:hAnsi="Times New Roman" w:cs="Times New Roman"/>
          <w:sz w:val="24"/>
          <w:szCs w:val="24"/>
        </w:rPr>
        <w:t>рганізовано роботу читального залу в державному архіві Донецької області, в тому числі встановлено систему відеоспостереження, розміщено інформацію про графік роботи</w:t>
      </w:r>
      <w:r w:rsidR="00560B7F">
        <w:rPr>
          <w:rFonts w:ascii="Times New Roman" w:hAnsi="Times New Roman" w:cs="Times New Roman"/>
          <w:sz w:val="24"/>
          <w:szCs w:val="24"/>
        </w:rPr>
        <w:t xml:space="preserve">     </w:t>
      </w:r>
      <w:r w:rsidR="0022232F">
        <w:rPr>
          <w:rFonts w:ascii="Times New Roman" w:hAnsi="Times New Roman" w:cs="Times New Roman"/>
          <w:sz w:val="24"/>
          <w:szCs w:val="24"/>
        </w:rPr>
        <w:t xml:space="preserve"> читального залу на офіційному сайті державного архіву Донецької області та загально</w:t>
      </w:r>
      <w:r w:rsidR="00560B7F">
        <w:rPr>
          <w:rFonts w:ascii="Times New Roman" w:hAnsi="Times New Roman" w:cs="Times New Roman"/>
          <w:sz w:val="24"/>
          <w:szCs w:val="24"/>
        </w:rPr>
        <w:t xml:space="preserve">               </w:t>
      </w:r>
      <w:r w:rsidR="0022232F">
        <w:rPr>
          <w:rFonts w:ascii="Times New Roman" w:hAnsi="Times New Roman" w:cs="Times New Roman"/>
          <w:sz w:val="24"/>
          <w:szCs w:val="24"/>
        </w:rPr>
        <w:t xml:space="preserve">доступних для відвідувачів місцях </w:t>
      </w:r>
      <w:r w:rsidR="0022232F" w:rsidRPr="00712DC8">
        <w:rPr>
          <w:rFonts w:ascii="Times New Roman" w:hAnsi="Times New Roman" w:cs="Times New Roman"/>
          <w:i/>
          <w:sz w:val="24"/>
          <w:szCs w:val="24"/>
          <w:u w:val="single"/>
        </w:rPr>
        <w:t xml:space="preserve">(заплановано на лютий 2019 року, виконання заходу </w:t>
      </w:r>
      <w:r>
        <w:rPr>
          <w:rFonts w:ascii="Times New Roman" w:hAnsi="Times New Roman" w:cs="Times New Roman"/>
          <w:i/>
          <w:sz w:val="24"/>
          <w:szCs w:val="24"/>
          <w:u w:val="single"/>
        </w:rPr>
        <w:t xml:space="preserve">        100 %).</w:t>
      </w:r>
    </w:p>
    <w:p w:rsidR="002D150A" w:rsidRPr="00712DC8" w:rsidRDefault="00712DC8" w:rsidP="00712DC8">
      <w:pPr>
        <w:pStyle w:val="af0"/>
        <w:spacing w:line="230" w:lineRule="auto"/>
        <w:ind w:firstLine="567"/>
        <w:jc w:val="both"/>
        <w:rPr>
          <w:i/>
          <w:u w:val="single"/>
        </w:rPr>
      </w:pPr>
      <w:r>
        <w:t>Р</w:t>
      </w:r>
      <w:r w:rsidR="0022232F">
        <w:t xml:space="preserve">озроблено та затверджено Положення про огляд-конкурс «Забезпечення збереженості та державного обліку документів Національного архівного фонду в архівних установах міських рад та районних державних адміністрацій Донецької області» наказом державного архіву Донецької області від 24.04.2019 № 24 </w:t>
      </w:r>
      <w:r w:rsidR="0022232F" w:rsidRPr="00712DC8">
        <w:rPr>
          <w:i/>
          <w:u w:val="single"/>
        </w:rPr>
        <w:t>(заплановано на лютий 2019 року, захід виконано 100%)</w:t>
      </w:r>
      <w:r>
        <w:rPr>
          <w:i/>
          <w:u w:val="single"/>
        </w:rPr>
        <w:t>.</w:t>
      </w:r>
    </w:p>
    <w:p w:rsidR="002D150A" w:rsidRDefault="00712DC8" w:rsidP="00712DC8">
      <w:pPr>
        <w:pStyle w:val="af0"/>
        <w:spacing w:line="230" w:lineRule="auto"/>
        <w:ind w:firstLine="567"/>
        <w:jc w:val="both"/>
      </w:pPr>
      <w:r>
        <w:t>Р</w:t>
      </w:r>
      <w:r w:rsidR="0022232F">
        <w:t>озроблено проект наказу</w:t>
      </w:r>
      <w:r w:rsidR="0022232F">
        <w:rPr>
          <w:lang w:eastAsia="en-US"/>
        </w:rPr>
        <w:t xml:space="preserve"> </w:t>
      </w:r>
      <w:r w:rsidR="0022232F">
        <w:t xml:space="preserve">державного архіву Донецької області про огляд-конкурс </w:t>
      </w:r>
      <w:r w:rsidR="0022232F" w:rsidRPr="00712DC8">
        <w:rPr>
          <w:i/>
          <w:u w:val="single"/>
        </w:rPr>
        <w:t xml:space="preserve">(заплановано на лютий 2019 року, виконано </w:t>
      </w:r>
      <w:r>
        <w:rPr>
          <w:i/>
          <w:u w:val="single"/>
        </w:rPr>
        <w:t>захід 100%).</w:t>
      </w:r>
    </w:p>
    <w:p w:rsidR="002D150A" w:rsidRPr="00712DC8" w:rsidRDefault="00712DC8" w:rsidP="00712DC8">
      <w:pPr>
        <w:pStyle w:val="af0"/>
        <w:spacing w:line="230" w:lineRule="auto"/>
        <w:ind w:firstLine="567"/>
        <w:jc w:val="both"/>
        <w:rPr>
          <w:i/>
          <w:u w:val="single"/>
        </w:rPr>
      </w:pPr>
      <w:r>
        <w:t>Н</w:t>
      </w:r>
      <w:r w:rsidR="0022232F">
        <w:t xml:space="preserve">аказ державного архіву Донецької області від 24.04.2019 № 24 «Про огляд-конкурс» зареєстровано в Головному територіальному управлінні юстиції у Донецькій області  </w:t>
      </w:r>
      <w:r w:rsidR="009627F1">
        <w:t xml:space="preserve">                1</w:t>
      </w:r>
      <w:r w:rsidR="0022232F">
        <w:t xml:space="preserve">3 травня 2019 року № 156/2869 </w:t>
      </w:r>
      <w:r w:rsidR="0022232F" w:rsidRPr="00712DC8">
        <w:rPr>
          <w:i/>
          <w:u w:val="single"/>
        </w:rPr>
        <w:t>(заплановано на березень 2019 року, захід виконано 100%);</w:t>
      </w:r>
    </w:p>
    <w:p w:rsidR="002D150A" w:rsidRPr="00712DC8" w:rsidRDefault="00712DC8" w:rsidP="00712DC8">
      <w:pPr>
        <w:pStyle w:val="af0"/>
        <w:spacing w:line="230" w:lineRule="auto"/>
        <w:ind w:firstLine="567"/>
        <w:jc w:val="both"/>
        <w:rPr>
          <w:i/>
          <w:u w:val="single"/>
        </w:rPr>
      </w:pPr>
      <w:r>
        <w:t>П</w:t>
      </w:r>
      <w:r w:rsidR="0022232F">
        <w:t xml:space="preserve">роведено огляд-конкурс серед архівних установ в два етапи </w:t>
      </w:r>
      <w:r w:rsidR="0022232F" w:rsidRPr="00712DC8">
        <w:rPr>
          <w:i/>
          <w:u w:val="single"/>
        </w:rPr>
        <w:t>(триваючий захід, викону</w:t>
      </w:r>
      <w:r>
        <w:rPr>
          <w:i/>
          <w:u w:val="single"/>
        </w:rPr>
        <w:t>ється протягом 2019-2020 років).</w:t>
      </w:r>
    </w:p>
    <w:p w:rsidR="002D150A" w:rsidRDefault="00712DC8" w:rsidP="00712DC8">
      <w:pPr>
        <w:pStyle w:val="af0"/>
        <w:spacing w:line="230" w:lineRule="auto"/>
        <w:ind w:firstLine="567"/>
        <w:jc w:val="both"/>
        <w:rPr>
          <w:b/>
        </w:rPr>
      </w:pPr>
      <w:r>
        <w:t>В</w:t>
      </w:r>
      <w:r w:rsidR="0022232F">
        <w:t xml:space="preserve">ідповідно до Положення про огляд-конкурс підвищення підсумків </w:t>
      </w:r>
      <w:r w:rsidR="009627F1">
        <w:t xml:space="preserve">та оголошення результатів </w:t>
      </w:r>
      <w:r w:rsidR="0022232F">
        <w:t xml:space="preserve">проведення </w:t>
      </w:r>
      <w:r w:rsidR="009627F1">
        <w:t>огляд-к</w:t>
      </w:r>
      <w:r w:rsidR="0022232F">
        <w:t xml:space="preserve">онкурсу відбудеться у першому кварталі 2021 року </w:t>
      </w:r>
      <w:r w:rsidR="0022232F" w:rsidRPr="00712DC8">
        <w:rPr>
          <w:i/>
          <w:u w:val="single"/>
        </w:rPr>
        <w:t>(триваючий захід, викон</w:t>
      </w:r>
      <w:r>
        <w:rPr>
          <w:i/>
          <w:u w:val="single"/>
        </w:rPr>
        <w:t>ується протягом 2019-2020 року).</w:t>
      </w:r>
    </w:p>
    <w:p w:rsidR="002D150A" w:rsidRPr="00712DC8" w:rsidRDefault="00712DC8" w:rsidP="00712DC8">
      <w:pPr>
        <w:pStyle w:val="af0"/>
        <w:spacing w:line="230" w:lineRule="auto"/>
        <w:ind w:firstLine="567"/>
        <w:jc w:val="both"/>
        <w:rPr>
          <w:i/>
          <w:u w:val="single"/>
        </w:rPr>
      </w:pPr>
      <w:r>
        <w:t>О</w:t>
      </w:r>
      <w:r w:rsidR="0022232F">
        <w:t xml:space="preserve">прилюднення результатів конкурсу на офіційному веб-сайті державного архіву Донецької області відбудеться після оголошення результатів огляд-конкурсу у першому кварталі 2021 року </w:t>
      </w:r>
      <w:r w:rsidR="0022232F" w:rsidRPr="00712DC8">
        <w:rPr>
          <w:i/>
          <w:u w:val="single"/>
        </w:rPr>
        <w:t>(триваючий захід, виконується протягом 2019-2020 років</w:t>
      </w:r>
      <w:r>
        <w:rPr>
          <w:i/>
          <w:u w:val="single"/>
        </w:rPr>
        <w:t>).</w:t>
      </w:r>
    </w:p>
    <w:p w:rsidR="002D150A" w:rsidRPr="00A92BBB" w:rsidRDefault="00712DC8" w:rsidP="00712DC8">
      <w:pPr>
        <w:pStyle w:val="af0"/>
        <w:spacing w:line="230" w:lineRule="auto"/>
        <w:ind w:firstLine="567"/>
        <w:jc w:val="both"/>
        <w:rPr>
          <w:i/>
          <w:u w:val="single"/>
        </w:rPr>
      </w:pPr>
      <w:r>
        <w:t>З</w:t>
      </w:r>
      <w:r w:rsidR="0022232F">
        <w:t xml:space="preserve">абезпечено здійснення періодичного моніторингу використання інформації та документів працівниками, які користуються інформаційними ресурсами інформаційної системи державного архіву Донецької області з метою мінімізації фактів використання ними інформаційних ресурсів в особистих цілях </w:t>
      </w:r>
      <w:r w:rsidR="0022232F" w:rsidRPr="00A92BBB">
        <w:rPr>
          <w:i/>
          <w:u w:val="single"/>
        </w:rPr>
        <w:t>(триваючий захід, виконується щокварталу протягом 2019-2020 років).</w:t>
      </w:r>
    </w:p>
    <w:p w:rsidR="002D150A" w:rsidRDefault="002D150A">
      <w:pPr>
        <w:pStyle w:val="af0"/>
        <w:spacing w:line="230" w:lineRule="auto"/>
        <w:jc w:val="both"/>
        <w:rPr>
          <w:b/>
          <w:i/>
          <w:u w:val="single"/>
        </w:rPr>
      </w:pPr>
    </w:p>
    <w:p w:rsidR="00A92BBB" w:rsidRDefault="00A92BBB">
      <w:pPr>
        <w:pStyle w:val="af0"/>
        <w:spacing w:line="230" w:lineRule="auto"/>
        <w:jc w:val="both"/>
        <w:rPr>
          <w:b/>
          <w:i/>
          <w:u w:val="single"/>
        </w:rPr>
      </w:pPr>
    </w:p>
    <w:p w:rsidR="002D150A" w:rsidRDefault="0022232F" w:rsidP="00A92BBB">
      <w:pPr>
        <w:pStyle w:val="af0"/>
        <w:spacing w:line="230" w:lineRule="auto"/>
        <w:jc w:val="center"/>
        <w:rPr>
          <w:i/>
          <w:u w:val="single"/>
        </w:rPr>
      </w:pPr>
      <w:r w:rsidRPr="00A92BBB">
        <w:rPr>
          <w:i/>
          <w:u w:val="single"/>
        </w:rPr>
        <w:t>Розділ</w:t>
      </w:r>
      <w:r w:rsidR="00AA36EC">
        <w:rPr>
          <w:i/>
          <w:u w:val="single"/>
        </w:rPr>
        <w:t xml:space="preserve"> 6 </w:t>
      </w:r>
      <w:r w:rsidRPr="00A92BBB">
        <w:rPr>
          <w:i/>
          <w:u w:val="single"/>
        </w:rPr>
        <w:t xml:space="preserve"> «Публічні закупівлі»</w:t>
      </w:r>
    </w:p>
    <w:p w:rsidR="00A92BBB" w:rsidRPr="00A92BBB" w:rsidRDefault="00A92BBB" w:rsidP="00A92BBB">
      <w:pPr>
        <w:pStyle w:val="af0"/>
        <w:spacing w:line="230" w:lineRule="auto"/>
        <w:jc w:val="center"/>
        <w:rPr>
          <w:i/>
          <w:u w:val="single"/>
        </w:rPr>
      </w:pPr>
    </w:p>
    <w:p w:rsidR="002D150A" w:rsidRPr="00A92BBB" w:rsidRDefault="00A92BBB" w:rsidP="00A92BBB">
      <w:pPr>
        <w:pStyle w:val="af0"/>
        <w:spacing w:line="230" w:lineRule="auto"/>
        <w:ind w:firstLine="567"/>
        <w:jc w:val="both"/>
        <w:rPr>
          <w:i/>
          <w:u w:val="single"/>
        </w:rPr>
      </w:pPr>
      <w:r>
        <w:t>З</w:t>
      </w:r>
      <w:r w:rsidR="0022232F">
        <w:t xml:space="preserve">абезпечено сприяння громадянам та громадським організаціям при здійсненні ними моніторингу публічних закупівель облдержадміністрації та її структурних підрозділів шляхом розміщення інформації про публічні закупівлі облдержадміністрації та її структурних підрозділів на офіційному веб-сайті облдержадміністрації </w:t>
      </w:r>
      <w:r w:rsidR="0022232F" w:rsidRPr="00A92BBB">
        <w:rPr>
          <w:i/>
          <w:u w:val="single"/>
        </w:rPr>
        <w:t>(триваючий захід, виконується пос</w:t>
      </w:r>
      <w:r>
        <w:rPr>
          <w:i/>
          <w:u w:val="single"/>
        </w:rPr>
        <w:t>тійно протягом 2019-2020 років).</w:t>
      </w:r>
    </w:p>
    <w:p w:rsidR="00980CB3" w:rsidRPr="00A92BBB" w:rsidRDefault="00A92BBB" w:rsidP="00A92BBB">
      <w:pPr>
        <w:pStyle w:val="af1"/>
        <w:ind w:left="0" w:firstLine="567"/>
        <w:jc w:val="both"/>
        <w:rPr>
          <w:rFonts w:ascii="Times New Roman" w:eastAsia="Andale Sans UI" w:hAnsi="Times New Roman" w:cs="Tahoma"/>
          <w:i/>
          <w:sz w:val="24"/>
          <w:szCs w:val="24"/>
          <w:u w:val="single"/>
          <w:lang w:eastAsia="uk-UA"/>
        </w:rPr>
      </w:pPr>
      <w:r>
        <w:rPr>
          <w:rFonts w:ascii="Times New Roman" w:eastAsia="Andale Sans UI" w:hAnsi="Times New Roman" w:cs="Tahoma"/>
          <w:sz w:val="24"/>
          <w:szCs w:val="24"/>
          <w:lang w:eastAsia="uk-UA"/>
        </w:rPr>
        <w:t>У</w:t>
      </w:r>
      <w:r w:rsidR="00980CB3" w:rsidRPr="00980CB3">
        <w:rPr>
          <w:rFonts w:ascii="Times New Roman" w:eastAsia="Andale Sans UI" w:hAnsi="Times New Roman" w:cs="Tahoma"/>
          <w:sz w:val="24"/>
          <w:szCs w:val="24"/>
          <w:lang w:eastAsia="uk-UA"/>
        </w:rPr>
        <w:t xml:space="preserve"> травні 2019 </w:t>
      </w:r>
      <w:r>
        <w:rPr>
          <w:rFonts w:ascii="Times New Roman" w:eastAsia="Andale Sans UI" w:hAnsi="Times New Roman" w:cs="Tahoma"/>
          <w:sz w:val="24"/>
          <w:szCs w:val="24"/>
          <w:lang w:eastAsia="uk-UA"/>
        </w:rPr>
        <w:t>року, травні 2020 року надіслані письмові</w:t>
      </w:r>
      <w:r w:rsidR="00980CB3" w:rsidRPr="00980CB3">
        <w:rPr>
          <w:rFonts w:ascii="Times New Roman" w:eastAsia="Andale Sans UI" w:hAnsi="Times New Roman" w:cs="Tahoma"/>
          <w:sz w:val="24"/>
          <w:szCs w:val="24"/>
          <w:lang w:eastAsia="uk-UA"/>
        </w:rPr>
        <w:t xml:space="preserve"> запрошення громадській раді при облдержадміністрації до моніторингу інформації про публічні закупівлі </w:t>
      </w:r>
      <w:r>
        <w:rPr>
          <w:rFonts w:ascii="Times New Roman" w:eastAsia="Andale Sans UI" w:hAnsi="Times New Roman" w:cs="Tahoma"/>
          <w:sz w:val="24"/>
          <w:szCs w:val="24"/>
          <w:lang w:eastAsia="uk-UA"/>
        </w:rPr>
        <w:t xml:space="preserve">                              </w:t>
      </w:r>
      <w:r w:rsidR="00980CB3" w:rsidRPr="00980CB3">
        <w:rPr>
          <w:rFonts w:ascii="Times New Roman" w:eastAsia="Andale Sans UI" w:hAnsi="Times New Roman" w:cs="Tahoma"/>
          <w:sz w:val="24"/>
          <w:szCs w:val="24"/>
          <w:lang w:eastAsia="uk-UA"/>
        </w:rPr>
        <w:t xml:space="preserve">облдержадміністрації та її структурних підрозділів на офіційному веб-сайті </w:t>
      </w:r>
      <w:r>
        <w:rPr>
          <w:rFonts w:ascii="Times New Roman" w:eastAsia="Andale Sans UI" w:hAnsi="Times New Roman" w:cs="Tahoma"/>
          <w:sz w:val="24"/>
          <w:szCs w:val="24"/>
          <w:lang w:eastAsia="uk-UA"/>
        </w:rPr>
        <w:t xml:space="preserve">                               </w:t>
      </w:r>
      <w:r w:rsidR="00980CB3" w:rsidRPr="00980CB3">
        <w:rPr>
          <w:rFonts w:ascii="Times New Roman" w:eastAsia="Andale Sans UI" w:hAnsi="Times New Roman" w:cs="Tahoma"/>
          <w:sz w:val="24"/>
          <w:szCs w:val="24"/>
          <w:lang w:eastAsia="uk-UA"/>
        </w:rPr>
        <w:t>облдержадміністрації (лист</w:t>
      </w:r>
      <w:r w:rsidR="00980CB3">
        <w:rPr>
          <w:rFonts w:ascii="Times New Roman" w:eastAsia="Andale Sans UI" w:hAnsi="Times New Roman" w:cs="Tahoma"/>
          <w:sz w:val="24"/>
          <w:szCs w:val="24"/>
          <w:lang w:eastAsia="uk-UA"/>
        </w:rPr>
        <w:t xml:space="preserve">и </w:t>
      </w:r>
      <w:r w:rsidR="00980CB3" w:rsidRPr="00980CB3">
        <w:rPr>
          <w:rFonts w:ascii="Times New Roman" w:eastAsia="Andale Sans UI" w:hAnsi="Times New Roman" w:cs="Tahoma"/>
          <w:sz w:val="24"/>
          <w:szCs w:val="24"/>
          <w:lang w:eastAsia="uk-UA"/>
        </w:rPr>
        <w:t xml:space="preserve">департаменту економіки облдержадміністрації від 30 травня 2019 року № 6/853/40-19/04-1, від 29 травня 2020 року № 6/597/40-20/07) </w:t>
      </w:r>
      <w:r w:rsidR="00980CB3" w:rsidRPr="00A92BBB">
        <w:rPr>
          <w:rFonts w:ascii="Times New Roman" w:eastAsia="Andale Sans UI" w:hAnsi="Times New Roman" w:cs="Tahoma"/>
          <w:i/>
          <w:sz w:val="24"/>
          <w:szCs w:val="24"/>
          <w:u w:val="single"/>
          <w:lang w:eastAsia="uk-UA"/>
        </w:rPr>
        <w:t>(виконання заходу за 2019-2020 роки 100%).</w:t>
      </w:r>
    </w:p>
    <w:p w:rsidR="002D150A" w:rsidRPr="00A92BBB" w:rsidRDefault="00A92BBB" w:rsidP="00A92BBB">
      <w:pPr>
        <w:pStyle w:val="22"/>
        <w:spacing w:after="0" w:line="230" w:lineRule="auto"/>
        <w:ind w:firstLine="567"/>
        <w:jc w:val="both"/>
        <w:rPr>
          <w:i/>
          <w:sz w:val="24"/>
          <w:szCs w:val="24"/>
          <w:u w:val="single"/>
        </w:rPr>
      </w:pPr>
      <w:r>
        <w:rPr>
          <w:rStyle w:val="211pt"/>
          <w:color w:val="00000A"/>
          <w:sz w:val="24"/>
          <w:szCs w:val="24"/>
        </w:rPr>
        <w:t>З</w:t>
      </w:r>
      <w:r w:rsidR="0022232F">
        <w:rPr>
          <w:rStyle w:val="211pt"/>
          <w:color w:val="00000A"/>
          <w:sz w:val="24"/>
          <w:szCs w:val="24"/>
        </w:rPr>
        <w:t xml:space="preserve">абезпечено систематичне підвищення рівня підготовки членів тендерних комітетів апарату облдержадміністрації та її структурних підрозділів та /або уповноважених осіб, </w:t>
      </w:r>
      <w:r w:rsidR="0001376A">
        <w:rPr>
          <w:rStyle w:val="211pt"/>
          <w:color w:val="00000A"/>
          <w:sz w:val="24"/>
          <w:szCs w:val="24"/>
        </w:rPr>
        <w:t xml:space="preserve">         </w:t>
      </w:r>
      <w:r w:rsidR="0022232F">
        <w:rPr>
          <w:rStyle w:val="211pt"/>
          <w:color w:val="00000A"/>
          <w:sz w:val="24"/>
          <w:szCs w:val="24"/>
        </w:rPr>
        <w:t xml:space="preserve">відповідальних за організацію та проведення процедур закупівель відповідно до Закону </w:t>
      </w:r>
      <w:r w:rsidR="0001376A">
        <w:rPr>
          <w:rStyle w:val="211pt"/>
          <w:color w:val="00000A"/>
          <w:sz w:val="24"/>
          <w:szCs w:val="24"/>
        </w:rPr>
        <w:t xml:space="preserve">         </w:t>
      </w:r>
      <w:r w:rsidR="0022232F">
        <w:rPr>
          <w:rStyle w:val="211pt"/>
          <w:color w:val="00000A"/>
          <w:sz w:val="24"/>
          <w:szCs w:val="24"/>
        </w:rPr>
        <w:t>України “Про публічні закупівлі”. У разі  змін у складі тендерних комітетів забезпечено</w:t>
      </w:r>
      <w:r w:rsidR="00560B7F">
        <w:rPr>
          <w:rStyle w:val="211pt"/>
          <w:color w:val="00000A"/>
          <w:sz w:val="24"/>
          <w:szCs w:val="24"/>
        </w:rPr>
        <w:t xml:space="preserve">        </w:t>
      </w:r>
      <w:r w:rsidR="0022232F">
        <w:rPr>
          <w:rStyle w:val="211pt"/>
          <w:color w:val="00000A"/>
          <w:sz w:val="24"/>
          <w:szCs w:val="24"/>
        </w:rPr>
        <w:t xml:space="preserve"> проходження курсу навчання нового члену комітету на  “</w:t>
      </w:r>
      <w:r w:rsidR="0022232F">
        <w:rPr>
          <w:rStyle w:val="211pt"/>
          <w:color w:val="00000A"/>
          <w:sz w:val="24"/>
          <w:szCs w:val="24"/>
          <w:lang w:val="en-US"/>
        </w:rPr>
        <w:t>Prometheus</w:t>
      </w:r>
      <w:r w:rsidR="0022232F" w:rsidRPr="00980CB3">
        <w:rPr>
          <w:rStyle w:val="211pt"/>
          <w:color w:val="00000A"/>
          <w:sz w:val="24"/>
          <w:szCs w:val="24"/>
        </w:rPr>
        <w:t>”</w:t>
      </w:r>
      <w:r w:rsidR="00980CB3">
        <w:t>.</w:t>
      </w:r>
      <w:r w:rsidR="00980CB3" w:rsidRPr="00980CB3">
        <w:rPr>
          <w:rStyle w:val="211pt"/>
          <w:color w:val="00000A"/>
          <w:sz w:val="24"/>
          <w:szCs w:val="24"/>
        </w:rPr>
        <w:t>Членами тендерних комітетів облдержадміністрації було прийнято участь  у семінарі «Нові правила Р</w:t>
      </w:r>
      <w:proofErr w:type="spellStart"/>
      <w:r w:rsidR="00980CB3" w:rsidRPr="00980CB3">
        <w:rPr>
          <w:rStyle w:val="211pt"/>
          <w:color w:val="00000A"/>
          <w:sz w:val="24"/>
          <w:szCs w:val="24"/>
          <w:lang w:val="ru-RU"/>
        </w:rPr>
        <w:t>rozorro</w:t>
      </w:r>
      <w:proofErr w:type="spellEnd"/>
      <w:r w:rsidR="00980CB3" w:rsidRPr="00980CB3">
        <w:rPr>
          <w:rStyle w:val="211pt"/>
          <w:color w:val="00000A"/>
          <w:sz w:val="24"/>
          <w:szCs w:val="24"/>
        </w:rPr>
        <w:t xml:space="preserve">:        готуємось до змін» за темою </w:t>
      </w:r>
      <w:r w:rsidR="00980CB3" w:rsidRPr="00980CB3">
        <w:rPr>
          <w:rStyle w:val="211pt"/>
          <w:color w:val="00000A"/>
          <w:sz w:val="24"/>
          <w:szCs w:val="24"/>
          <w:lang w:val="ru-RU"/>
        </w:rPr>
        <w:t>«</w:t>
      </w:r>
      <w:proofErr w:type="spellStart"/>
      <w:r w:rsidR="00980CB3" w:rsidRPr="00980CB3">
        <w:rPr>
          <w:rStyle w:val="211pt"/>
          <w:color w:val="00000A"/>
          <w:sz w:val="24"/>
          <w:szCs w:val="24"/>
          <w:lang w:val="ru-RU"/>
        </w:rPr>
        <w:t>Зміни</w:t>
      </w:r>
      <w:proofErr w:type="spellEnd"/>
      <w:r w:rsidR="00980CB3" w:rsidRPr="00980CB3">
        <w:rPr>
          <w:rStyle w:val="211pt"/>
          <w:color w:val="00000A"/>
          <w:sz w:val="24"/>
          <w:szCs w:val="24"/>
          <w:lang w:val="ru-RU"/>
        </w:rPr>
        <w:t xml:space="preserve"> до Закону </w:t>
      </w:r>
      <w:proofErr w:type="spellStart"/>
      <w:r w:rsidR="00980CB3" w:rsidRPr="00980CB3">
        <w:rPr>
          <w:rStyle w:val="211pt"/>
          <w:color w:val="00000A"/>
          <w:sz w:val="24"/>
          <w:szCs w:val="24"/>
          <w:lang w:val="ru-RU"/>
        </w:rPr>
        <w:t>України</w:t>
      </w:r>
      <w:proofErr w:type="spellEnd"/>
      <w:r w:rsidR="00980CB3" w:rsidRPr="00980CB3">
        <w:rPr>
          <w:rStyle w:val="211pt"/>
          <w:color w:val="00000A"/>
          <w:sz w:val="24"/>
          <w:szCs w:val="24"/>
          <w:lang w:val="ru-RU"/>
        </w:rPr>
        <w:t xml:space="preserve"> «Про </w:t>
      </w:r>
      <w:proofErr w:type="spellStart"/>
      <w:r w:rsidR="00980CB3" w:rsidRPr="00980CB3">
        <w:rPr>
          <w:rStyle w:val="211pt"/>
          <w:color w:val="00000A"/>
          <w:sz w:val="24"/>
          <w:szCs w:val="24"/>
          <w:lang w:val="ru-RU"/>
        </w:rPr>
        <w:t>публічні</w:t>
      </w:r>
      <w:proofErr w:type="spellEnd"/>
      <w:r w:rsidR="00980CB3" w:rsidRPr="00980CB3">
        <w:rPr>
          <w:rStyle w:val="211pt"/>
          <w:color w:val="00000A"/>
          <w:sz w:val="24"/>
          <w:szCs w:val="24"/>
          <w:lang w:val="ru-RU"/>
        </w:rPr>
        <w:t xml:space="preserve"> </w:t>
      </w:r>
      <w:proofErr w:type="spellStart"/>
      <w:r w:rsidR="00980CB3" w:rsidRPr="00980CB3">
        <w:rPr>
          <w:rStyle w:val="211pt"/>
          <w:color w:val="00000A"/>
          <w:sz w:val="24"/>
          <w:szCs w:val="24"/>
          <w:lang w:val="ru-RU"/>
        </w:rPr>
        <w:t>закупівлі</w:t>
      </w:r>
      <w:proofErr w:type="spellEnd"/>
      <w:r w:rsidR="00980CB3" w:rsidRPr="00980CB3">
        <w:rPr>
          <w:rStyle w:val="211pt"/>
          <w:color w:val="00000A"/>
          <w:sz w:val="24"/>
          <w:szCs w:val="24"/>
          <w:lang w:val="ru-RU"/>
        </w:rPr>
        <w:t xml:space="preserve">» за </w:t>
      </w:r>
      <w:proofErr w:type="spellStart"/>
      <w:r w:rsidR="00980CB3" w:rsidRPr="00980CB3">
        <w:rPr>
          <w:rStyle w:val="211pt"/>
          <w:color w:val="00000A"/>
          <w:sz w:val="24"/>
          <w:szCs w:val="24"/>
          <w:lang w:val="ru-RU"/>
        </w:rPr>
        <w:t>участю</w:t>
      </w:r>
      <w:proofErr w:type="spellEnd"/>
      <w:r w:rsidR="00980CB3" w:rsidRPr="00980CB3">
        <w:rPr>
          <w:rStyle w:val="211pt"/>
          <w:color w:val="00000A"/>
          <w:sz w:val="24"/>
          <w:szCs w:val="24"/>
          <w:lang w:val="ru-RU"/>
        </w:rPr>
        <w:t xml:space="preserve"> ДП «</w:t>
      </w:r>
      <w:proofErr w:type="spellStart"/>
      <w:r w:rsidR="00980CB3" w:rsidRPr="00980CB3">
        <w:rPr>
          <w:rStyle w:val="211pt"/>
          <w:color w:val="00000A"/>
          <w:sz w:val="24"/>
          <w:szCs w:val="24"/>
          <w:lang w:val="ru-RU"/>
        </w:rPr>
        <w:t>Рrozorro</w:t>
      </w:r>
      <w:proofErr w:type="spellEnd"/>
      <w:r w:rsidR="00980CB3" w:rsidRPr="00980CB3">
        <w:rPr>
          <w:rStyle w:val="211pt"/>
          <w:color w:val="00000A"/>
          <w:sz w:val="24"/>
          <w:szCs w:val="24"/>
          <w:lang w:val="ru-RU"/>
        </w:rPr>
        <w:t xml:space="preserve">» та «Платформа </w:t>
      </w:r>
      <w:proofErr w:type="spellStart"/>
      <w:r w:rsidR="00980CB3" w:rsidRPr="00980CB3">
        <w:rPr>
          <w:rStyle w:val="211pt"/>
          <w:color w:val="00000A"/>
          <w:sz w:val="24"/>
          <w:szCs w:val="24"/>
          <w:lang w:val="ru-RU"/>
        </w:rPr>
        <w:t>Громадський</w:t>
      </w:r>
      <w:proofErr w:type="spellEnd"/>
      <w:r w:rsidR="00980CB3" w:rsidRPr="00980CB3">
        <w:rPr>
          <w:rStyle w:val="211pt"/>
          <w:color w:val="00000A"/>
          <w:sz w:val="24"/>
          <w:szCs w:val="24"/>
          <w:lang w:val="ru-RU"/>
        </w:rPr>
        <w:t xml:space="preserve"> контроль» </w:t>
      </w:r>
      <w:r w:rsidR="0022232F" w:rsidRPr="00A92BBB">
        <w:rPr>
          <w:rStyle w:val="211pt"/>
          <w:i/>
          <w:color w:val="00000A"/>
          <w:sz w:val="24"/>
          <w:szCs w:val="24"/>
          <w:u w:val="single"/>
          <w:lang w:val="ru-RU"/>
        </w:rPr>
        <w:t>(</w:t>
      </w:r>
      <w:proofErr w:type="spellStart"/>
      <w:r w:rsidR="0022232F" w:rsidRPr="00A92BBB">
        <w:rPr>
          <w:rStyle w:val="211pt"/>
          <w:i/>
          <w:color w:val="00000A"/>
          <w:sz w:val="24"/>
          <w:szCs w:val="24"/>
          <w:u w:val="single"/>
          <w:lang w:val="ru-RU"/>
        </w:rPr>
        <w:t>триваючий</w:t>
      </w:r>
      <w:proofErr w:type="spellEnd"/>
      <w:r w:rsidR="0022232F" w:rsidRPr="00A92BBB">
        <w:rPr>
          <w:rStyle w:val="211pt"/>
          <w:i/>
          <w:color w:val="00000A"/>
          <w:sz w:val="24"/>
          <w:szCs w:val="24"/>
          <w:u w:val="single"/>
          <w:lang w:val="ru-RU"/>
        </w:rPr>
        <w:t xml:space="preserve"> </w:t>
      </w:r>
      <w:proofErr w:type="spellStart"/>
      <w:r w:rsidR="0022232F" w:rsidRPr="00A92BBB">
        <w:rPr>
          <w:rStyle w:val="211pt"/>
          <w:i/>
          <w:color w:val="00000A"/>
          <w:sz w:val="24"/>
          <w:szCs w:val="24"/>
          <w:u w:val="single"/>
          <w:lang w:val="ru-RU"/>
        </w:rPr>
        <w:t>захід</w:t>
      </w:r>
      <w:proofErr w:type="spellEnd"/>
      <w:r w:rsidR="0022232F" w:rsidRPr="00A92BBB">
        <w:rPr>
          <w:rStyle w:val="211pt"/>
          <w:i/>
          <w:color w:val="00000A"/>
          <w:sz w:val="24"/>
          <w:szCs w:val="24"/>
          <w:u w:val="single"/>
          <w:lang w:val="ru-RU"/>
        </w:rPr>
        <w:t xml:space="preserve">, </w:t>
      </w:r>
      <w:proofErr w:type="spellStart"/>
      <w:r w:rsidR="0022232F" w:rsidRPr="00A92BBB">
        <w:rPr>
          <w:rStyle w:val="211pt"/>
          <w:i/>
          <w:color w:val="00000A"/>
          <w:sz w:val="24"/>
          <w:szCs w:val="24"/>
          <w:u w:val="single"/>
          <w:lang w:val="ru-RU"/>
        </w:rPr>
        <w:t>виконується</w:t>
      </w:r>
      <w:proofErr w:type="spellEnd"/>
      <w:r w:rsidR="0022232F" w:rsidRPr="00A92BBB">
        <w:rPr>
          <w:rStyle w:val="211pt"/>
          <w:i/>
          <w:color w:val="00000A"/>
          <w:sz w:val="24"/>
          <w:szCs w:val="24"/>
          <w:u w:val="single"/>
          <w:lang w:val="ru-RU"/>
        </w:rPr>
        <w:t xml:space="preserve"> </w:t>
      </w:r>
      <w:r>
        <w:rPr>
          <w:rStyle w:val="211pt"/>
          <w:i/>
          <w:color w:val="00000A"/>
          <w:sz w:val="24"/>
          <w:szCs w:val="24"/>
          <w:u w:val="single"/>
          <w:lang w:val="ru-RU"/>
        </w:rPr>
        <w:t xml:space="preserve">        </w:t>
      </w:r>
      <w:proofErr w:type="spellStart"/>
      <w:r>
        <w:rPr>
          <w:rStyle w:val="211pt"/>
          <w:i/>
          <w:color w:val="00000A"/>
          <w:sz w:val="24"/>
          <w:szCs w:val="24"/>
          <w:u w:val="single"/>
          <w:lang w:val="ru-RU"/>
        </w:rPr>
        <w:t>протягом</w:t>
      </w:r>
      <w:proofErr w:type="spellEnd"/>
      <w:r>
        <w:rPr>
          <w:rStyle w:val="211pt"/>
          <w:i/>
          <w:color w:val="00000A"/>
          <w:sz w:val="24"/>
          <w:szCs w:val="24"/>
          <w:u w:val="single"/>
          <w:lang w:val="ru-RU"/>
        </w:rPr>
        <w:t xml:space="preserve"> 2019-2020 </w:t>
      </w:r>
      <w:proofErr w:type="spellStart"/>
      <w:r>
        <w:rPr>
          <w:rStyle w:val="211pt"/>
          <w:i/>
          <w:color w:val="00000A"/>
          <w:sz w:val="24"/>
          <w:szCs w:val="24"/>
          <w:u w:val="single"/>
          <w:lang w:val="ru-RU"/>
        </w:rPr>
        <w:t>років</w:t>
      </w:r>
      <w:proofErr w:type="spellEnd"/>
      <w:r>
        <w:rPr>
          <w:rStyle w:val="211pt"/>
          <w:i/>
          <w:color w:val="00000A"/>
          <w:sz w:val="24"/>
          <w:szCs w:val="24"/>
          <w:u w:val="single"/>
          <w:lang w:val="ru-RU"/>
        </w:rPr>
        <w:t>).</w:t>
      </w:r>
    </w:p>
    <w:p w:rsidR="002D150A" w:rsidRPr="00A92BBB" w:rsidRDefault="00A92BBB" w:rsidP="00A92BBB">
      <w:pPr>
        <w:pStyle w:val="ac"/>
        <w:spacing w:line="230" w:lineRule="auto"/>
        <w:ind w:right="-141" w:firstLine="567"/>
        <w:jc w:val="both"/>
        <w:rPr>
          <w:rFonts w:ascii="Times New Roman" w:hAnsi="Times New Roman" w:cs="Times New Roman"/>
          <w:i/>
          <w:sz w:val="24"/>
          <w:szCs w:val="24"/>
          <w:u w:val="single"/>
        </w:rPr>
      </w:pPr>
      <w:r>
        <w:rPr>
          <w:rFonts w:ascii="Times New Roman" w:hAnsi="Times New Roman" w:cs="Times New Roman"/>
          <w:sz w:val="24"/>
          <w:szCs w:val="24"/>
          <w:lang w:bidi="uk-UA"/>
        </w:rPr>
        <w:t>З</w:t>
      </w:r>
      <w:r w:rsidR="0022232F">
        <w:rPr>
          <w:rFonts w:ascii="Times New Roman" w:hAnsi="Times New Roman" w:cs="Times New Roman"/>
          <w:sz w:val="24"/>
          <w:szCs w:val="24"/>
          <w:lang w:bidi="uk-UA"/>
        </w:rPr>
        <w:t xml:space="preserve">абезпечено ознайомлення членів тендерного комітету під підпис про відповідальність за порушення Закону України “Про публічні закупівлі” (у разі внесення змін до складу </w:t>
      </w:r>
      <w:r w:rsidR="00560B7F">
        <w:rPr>
          <w:rFonts w:ascii="Times New Roman" w:hAnsi="Times New Roman" w:cs="Times New Roman"/>
          <w:sz w:val="24"/>
          <w:szCs w:val="24"/>
          <w:lang w:bidi="uk-UA"/>
        </w:rPr>
        <w:t xml:space="preserve">                 </w:t>
      </w:r>
      <w:r w:rsidR="0022232F">
        <w:rPr>
          <w:rFonts w:ascii="Times New Roman" w:hAnsi="Times New Roman" w:cs="Times New Roman"/>
          <w:sz w:val="24"/>
          <w:szCs w:val="24"/>
          <w:lang w:bidi="uk-UA"/>
        </w:rPr>
        <w:t xml:space="preserve">тендерного комітету) </w:t>
      </w:r>
      <w:r w:rsidR="0022232F" w:rsidRPr="00A92BBB">
        <w:rPr>
          <w:rFonts w:ascii="Times New Roman" w:hAnsi="Times New Roman" w:cs="Times New Roman"/>
          <w:i/>
          <w:sz w:val="24"/>
          <w:szCs w:val="24"/>
          <w:u w:val="single"/>
          <w:lang w:bidi="uk-UA"/>
        </w:rPr>
        <w:t>(триваючий захід, викону</w:t>
      </w:r>
      <w:r>
        <w:rPr>
          <w:rFonts w:ascii="Times New Roman" w:hAnsi="Times New Roman" w:cs="Times New Roman"/>
          <w:i/>
          <w:sz w:val="24"/>
          <w:szCs w:val="24"/>
          <w:u w:val="single"/>
          <w:lang w:bidi="uk-UA"/>
        </w:rPr>
        <w:t>ється протягом 2019-2020 років).</w:t>
      </w:r>
    </w:p>
    <w:p w:rsidR="00980CB3" w:rsidRPr="00A92BBB" w:rsidRDefault="00A92BBB" w:rsidP="00A92BBB">
      <w:pPr>
        <w:pStyle w:val="af0"/>
        <w:spacing w:line="230" w:lineRule="auto"/>
        <w:ind w:firstLine="567"/>
        <w:jc w:val="both"/>
        <w:rPr>
          <w:rFonts w:eastAsiaTheme="minorHAnsi" w:cs="Times New Roman"/>
          <w:i/>
          <w:u w:val="single"/>
          <w:lang w:eastAsia="en-US"/>
        </w:rPr>
      </w:pPr>
      <w:r>
        <w:rPr>
          <w:rFonts w:eastAsiaTheme="minorHAnsi" w:cs="Times New Roman"/>
          <w:lang w:eastAsia="en-US"/>
        </w:rPr>
        <w:t>П</w:t>
      </w:r>
      <w:r w:rsidR="00980CB3" w:rsidRPr="00980CB3">
        <w:rPr>
          <w:rFonts w:eastAsiaTheme="minorHAnsi" w:cs="Times New Roman"/>
          <w:lang w:eastAsia="en-US"/>
        </w:rPr>
        <w:t>ротягом 2019</w:t>
      </w:r>
      <w:r>
        <w:rPr>
          <w:rFonts w:eastAsiaTheme="minorHAnsi" w:cs="Times New Roman"/>
          <w:lang w:eastAsia="en-US"/>
        </w:rPr>
        <w:t xml:space="preserve"> року та 9 місяців</w:t>
      </w:r>
      <w:r w:rsidR="00980CB3" w:rsidRPr="00980CB3">
        <w:rPr>
          <w:rFonts w:eastAsiaTheme="minorHAnsi" w:cs="Times New Roman"/>
          <w:lang w:eastAsia="en-US"/>
        </w:rPr>
        <w:t xml:space="preserve"> 2020 року було забезпечено неухильне дотримання членами тендерного комітету апарату облдержадміністрації та тендерних комітетів структурних підрозділів облдержадміністрації розпорядження голови облдержадміністрації, керівника обласної військово-цивільної адміністрації від 04 липня 2016 року № 549 “Про організацію електронних закупівель товарів, робіт і послуг” (із змінами).</w:t>
      </w:r>
      <w:r w:rsidR="00980CB3">
        <w:rPr>
          <w:rFonts w:eastAsiaTheme="minorHAnsi" w:cs="Times New Roman"/>
          <w:lang w:eastAsia="en-US"/>
        </w:rPr>
        <w:t xml:space="preserve"> У</w:t>
      </w:r>
      <w:r w:rsidR="00980CB3" w:rsidRPr="00980CB3">
        <w:rPr>
          <w:rFonts w:eastAsiaTheme="minorHAnsi" w:cs="Times New Roman"/>
          <w:lang w:eastAsia="en-US"/>
        </w:rPr>
        <w:t xml:space="preserve"> зв’язку з набранням чинності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розпорядженням голови облдержадміністрації, керівника обласної військово-цивільної адміністрації від 10 квітня 2020 року № 372/5-20«Про визнання такими, що втратили чинність, розпоряджень голови облдержадміністрації, керівника обласної військово-цивільної адміністрації від 04 липня 2016 року № 549, 24 жовтня 2018 року </w:t>
      </w:r>
      <w:r>
        <w:rPr>
          <w:rFonts w:eastAsiaTheme="minorHAnsi" w:cs="Times New Roman"/>
          <w:lang w:eastAsia="en-US"/>
        </w:rPr>
        <w:t xml:space="preserve">              </w:t>
      </w:r>
      <w:r w:rsidR="00980CB3" w:rsidRPr="00980CB3">
        <w:rPr>
          <w:rFonts w:eastAsiaTheme="minorHAnsi" w:cs="Times New Roman"/>
          <w:lang w:eastAsia="en-US"/>
        </w:rPr>
        <w:t xml:space="preserve">№ 1292/5-18» визнано таким, що втратило чинність, розпорядження голови облдержадміністрації, керівника обласної військово-цивільної адміністрації від 04 липня 2016 року № 549 “Про організацію електронних  закупівель товарів, робіт і послуг” (із змінами) </w:t>
      </w:r>
      <w:r w:rsidR="00980CB3" w:rsidRPr="00A92BBB">
        <w:rPr>
          <w:rFonts w:eastAsiaTheme="minorHAnsi" w:cs="Times New Roman"/>
          <w:i/>
          <w:u w:val="single"/>
          <w:lang w:eastAsia="en-US"/>
        </w:rPr>
        <w:t>(триваючий захід, викону</w:t>
      </w:r>
      <w:r>
        <w:rPr>
          <w:rFonts w:eastAsiaTheme="minorHAnsi" w:cs="Times New Roman"/>
          <w:i/>
          <w:u w:val="single"/>
          <w:lang w:eastAsia="en-US"/>
        </w:rPr>
        <w:t>ється протягом 2019-2020 років).</w:t>
      </w:r>
    </w:p>
    <w:p w:rsidR="002D150A" w:rsidRPr="00A92BBB" w:rsidRDefault="00A92BBB" w:rsidP="00A92BBB">
      <w:pPr>
        <w:pStyle w:val="af0"/>
        <w:spacing w:line="230" w:lineRule="auto"/>
        <w:ind w:firstLine="567"/>
        <w:jc w:val="both"/>
        <w:rPr>
          <w:i/>
          <w:u w:val="single"/>
        </w:rPr>
      </w:pPr>
      <w:r>
        <w:t>З</w:t>
      </w:r>
      <w:r w:rsidR="0022232F">
        <w:t xml:space="preserve">абезпечено вільний доступ до інформації про заплановані та здійснені електронні закупівлі облдержадміністрації та її структурних підрозділів на офіційному веб-сайті облдержадміністрації. Облдержадміністрація самостійно та безоплатно, через авторизований електронний майданчик оприлюднює на веб-порталі </w:t>
      </w:r>
      <w:r w:rsidR="0022232F">
        <w:rPr>
          <w:lang w:val="en-US"/>
        </w:rPr>
        <w:t>https</w:t>
      </w:r>
      <w:r w:rsidR="0022232F">
        <w:t xml:space="preserve">:// </w:t>
      </w:r>
      <w:proofErr w:type="spellStart"/>
      <w:r w:rsidR="0022232F">
        <w:rPr>
          <w:lang w:val="en-US"/>
        </w:rPr>
        <w:t>zakupki</w:t>
      </w:r>
      <w:proofErr w:type="spellEnd"/>
      <w:r w:rsidR="0022232F">
        <w:t>.</w:t>
      </w:r>
      <w:r w:rsidR="0022232F">
        <w:rPr>
          <w:lang w:val="en-US"/>
        </w:rPr>
        <w:t>prom</w:t>
      </w:r>
      <w:r w:rsidR="0022232F">
        <w:t>.</w:t>
      </w:r>
      <w:proofErr w:type="spellStart"/>
      <w:r w:rsidR="0022232F">
        <w:rPr>
          <w:lang w:val="en-US"/>
        </w:rPr>
        <w:t>ua</w:t>
      </w:r>
      <w:proofErr w:type="spellEnd"/>
      <w:r w:rsidR="0022232F">
        <w:t xml:space="preserve"> інформацію про закупівлі та зміни до річного плану </w:t>
      </w:r>
      <w:proofErr w:type="spellStart"/>
      <w:r w:rsidR="0022232F">
        <w:t>закупівель</w:t>
      </w:r>
      <w:proofErr w:type="spellEnd"/>
      <w:r w:rsidR="0022232F">
        <w:t xml:space="preserve"> на 2019 рік </w:t>
      </w:r>
      <w:r w:rsidR="0022232F" w:rsidRPr="00A92BBB">
        <w:rPr>
          <w:i/>
          <w:u w:val="single"/>
        </w:rPr>
        <w:t>(триваюч</w:t>
      </w:r>
      <w:r>
        <w:rPr>
          <w:i/>
          <w:u w:val="single"/>
        </w:rPr>
        <w:t>ий захід, виконується постійно).</w:t>
      </w:r>
    </w:p>
    <w:p w:rsidR="002D150A" w:rsidRPr="00A92BBB" w:rsidRDefault="00A92BBB" w:rsidP="00A92BBB">
      <w:pPr>
        <w:pStyle w:val="af0"/>
        <w:spacing w:line="230" w:lineRule="auto"/>
        <w:ind w:firstLine="567"/>
        <w:jc w:val="both"/>
        <w:rPr>
          <w:i/>
          <w:u w:val="single"/>
        </w:rPr>
      </w:pPr>
      <w:r>
        <w:rPr>
          <w:rFonts w:eastAsia="Times New Roman" w:cs="Times New Roman"/>
          <w:lang w:eastAsia="en-US"/>
        </w:rPr>
        <w:t>З</w:t>
      </w:r>
      <w:r w:rsidR="0022232F">
        <w:rPr>
          <w:rFonts w:eastAsia="Times New Roman" w:cs="Times New Roman"/>
          <w:lang w:eastAsia="en-US"/>
        </w:rPr>
        <w:t xml:space="preserve">абезпечено проведення навчання членів тендерного комітету у сфері публічних закупівель. Члени тендерних комітетів постійно підвищують рівень знань самоосвітою </w:t>
      </w:r>
      <w:r w:rsidR="0022232F" w:rsidRPr="00A92BBB">
        <w:rPr>
          <w:rFonts w:eastAsia="Times New Roman" w:cs="Times New Roman"/>
          <w:i/>
          <w:u w:val="single"/>
          <w:lang w:eastAsia="en-US"/>
        </w:rPr>
        <w:t>(триваюч</w:t>
      </w:r>
      <w:r>
        <w:rPr>
          <w:rFonts w:eastAsia="Times New Roman" w:cs="Times New Roman"/>
          <w:i/>
          <w:u w:val="single"/>
          <w:lang w:eastAsia="en-US"/>
        </w:rPr>
        <w:t>ий захід, виконується постійно).</w:t>
      </w:r>
    </w:p>
    <w:p w:rsidR="002D150A" w:rsidRPr="00A92BBB" w:rsidRDefault="00A92BBB" w:rsidP="00A92BBB">
      <w:pPr>
        <w:pStyle w:val="af0"/>
        <w:spacing w:line="230" w:lineRule="auto"/>
        <w:ind w:firstLine="567"/>
        <w:jc w:val="both"/>
        <w:rPr>
          <w:i/>
          <w:u w:val="single"/>
        </w:rPr>
      </w:pPr>
      <w:r>
        <w:t>В</w:t>
      </w:r>
      <w:r w:rsidR="0022232F">
        <w:t xml:space="preserve">ивчено тендерними комітетами апарату облдержадміністрації та її структурних підрозділів ринкових цін на товари, роботи та послуги перед складанням річного плану закупівель та додатку до нього перед проведенням процедур закупівель </w:t>
      </w:r>
      <w:r w:rsidR="0022232F" w:rsidRPr="00A92BBB">
        <w:rPr>
          <w:i/>
          <w:u w:val="single"/>
        </w:rPr>
        <w:t>(триваючий захід, викону</w:t>
      </w:r>
      <w:r>
        <w:rPr>
          <w:i/>
          <w:u w:val="single"/>
        </w:rPr>
        <w:t>ється протягом 2019-2020 років).</w:t>
      </w:r>
    </w:p>
    <w:p w:rsidR="002D150A" w:rsidRPr="00A92BBB" w:rsidRDefault="00A92BBB" w:rsidP="00A92BBB">
      <w:pPr>
        <w:pStyle w:val="af1"/>
        <w:spacing w:after="0" w:line="230" w:lineRule="auto"/>
        <w:ind w:left="0" w:firstLine="567"/>
        <w:jc w:val="both"/>
        <w:rPr>
          <w:rFonts w:ascii="Times New Roman" w:eastAsia="Andale Sans UI" w:hAnsi="Times New Roman" w:cs="Tahoma"/>
          <w:i/>
          <w:sz w:val="24"/>
          <w:szCs w:val="24"/>
          <w:u w:val="single"/>
          <w:lang w:eastAsia="uk-UA"/>
        </w:rPr>
      </w:pPr>
      <w:r>
        <w:rPr>
          <w:rFonts w:ascii="Times New Roman" w:eastAsia="Andale Sans UI" w:hAnsi="Times New Roman" w:cs="Tahoma"/>
          <w:sz w:val="24"/>
          <w:szCs w:val="24"/>
          <w:lang w:eastAsia="uk-UA"/>
        </w:rPr>
        <w:lastRenderedPageBreak/>
        <w:t>П</w:t>
      </w:r>
      <w:r w:rsidR="009627F1">
        <w:rPr>
          <w:rFonts w:ascii="Times New Roman" w:eastAsia="Andale Sans UI" w:hAnsi="Times New Roman" w:cs="Tahoma"/>
          <w:sz w:val="24"/>
          <w:szCs w:val="24"/>
          <w:lang w:eastAsia="uk-UA"/>
        </w:rPr>
        <w:t>ротягом 2019 року</w:t>
      </w:r>
      <w:r w:rsidR="0022232F">
        <w:rPr>
          <w:rFonts w:ascii="Times New Roman" w:eastAsia="Andale Sans UI" w:hAnsi="Times New Roman" w:cs="Tahoma"/>
          <w:sz w:val="24"/>
          <w:szCs w:val="24"/>
          <w:lang w:eastAsia="uk-UA"/>
        </w:rPr>
        <w:t xml:space="preserve"> </w:t>
      </w:r>
      <w:r>
        <w:rPr>
          <w:rFonts w:ascii="Times New Roman" w:eastAsia="Andale Sans UI" w:hAnsi="Times New Roman" w:cs="Tahoma"/>
          <w:sz w:val="24"/>
          <w:szCs w:val="24"/>
          <w:lang w:eastAsia="uk-UA"/>
        </w:rPr>
        <w:t xml:space="preserve">на 9 місяців 2020 року </w:t>
      </w:r>
      <w:r w:rsidR="0022232F">
        <w:rPr>
          <w:rFonts w:ascii="Times New Roman" w:eastAsia="Andale Sans UI" w:hAnsi="Times New Roman" w:cs="Tahoma"/>
          <w:sz w:val="24"/>
          <w:szCs w:val="24"/>
          <w:lang w:eastAsia="uk-UA"/>
        </w:rPr>
        <w:t xml:space="preserve">не виникало необхідності у залученні </w:t>
      </w:r>
      <w:r>
        <w:rPr>
          <w:rFonts w:ascii="Times New Roman" w:eastAsia="Andale Sans UI" w:hAnsi="Times New Roman" w:cs="Tahoma"/>
          <w:sz w:val="24"/>
          <w:szCs w:val="24"/>
          <w:lang w:eastAsia="uk-UA"/>
        </w:rPr>
        <w:t xml:space="preserve">       </w:t>
      </w:r>
      <w:r w:rsidR="0022232F">
        <w:rPr>
          <w:rFonts w:ascii="Times New Roman" w:eastAsia="Andale Sans UI" w:hAnsi="Times New Roman" w:cs="Tahoma"/>
          <w:sz w:val="24"/>
          <w:szCs w:val="24"/>
          <w:lang w:eastAsia="uk-UA"/>
        </w:rPr>
        <w:t xml:space="preserve">представників громадськості до підготовки тендерної документації </w:t>
      </w:r>
      <w:r w:rsidR="0022232F" w:rsidRPr="00A92BBB">
        <w:rPr>
          <w:rFonts w:ascii="Times New Roman" w:eastAsia="Andale Sans UI" w:hAnsi="Times New Roman" w:cs="Tahoma"/>
          <w:i/>
          <w:sz w:val="24"/>
          <w:szCs w:val="24"/>
          <w:u w:val="single"/>
          <w:lang w:eastAsia="uk-UA"/>
        </w:rPr>
        <w:t xml:space="preserve">(триваючий захід, </w:t>
      </w:r>
      <w:r>
        <w:rPr>
          <w:rFonts w:ascii="Times New Roman" w:eastAsia="Andale Sans UI" w:hAnsi="Times New Roman" w:cs="Tahoma"/>
          <w:i/>
          <w:sz w:val="24"/>
          <w:szCs w:val="24"/>
          <w:u w:val="single"/>
          <w:lang w:eastAsia="uk-UA"/>
        </w:rPr>
        <w:t xml:space="preserve">            </w:t>
      </w:r>
      <w:r w:rsidR="0022232F" w:rsidRPr="00A92BBB">
        <w:rPr>
          <w:rFonts w:ascii="Times New Roman" w:eastAsia="Andale Sans UI" w:hAnsi="Times New Roman" w:cs="Tahoma"/>
          <w:i/>
          <w:sz w:val="24"/>
          <w:szCs w:val="24"/>
          <w:u w:val="single"/>
          <w:lang w:eastAsia="uk-UA"/>
        </w:rPr>
        <w:t>виконується протягом 2019</w:t>
      </w:r>
      <w:r w:rsidR="0001376A" w:rsidRPr="00A92BBB">
        <w:rPr>
          <w:rFonts w:ascii="Times New Roman" w:eastAsia="Andale Sans UI" w:hAnsi="Times New Roman" w:cs="Tahoma"/>
          <w:i/>
          <w:sz w:val="24"/>
          <w:szCs w:val="24"/>
          <w:u w:val="single"/>
          <w:lang w:eastAsia="uk-UA"/>
        </w:rPr>
        <w:t xml:space="preserve"> </w:t>
      </w:r>
      <w:r>
        <w:rPr>
          <w:rFonts w:ascii="Times New Roman" w:eastAsia="Andale Sans UI" w:hAnsi="Times New Roman" w:cs="Tahoma"/>
          <w:i/>
          <w:sz w:val="24"/>
          <w:szCs w:val="24"/>
          <w:u w:val="single"/>
          <w:lang w:eastAsia="uk-UA"/>
        </w:rPr>
        <w:t>- 2020 років).</w:t>
      </w:r>
    </w:p>
    <w:p w:rsidR="002D150A" w:rsidRPr="00A92BBB" w:rsidRDefault="00A92BBB" w:rsidP="00A92BBB">
      <w:pPr>
        <w:pStyle w:val="ac"/>
        <w:spacing w:line="230" w:lineRule="auto"/>
        <w:ind w:firstLine="567"/>
        <w:jc w:val="both"/>
        <w:rPr>
          <w:rFonts w:ascii="Times New Roman" w:eastAsia="Times New Roman" w:hAnsi="Times New Roman" w:cs="Times New Roman"/>
          <w:i/>
          <w:sz w:val="24"/>
          <w:szCs w:val="24"/>
          <w:u w:val="single"/>
        </w:rPr>
      </w:pPr>
      <w:r>
        <w:rPr>
          <w:rFonts w:ascii="Times New Roman" w:hAnsi="Times New Roman" w:cs="Times New Roman"/>
          <w:sz w:val="24"/>
          <w:szCs w:val="24"/>
        </w:rPr>
        <w:t>Р</w:t>
      </w:r>
      <w:r w:rsidR="0022232F">
        <w:rPr>
          <w:rFonts w:ascii="Times New Roman" w:hAnsi="Times New Roman" w:cs="Times New Roman"/>
          <w:sz w:val="24"/>
          <w:szCs w:val="24"/>
        </w:rPr>
        <w:t xml:space="preserve">озміщено на офіційному веб-сайті облдержадміністрації інформацію про можливість оскарження учасниками процедур закупівель результатів процедур закупівель </w:t>
      </w:r>
      <w:r w:rsidR="0022232F" w:rsidRPr="00A92BBB">
        <w:rPr>
          <w:rFonts w:ascii="Times New Roman" w:eastAsia="Times New Roman" w:hAnsi="Times New Roman" w:cs="Times New Roman"/>
          <w:i/>
          <w:sz w:val="24"/>
          <w:szCs w:val="24"/>
          <w:u w:val="single"/>
        </w:rPr>
        <w:t>(триваючий захід, виконуєтьс</w:t>
      </w:r>
      <w:r w:rsidR="0022232F" w:rsidRPr="00A92BBB">
        <w:rPr>
          <w:rFonts w:ascii="Times New Roman" w:hAnsi="Times New Roman" w:cs="Times New Roman"/>
          <w:i/>
          <w:sz w:val="24"/>
          <w:szCs w:val="24"/>
          <w:u w:val="single"/>
        </w:rPr>
        <w:t>я протягом 201</w:t>
      </w:r>
      <w:r>
        <w:rPr>
          <w:rFonts w:ascii="Times New Roman" w:hAnsi="Times New Roman" w:cs="Times New Roman"/>
          <w:i/>
          <w:sz w:val="24"/>
          <w:szCs w:val="24"/>
          <w:u w:val="single"/>
        </w:rPr>
        <w:t>9-2020 років).</w:t>
      </w:r>
    </w:p>
    <w:p w:rsidR="002D150A" w:rsidRPr="00A92BBB" w:rsidRDefault="00A92BBB" w:rsidP="00A92BBB">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П</w:t>
      </w:r>
      <w:r w:rsidR="0022232F">
        <w:rPr>
          <w:rFonts w:ascii="Times New Roman" w:hAnsi="Times New Roman" w:cs="Times New Roman"/>
          <w:sz w:val="24"/>
          <w:szCs w:val="24"/>
        </w:rPr>
        <w:t xml:space="preserve">опереджено членів тендерного комітету   (та новопризначених членів  комітету у разі змін у складі тендерного комітету) під підпис про відповідальність за встановлення </w:t>
      </w:r>
      <w:r w:rsidR="0001376A">
        <w:rPr>
          <w:rFonts w:ascii="Times New Roman" w:hAnsi="Times New Roman" w:cs="Times New Roman"/>
          <w:sz w:val="24"/>
          <w:szCs w:val="24"/>
        </w:rPr>
        <w:t xml:space="preserve">                   </w:t>
      </w:r>
      <w:r w:rsidR="0022232F">
        <w:rPr>
          <w:rFonts w:ascii="Times New Roman" w:hAnsi="Times New Roman" w:cs="Times New Roman"/>
          <w:sz w:val="24"/>
          <w:szCs w:val="24"/>
        </w:rPr>
        <w:t xml:space="preserve">дискримінаційних критеріїв у тендерній документації з метою надання переваги певному </w:t>
      </w:r>
      <w:r w:rsidR="0001376A">
        <w:rPr>
          <w:rFonts w:ascii="Times New Roman" w:hAnsi="Times New Roman" w:cs="Times New Roman"/>
          <w:sz w:val="24"/>
          <w:szCs w:val="24"/>
        </w:rPr>
        <w:t xml:space="preserve">    </w:t>
      </w:r>
      <w:r w:rsidR="0022232F">
        <w:rPr>
          <w:rFonts w:ascii="Times New Roman" w:hAnsi="Times New Roman" w:cs="Times New Roman"/>
          <w:sz w:val="24"/>
          <w:szCs w:val="24"/>
        </w:rPr>
        <w:t>учаснику</w:t>
      </w:r>
      <w:r>
        <w:rPr>
          <w:rFonts w:ascii="Times New Roman" w:hAnsi="Times New Roman" w:cs="Times New Roman"/>
          <w:sz w:val="24"/>
          <w:szCs w:val="24"/>
        </w:rPr>
        <w:t xml:space="preserve"> </w:t>
      </w:r>
      <w:r w:rsidR="0022232F" w:rsidRPr="00A92BBB">
        <w:rPr>
          <w:rFonts w:ascii="Times New Roman" w:hAnsi="Times New Roman" w:cs="Times New Roman"/>
          <w:i/>
          <w:sz w:val="24"/>
          <w:szCs w:val="24"/>
          <w:u w:val="single"/>
        </w:rPr>
        <w:t>(триваючий захід, викону</w:t>
      </w:r>
      <w:r>
        <w:rPr>
          <w:rFonts w:ascii="Times New Roman" w:hAnsi="Times New Roman" w:cs="Times New Roman"/>
          <w:i/>
          <w:sz w:val="24"/>
          <w:szCs w:val="24"/>
          <w:u w:val="single"/>
        </w:rPr>
        <w:t>ється протягом 2019-2020 років).</w:t>
      </w:r>
    </w:p>
    <w:p w:rsidR="002D150A" w:rsidRPr="00A92BBB" w:rsidRDefault="00A92BBB" w:rsidP="00A92BBB">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П</w:t>
      </w:r>
      <w:r w:rsidR="0022232F">
        <w:rPr>
          <w:rFonts w:ascii="Times New Roman" w:hAnsi="Times New Roman" w:cs="Times New Roman"/>
          <w:sz w:val="24"/>
          <w:szCs w:val="24"/>
        </w:rPr>
        <w:t>ротягом</w:t>
      </w:r>
      <w:r w:rsidR="0001376A">
        <w:rPr>
          <w:rFonts w:ascii="Times New Roman" w:hAnsi="Times New Roman" w:cs="Times New Roman"/>
          <w:sz w:val="24"/>
          <w:szCs w:val="24"/>
        </w:rPr>
        <w:t xml:space="preserve"> звітного періоду</w:t>
      </w:r>
      <w:r w:rsidR="0022232F">
        <w:rPr>
          <w:rFonts w:ascii="Times New Roman" w:hAnsi="Times New Roman" w:cs="Times New Roman"/>
          <w:sz w:val="24"/>
          <w:szCs w:val="24"/>
        </w:rPr>
        <w:t xml:space="preserve"> не виникало необхідності у залученні представників </w:t>
      </w:r>
      <w:r w:rsidR="0001376A">
        <w:rPr>
          <w:rFonts w:ascii="Times New Roman" w:hAnsi="Times New Roman" w:cs="Times New Roman"/>
          <w:sz w:val="24"/>
          <w:szCs w:val="24"/>
        </w:rPr>
        <w:t xml:space="preserve">            </w:t>
      </w:r>
      <w:r w:rsidR="0022232F">
        <w:rPr>
          <w:rFonts w:ascii="Times New Roman" w:hAnsi="Times New Roman" w:cs="Times New Roman"/>
          <w:sz w:val="24"/>
          <w:szCs w:val="24"/>
        </w:rPr>
        <w:t>громадськості до підготовки тендерної документації</w:t>
      </w:r>
      <w:r w:rsidR="0022232F">
        <w:rPr>
          <w:rFonts w:ascii="Times New Roman" w:hAnsi="Times New Roman" w:cs="Times New Roman"/>
          <w:b/>
          <w:sz w:val="24"/>
          <w:szCs w:val="24"/>
        </w:rPr>
        <w:t xml:space="preserve"> </w:t>
      </w:r>
      <w:r w:rsidR="0022232F" w:rsidRPr="00A92BBB">
        <w:rPr>
          <w:rFonts w:ascii="Times New Roman" w:hAnsi="Times New Roman" w:cs="Times New Roman"/>
          <w:i/>
          <w:sz w:val="24"/>
          <w:szCs w:val="24"/>
          <w:u w:val="single"/>
        </w:rPr>
        <w:t xml:space="preserve">(триваючий захід, виконується </w:t>
      </w:r>
      <w:r w:rsidR="0001376A" w:rsidRPr="00A92BBB">
        <w:rPr>
          <w:rFonts w:ascii="Times New Roman" w:hAnsi="Times New Roman" w:cs="Times New Roman"/>
          <w:i/>
          <w:sz w:val="24"/>
          <w:szCs w:val="24"/>
          <w:u w:val="single"/>
        </w:rPr>
        <w:t xml:space="preserve">              </w:t>
      </w:r>
      <w:r w:rsidR="0022232F" w:rsidRPr="00A92BBB">
        <w:rPr>
          <w:rFonts w:ascii="Times New Roman" w:hAnsi="Times New Roman" w:cs="Times New Roman"/>
          <w:i/>
          <w:sz w:val="24"/>
          <w:szCs w:val="24"/>
          <w:u w:val="single"/>
        </w:rPr>
        <w:t>пос</w:t>
      </w:r>
      <w:r>
        <w:rPr>
          <w:rFonts w:ascii="Times New Roman" w:hAnsi="Times New Roman" w:cs="Times New Roman"/>
          <w:i/>
          <w:sz w:val="24"/>
          <w:szCs w:val="24"/>
          <w:u w:val="single"/>
        </w:rPr>
        <w:t>тійно протягом 2019-2020 років).</w:t>
      </w:r>
    </w:p>
    <w:p w:rsidR="002D150A" w:rsidRPr="00AA36EC" w:rsidRDefault="00A92BBB" w:rsidP="00A92BBB">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О</w:t>
      </w:r>
      <w:r w:rsidR="0022232F">
        <w:rPr>
          <w:rFonts w:ascii="Times New Roman" w:hAnsi="Times New Roman" w:cs="Times New Roman"/>
          <w:sz w:val="24"/>
          <w:szCs w:val="24"/>
        </w:rPr>
        <w:t xml:space="preserve">прилюднено проекти відповідної тендерної документації за посиланням з  офіційного веб-сайті облдержадміністрації на </w:t>
      </w:r>
      <w:r w:rsidR="0022232F">
        <w:rPr>
          <w:rFonts w:ascii="Times New Roman" w:hAnsi="Times New Roman" w:cs="Times New Roman"/>
          <w:sz w:val="24"/>
          <w:szCs w:val="24"/>
          <w:lang w:val="en-US"/>
        </w:rPr>
        <w:t>proZorro</w:t>
      </w:r>
      <w:r w:rsidR="0022232F">
        <w:rPr>
          <w:rFonts w:ascii="Times New Roman" w:hAnsi="Times New Roman" w:cs="Times New Roman"/>
          <w:sz w:val="24"/>
          <w:szCs w:val="24"/>
        </w:rPr>
        <w:t xml:space="preserve"> для обговорення. Департаментом охорони </w:t>
      </w:r>
      <w:r w:rsidR="0001376A">
        <w:rPr>
          <w:rFonts w:ascii="Times New Roman" w:hAnsi="Times New Roman" w:cs="Times New Roman"/>
          <w:sz w:val="24"/>
          <w:szCs w:val="24"/>
        </w:rPr>
        <w:t xml:space="preserve">            </w:t>
      </w:r>
      <w:r w:rsidR="0022232F">
        <w:rPr>
          <w:rFonts w:ascii="Times New Roman" w:hAnsi="Times New Roman" w:cs="Times New Roman"/>
          <w:sz w:val="24"/>
          <w:szCs w:val="24"/>
        </w:rPr>
        <w:t xml:space="preserve">здоров’я облдержадміністрації використовується уніфікована тендерна документація для </w:t>
      </w:r>
      <w:r w:rsidR="0001376A">
        <w:rPr>
          <w:rFonts w:ascii="Times New Roman" w:hAnsi="Times New Roman" w:cs="Times New Roman"/>
          <w:sz w:val="24"/>
          <w:szCs w:val="24"/>
        </w:rPr>
        <w:t xml:space="preserve">       </w:t>
      </w:r>
      <w:r w:rsidR="0022232F">
        <w:rPr>
          <w:rFonts w:ascii="Times New Roman" w:hAnsi="Times New Roman" w:cs="Times New Roman"/>
          <w:sz w:val="24"/>
          <w:szCs w:val="24"/>
        </w:rPr>
        <w:t xml:space="preserve">закупівлі товарів, робіт та послуг </w:t>
      </w:r>
      <w:r w:rsidR="0022232F" w:rsidRPr="00AA36EC">
        <w:rPr>
          <w:rFonts w:ascii="Times New Roman" w:hAnsi="Times New Roman" w:cs="Times New Roman"/>
          <w:i/>
          <w:sz w:val="24"/>
          <w:szCs w:val="24"/>
          <w:u w:val="single"/>
        </w:rPr>
        <w:t xml:space="preserve">(триваючий захід, виконується протягом </w:t>
      </w:r>
      <w:r w:rsidR="00560B7F" w:rsidRPr="00AA36EC">
        <w:rPr>
          <w:rFonts w:ascii="Times New Roman" w:hAnsi="Times New Roman" w:cs="Times New Roman"/>
          <w:i/>
          <w:sz w:val="24"/>
          <w:szCs w:val="24"/>
          <w:u w:val="single"/>
        </w:rPr>
        <w:t xml:space="preserve">                                  </w:t>
      </w:r>
      <w:r w:rsidR="0022232F" w:rsidRPr="00AA36EC">
        <w:rPr>
          <w:rFonts w:ascii="Times New Roman" w:hAnsi="Times New Roman" w:cs="Times New Roman"/>
          <w:i/>
          <w:sz w:val="24"/>
          <w:szCs w:val="24"/>
          <w:u w:val="single"/>
        </w:rPr>
        <w:t>2019-2020</w:t>
      </w:r>
      <w:r w:rsidR="00560B7F" w:rsidRPr="00AA36EC">
        <w:rPr>
          <w:rFonts w:ascii="Times New Roman" w:hAnsi="Times New Roman" w:cs="Times New Roman"/>
          <w:i/>
          <w:sz w:val="24"/>
          <w:szCs w:val="24"/>
          <w:u w:val="single"/>
        </w:rPr>
        <w:t xml:space="preserve"> </w:t>
      </w:r>
      <w:r w:rsidR="0022232F" w:rsidRPr="00AA36EC">
        <w:rPr>
          <w:rFonts w:ascii="Times New Roman" w:hAnsi="Times New Roman" w:cs="Times New Roman"/>
          <w:i/>
          <w:sz w:val="24"/>
          <w:szCs w:val="24"/>
          <w:u w:val="single"/>
        </w:rPr>
        <w:t>років).</w:t>
      </w:r>
    </w:p>
    <w:p w:rsidR="002D150A" w:rsidRDefault="002D150A">
      <w:pPr>
        <w:pStyle w:val="ac"/>
        <w:spacing w:line="230" w:lineRule="auto"/>
        <w:jc w:val="both"/>
        <w:rPr>
          <w:rFonts w:ascii="Times New Roman" w:hAnsi="Times New Roman" w:cs="Times New Roman"/>
          <w:b/>
          <w:i/>
          <w:sz w:val="24"/>
          <w:szCs w:val="24"/>
        </w:rPr>
      </w:pPr>
    </w:p>
    <w:p w:rsidR="002D150A" w:rsidRDefault="0022232F" w:rsidP="00AA36EC">
      <w:pPr>
        <w:pStyle w:val="ac"/>
        <w:spacing w:line="230" w:lineRule="auto"/>
        <w:jc w:val="center"/>
        <w:rPr>
          <w:rFonts w:ascii="Times New Roman" w:hAnsi="Times New Roman" w:cs="Times New Roman"/>
          <w:i/>
          <w:sz w:val="24"/>
          <w:szCs w:val="24"/>
          <w:u w:val="single"/>
        </w:rPr>
      </w:pPr>
      <w:r w:rsidRPr="00AA36EC">
        <w:rPr>
          <w:rFonts w:ascii="Times New Roman" w:hAnsi="Times New Roman" w:cs="Times New Roman"/>
          <w:i/>
          <w:sz w:val="24"/>
          <w:szCs w:val="24"/>
          <w:u w:val="single"/>
        </w:rPr>
        <w:t xml:space="preserve">Розділ </w:t>
      </w:r>
      <w:r w:rsidR="00AA36EC">
        <w:rPr>
          <w:rFonts w:ascii="Times New Roman" w:hAnsi="Times New Roman" w:cs="Times New Roman"/>
          <w:i/>
          <w:sz w:val="24"/>
          <w:szCs w:val="24"/>
          <w:u w:val="single"/>
        </w:rPr>
        <w:t xml:space="preserve">7 </w:t>
      </w:r>
      <w:r w:rsidRPr="00AA36EC">
        <w:rPr>
          <w:rFonts w:ascii="Times New Roman" w:hAnsi="Times New Roman" w:cs="Times New Roman"/>
          <w:i/>
          <w:sz w:val="24"/>
          <w:szCs w:val="24"/>
          <w:u w:val="single"/>
        </w:rPr>
        <w:t>«Юридична робота»</w:t>
      </w:r>
    </w:p>
    <w:p w:rsidR="00AA36EC" w:rsidRPr="00AA36EC" w:rsidRDefault="00AA36EC" w:rsidP="00AA36EC">
      <w:pPr>
        <w:pStyle w:val="ac"/>
        <w:spacing w:line="230" w:lineRule="auto"/>
        <w:jc w:val="center"/>
        <w:rPr>
          <w:rFonts w:ascii="Times New Roman" w:hAnsi="Times New Roman" w:cs="Times New Roman"/>
          <w:i/>
          <w:sz w:val="24"/>
          <w:szCs w:val="24"/>
          <w:u w:val="single"/>
        </w:rPr>
      </w:pPr>
    </w:p>
    <w:p w:rsidR="00980CB3" w:rsidRPr="00980CB3" w:rsidRDefault="00980CB3" w:rsidP="00980CB3">
      <w:pPr>
        <w:pStyle w:val="ac"/>
        <w:spacing w:line="230" w:lineRule="auto"/>
        <w:ind w:firstLine="567"/>
        <w:jc w:val="both"/>
        <w:rPr>
          <w:rFonts w:ascii="Times New Roman" w:hAnsi="Times New Roman" w:cs="Times New Roman"/>
          <w:sz w:val="24"/>
          <w:szCs w:val="24"/>
        </w:rPr>
      </w:pPr>
      <w:r w:rsidRPr="00980CB3">
        <w:rPr>
          <w:rFonts w:ascii="Times New Roman" w:hAnsi="Times New Roman" w:cs="Times New Roman"/>
          <w:sz w:val="24"/>
          <w:szCs w:val="24"/>
        </w:rPr>
        <w:t xml:space="preserve">При представництві працівниками юридичного управління інтересів </w:t>
      </w:r>
      <w:r w:rsidR="00B17D4A">
        <w:rPr>
          <w:rFonts w:ascii="Times New Roman" w:hAnsi="Times New Roman" w:cs="Times New Roman"/>
          <w:sz w:val="24"/>
          <w:szCs w:val="24"/>
        </w:rPr>
        <w:t xml:space="preserve">                                   </w:t>
      </w:r>
      <w:r w:rsidRPr="00980CB3">
        <w:rPr>
          <w:rFonts w:ascii="Times New Roman" w:hAnsi="Times New Roman" w:cs="Times New Roman"/>
          <w:sz w:val="24"/>
          <w:szCs w:val="24"/>
        </w:rPr>
        <w:t xml:space="preserve">облдержадміністрації під час розгляду судових справ не встановлюються повноваження представникові щодо визнання позовів, відмови від позовів та прийняття рішення про </w:t>
      </w:r>
      <w:r w:rsidR="00B17D4A">
        <w:rPr>
          <w:rFonts w:ascii="Times New Roman" w:hAnsi="Times New Roman" w:cs="Times New Roman"/>
          <w:sz w:val="24"/>
          <w:szCs w:val="24"/>
        </w:rPr>
        <w:t xml:space="preserve">              </w:t>
      </w:r>
      <w:r w:rsidRPr="00980CB3">
        <w:rPr>
          <w:rFonts w:ascii="Times New Roman" w:hAnsi="Times New Roman" w:cs="Times New Roman"/>
          <w:sz w:val="24"/>
          <w:szCs w:val="24"/>
        </w:rPr>
        <w:t xml:space="preserve">примирення сторін. </w:t>
      </w:r>
    </w:p>
    <w:p w:rsidR="00980CB3" w:rsidRPr="00980CB3" w:rsidRDefault="00980CB3" w:rsidP="00980CB3">
      <w:pPr>
        <w:pStyle w:val="ac"/>
        <w:spacing w:line="230" w:lineRule="auto"/>
        <w:ind w:firstLine="567"/>
        <w:jc w:val="both"/>
        <w:rPr>
          <w:rFonts w:ascii="Times New Roman" w:hAnsi="Times New Roman" w:cs="Times New Roman"/>
          <w:sz w:val="24"/>
          <w:szCs w:val="24"/>
        </w:rPr>
      </w:pPr>
      <w:r w:rsidRPr="00980CB3">
        <w:rPr>
          <w:rFonts w:ascii="Times New Roman" w:hAnsi="Times New Roman" w:cs="Times New Roman"/>
          <w:sz w:val="24"/>
          <w:szCs w:val="24"/>
        </w:rPr>
        <w:t>У відповідності до розпорядження голови обласної державної адміністрації, керівника обласної військово-цивільної адміністрації  від 13 квітня 2020 року № 374/5-20 «Про</w:t>
      </w:r>
      <w:r w:rsidR="00B17D4A">
        <w:rPr>
          <w:rFonts w:ascii="Times New Roman" w:hAnsi="Times New Roman" w:cs="Times New Roman"/>
          <w:sz w:val="24"/>
          <w:szCs w:val="24"/>
        </w:rPr>
        <w:t xml:space="preserve">                </w:t>
      </w:r>
      <w:r w:rsidRPr="00980CB3">
        <w:rPr>
          <w:rFonts w:ascii="Times New Roman" w:hAnsi="Times New Roman" w:cs="Times New Roman"/>
          <w:sz w:val="24"/>
          <w:szCs w:val="24"/>
        </w:rPr>
        <w:t xml:space="preserve"> забезпечення участі облдержадміністрації у справах, що розглядаються судами України» працівників юридичного управління уповноважено діяти від імені облдержадміністрації під час її участі в порядку самопредставництва юридичної особи в судах, крім права підписання позовної заяви, апеляційної та касаційної скарг, вирішення питань щодо визнання або </w:t>
      </w:r>
      <w:r w:rsidR="00B17D4A">
        <w:rPr>
          <w:rFonts w:ascii="Times New Roman" w:hAnsi="Times New Roman" w:cs="Times New Roman"/>
          <w:sz w:val="24"/>
          <w:szCs w:val="24"/>
        </w:rPr>
        <w:t xml:space="preserve">             </w:t>
      </w:r>
      <w:r w:rsidRPr="00980CB3">
        <w:rPr>
          <w:rFonts w:ascii="Times New Roman" w:hAnsi="Times New Roman" w:cs="Times New Roman"/>
          <w:sz w:val="24"/>
          <w:szCs w:val="24"/>
        </w:rPr>
        <w:t>відмови від позову, апеляційної чи касаційної скарг, примирення сторін тощо.</w:t>
      </w:r>
    </w:p>
    <w:p w:rsidR="002D150A" w:rsidRPr="00B17D4A" w:rsidRDefault="00980CB3" w:rsidP="00980CB3">
      <w:pPr>
        <w:pStyle w:val="ac"/>
        <w:spacing w:line="230" w:lineRule="auto"/>
        <w:ind w:firstLine="567"/>
        <w:jc w:val="both"/>
        <w:rPr>
          <w:rFonts w:ascii="Times New Roman" w:hAnsi="Times New Roman" w:cs="Times New Roman"/>
          <w:i/>
          <w:sz w:val="24"/>
          <w:szCs w:val="24"/>
          <w:u w:val="single"/>
        </w:rPr>
      </w:pPr>
      <w:r w:rsidRPr="00980CB3">
        <w:rPr>
          <w:rFonts w:ascii="Times New Roman" w:hAnsi="Times New Roman" w:cs="Times New Roman"/>
          <w:sz w:val="24"/>
          <w:szCs w:val="24"/>
        </w:rPr>
        <w:t xml:space="preserve">Вищезазначені відомості внесені до Єдиного державного реєстру юридичних осіб, </w:t>
      </w:r>
      <w:r w:rsidR="00B17D4A">
        <w:rPr>
          <w:rFonts w:ascii="Times New Roman" w:hAnsi="Times New Roman" w:cs="Times New Roman"/>
          <w:sz w:val="24"/>
          <w:szCs w:val="24"/>
        </w:rPr>
        <w:t xml:space="preserve">       </w:t>
      </w:r>
      <w:r w:rsidRPr="00980CB3">
        <w:rPr>
          <w:rFonts w:ascii="Times New Roman" w:hAnsi="Times New Roman" w:cs="Times New Roman"/>
          <w:sz w:val="24"/>
          <w:szCs w:val="24"/>
        </w:rPr>
        <w:t>фізичних осіб-підприємців та громадських форм</w:t>
      </w:r>
      <w:r>
        <w:rPr>
          <w:rFonts w:ascii="Times New Roman" w:hAnsi="Times New Roman" w:cs="Times New Roman"/>
          <w:sz w:val="24"/>
          <w:szCs w:val="24"/>
        </w:rPr>
        <w:t xml:space="preserve">увань </w:t>
      </w:r>
      <w:r w:rsidRPr="00B17D4A">
        <w:rPr>
          <w:rFonts w:ascii="Times New Roman" w:hAnsi="Times New Roman" w:cs="Times New Roman"/>
          <w:i/>
          <w:sz w:val="24"/>
          <w:szCs w:val="24"/>
          <w:u w:val="single"/>
        </w:rPr>
        <w:t>(триваючий захід, виконується</w:t>
      </w:r>
      <w:r w:rsidR="00B17D4A">
        <w:rPr>
          <w:rFonts w:ascii="Times New Roman" w:hAnsi="Times New Roman" w:cs="Times New Roman"/>
          <w:i/>
          <w:sz w:val="24"/>
          <w:szCs w:val="24"/>
          <w:u w:val="single"/>
        </w:rPr>
        <w:t xml:space="preserve">       </w:t>
      </w:r>
      <w:r w:rsidRPr="00B17D4A">
        <w:rPr>
          <w:rFonts w:ascii="Times New Roman" w:hAnsi="Times New Roman" w:cs="Times New Roman"/>
          <w:i/>
          <w:sz w:val="24"/>
          <w:szCs w:val="24"/>
          <w:u w:val="single"/>
        </w:rPr>
        <w:t xml:space="preserve"> протягом 2019-2020 років).</w:t>
      </w:r>
    </w:p>
    <w:p w:rsidR="00980CB3" w:rsidRPr="00980CB3" w:rsidRDefault="00980CB3" w:rsidP="00980CB3">
      <w:pPr>
        <w:pStyle w:val="ac"/>
        <w:spacing w:line="230" w:lineRule="auto"/>
        <w:ind w:firstLine="567"/>
        <w:jc w:val="both"/>
        <w:rPr>
          <w:rFonts w:ascii="Times New Roman" w:hAnsi="Times New Roman" w:cs="Times New Roman"/>
          <w:b/>
          <w:sz w:val="24"/>
          <w:szCs w:val="24"/>
        </w:rPr>
      </w:pPr>
    </w:p>
    <w:p w:rsidR="002D150A" w:rsidRDefault="0022232F" w:rsidP="00B17D4A">
      <w:pPr>
        <w:pStyle w:val="ac"/>
        <w:spacing w:line="230" w:lineRule="auto"/>
        <w:jc w:val="center"/>
        <w:rPr>
          <w:rFonts w:ascii="Times New Roman" w:hAnsi="Times New Roman" w:cs="Times New Roman"/>
          <w:i/>
          <w:sz w:val="24"/>
          <w:szCs w:val="24"/>
          <w:u w:val="single"/>
        </w:rPr>
      </w:pPr>
      <w:r w:rsidRPr="00B17D4A">
        <w:rPr>
          <w:rFonts w:ascii="Times New Roman" w:hAnsi="Times New Roman" w:cs="Times New Roman"/>
          <w:i/>
          <w:sz w:val="24"/>
          <w:szCs w:val="24"/>
          <w:u w:val="single"/>
        </w:rPr>
        <w:t xml:space="preserve">Розділ </w:t>
      </w:r>
      <w:r w:rsidR="00B17D4A">
        <w:rPr>
          <w:rFonts w:ascii="Times New Roman" w:hAnsi="Times New Roman" w:cs="Times New Roman"/>
          <w:i/>
          <w:sz w:val="24"/>
          <w:szCs w:val="24"/>
          <w:u w:val="single"/>
        </w:rPr>
        <w:t xml:space="preserve">8 </w:t>
      </w:r>
      <w:r w:rsidRPr="00B17D4A">
        <w:rPr>
          <w:rFonts w:ascii="Times New Roman" w:hAnsi="Times New Roman" w:cs="Times New Roman"/>
          <w:i/>
          <w:sz w:val="24"/>
          <w:szCs w:val="24"/>
          <w:u w:val="single"/>
        </w:rPr>
        <w:t>«Управління інформацією»</w:t>
      </w:r>
    </w:p>
    <w:p w:rsidR="00B17D4A" w:rsidRPr="00B17D4A" w:rsidRDefault="00B17D4A" w:rsidP="00B17D4A">
      <w:pPr>
        <w:pStyle w:val="ac"/>
        <w:spacing w:line="230" w:lineRule="auto"/>
        <w:jc w:val="center"/>
        <w:rPr>
          <w:rFonts w:ascii="Times New Roman" w:hAnsi="Times New Roman" w:cs="Times New Roman"/>
          <w:i/>
          <w:sz w:val="24"/>
          <w:szCs w:val="24"/>
          <w:u w:val="single"/>
        </w:rPr>
      </w:pPr>
    </w:p>
    <w:p w:rsidR="002D150A" w:rsidRPr="00B17D4A" w:rsidRDefault="00B17D4A">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Д</w:t>
      </w:r>
      <w:r w:rsidR="0022232F">
        <w:rPr>
          <w:rFonts w:ascii="Times New Roman" w:hAnsi="Times New Roman" w:cs="Times New Roman"/>
          <w:sz w:val="24"/>
          <w:szCs w:val="24"/>
        </w:rPr>
        <w:t>ля структурних підрозділів облдержадміністрації, які  надають (розміщують)</w:t>
      </w:r>
      <w:r w:rsidR="00164621">
        <w:rPr>
          <w:rFonts w:ascii="Times New Roman" w:hAnsi="Times New Roman" w:cs="Times New Roman"/>
          <w:sz w:val="24"/>
          <w:szCs w:val="24"/>
        </w:rPr>
        <w:t xml:space="preserve">                  </w:t>
      </w:r>
      <w:r w:rsidR="0022232F">
        <w:rPr>
          <w:rFonts w:ascii="Times New Roman" w:hAnsi="Times New Roman" w:cs="Times New Roman"/>
          <w:sz w:val="24"/>
          <w:szCs w:val="24"/>
        </w:rPr>
        <w:t xml:space="preserve"> інформацію на офіційному веб-сайті облдержадміністрації, підготовлено пам’ятку із </w:t>
      </w:r>
      <w:r w:rsidR="00164621">
        <w:rPr>
          <w:rFonts w:ascii="Times New Roman" w:hAnsi="Times New Roman" w:cs="Times New Roman"/>
          <w:sz w:val="24"/>
          <w:szCs w:val="24"/>
        </w:rPr>
        <w:t xml:space="preserve">                 </w:t>
      </w:r>
      <w:r w:rsidR="0022232F">
        <w:rPr>
          <w:rFonts w:ascii="Times New Roman" w:hAnsi="Times New Roman" w:cs="Times New Roman"/>
          <w:sz w:val="24"/>
          <w:szCs w:val="24"/>
        </w:rPr>
        <w:t xml:space="preserve">зазначенням вимог до інформації, яка може бути розміщена на офіційному веб-сайті </w:t>
      </w:r>
      <w:r w:rsidR="00164621">
        <w:rPr>
          <w:rFonts w:ascii="Times New Roman" w:hAnsi="Times New Roman" w:cs="Times New Roman"/>
          <w:sz w:val="24"/>
          <w:szCs w:val="24"/>
        </w:rPr>
        <w:t xml:space="preserve">                     </w:t>
      </w:r>
      <w:r w:rsidR="0022232F">
        <w:rPr>
          <w:rFonts w:ascii="Times New Roman" w:hAnsi="Times New Roman" w:cs="Times New Roman"/>
          <w:sz w:val="24"/>
          <w:szCs w:val="24"/>
        </w:rPr>
        <w:t xml:space="preserve">облдержадміністрації та попередженням про відповідальність за розміщення недостовірної </w:t>
      </w:r>
      <w:r w:rsidR="00164621">
        <w:rPr>
          <w:rFonts w:ascii="Times New Roman" w:hAnsi="Times New Roman" w:cs="Times New Roman"/>
          <w:sz w:val="24"/>
          <w:szCs w:val="24"/>
        </w:rPr>
        <w:t xml:space="preserve">   </w:t>
      </w:r>
      <w:r w:rsidR="0022232F">
        <w:rPr>
          <w:rFonts w:ascii="Times New Roman" w:hAnsi="Times New Roman" w:cs="Times New Roman"/>
          <w:sz w:val="24"/>
          <w:szCs w:val="24"/>
        </w:rPr>
        <w:t xml:space="preserve">інформації </w:t>
      </w:r>
      <w:r w:rsidR="0022232F" w:rsidRPr="00B17D4A">
        <w:rPr>
          <w:rFonts w:ascii="Times New Roman" w:hAnsi="Times New Roman" w:cs="Times New Roman"/>
          <w:i/>
          <w:sz w:val="24"/>
          <w:szCs w:val="24"/>
          <w:u w:val="single"/>
        </w:rPr>
        <w:t xml:space="preserve">(заплановано на травень </w:t>
      </w:r>
      <w:r w:rsidRPr="00B17D4A">
        <w:rPr>
          <w:rFonts w:ascii="Times New Roman" w:hAnsi="Times New Roman" w:cs="Times New Roman"/>
          <w:i/>
          <w:sz w:val="24"/>
          <w:szCs w:val="24"/>
          <w:u w:val="single"/>
        </w:rPr>
        <w:t>2019 року, захід виконано 100%).</w:t>
      </w:r>
    </w:p>
    <w:p w:rsidR="002D150A" w:rsidRDefault="00B17D4A">
      <w:pPr>
        <w:pStyle w:val="ac"/>
        <w:spacing w:line="230" w:lineRule="auto"/>
        <w:ind w:firstLine="567"/>
        <w:jc w:val="both"/>
        <w:rPr>
          <w:rFonts w:ascii="Times New Roman" w:hAnsi="Times New Roman" w:cs="Times New Roman"/>
          <w:b/>
          <w:sz w:val="24"/>
          <w:szCs w:val="24"/>
        </w:rPr>
      </w:pPr>
      <w:r>
        <w:rPr>
          <w:rFonts w:ascii="Times New Roman" w:hAnsi="Times New Roman" w:cs="Times New Roman"/>
          <w:sz w:val="24"/>
          <w:szCs w:val="24"/>
        </w:rPr>
        <w:t>З</w:t>
      </w:r>
      <w:r w:rsidR="0022232F">
        <w:rPr>
          <w:rFonts w:ascii="Times New Roman" w:hAnsi="Times New Roman" w:cs="Times New Roman"/>
          <w:sz w:val="24"/>
          <w:szCs w:val="24"/>
        </w:rPr>
        <w:t xml:space="preserve">дійснено постійний моніторинг інформації, що розміщується на офіційному веб-сайті облдержадміністрації. Випадків розміщення недостовірної інформації не виявлено </w:t>
      </w:r>
      <w:r w:rsidR="00164621">
        <w:rPr>
          <w:rFonts w:ascii="Times New Roman" w:hAnsi="Times New Roman" w:cs="Times New Roman"/>
          <w:sz w:val="24"/>
          <w:szCs w:val="24"/>
        </w:rPr>
        <w:t xml:space="preserve">                       </w:t>
      </w:r>
      <w:r w:rsidR="0022232F" w:rsidRPr="00B17D4A">
        <w:rPr>
          <w:rFonts w:ascii="Times New Roman" w:hAnsi="Times New Roman" w:cs="Times New Roman"/>
          <w:i/>
          <w:sz w:val="24"/>
          <w:szCs w:val="24"/>
          <w:u w:val="single"/>
        </w:rPr>
        <w:t>(триваючий захід, викону</w:t>
      </w:r>
      <w:r>
        <w:rPr>
          <w:rFonts w:ascii="Times New Roman" w:hAnsi="Times New Roman" w:cs="Times New Roman"/>
          <w:i/>
          <w:sz w:val="24"/>
          <w:szCs w:val="24"/>
          <w:u w:val="single"/>
        </w:rPr>
        <w:t>ється протягом 2019-2020 років).</w:t>
      </w:r>
    </w:p>
    <w:p w:rsidR="002D150A" w:rsidRPr="00B17D4A" w:rsidRDefault="00B17D4A">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Р</w:t>
      </w:r>
      <w:r w:rsidR="0022232F">
        <w:rPr>
          <w:rFonts w:ascii="Times New Roman" w:hAnsi="Times New Roman" w:cs="Times New Roman"/>
          <w:sz w:val="24"/>
          <w:szCs w:val="24"/>
        </w:rPr>
        <w:t xml:space="preserve">озроблено методичні рекомендації для працівників відділів прес-служб органів </w:t>
      </w:r>
      <w:r w:rsidR="00164621">
        <w:rPr>
          <w:rFonts w:ascii="Times New Roman" w:hAnsi="Times New Roman" w:cs="Times New Roman"/>
          <w:sz w:val="24"/>
          <w:szCs w:val="24"/>
        </w:rPr>
        <w:t xml:space="preserve">                </w:t>
      </w:r>
      <w:r w:rsidR="0022232F">
        <w:rPr>
          <w:rFonts w:ascii="Times New Roman" w:hAnsi="Times New Roman" w:cs="Times New Roman"/>
          <w:sz w:val="24"/>
          <w:szCs w:val="24"/>
        </w:rPr>
        <w:t xml:space="preserve">виконавчої влади області </w:t>
      </w:r>
      <w:r w:rsidR="0022232F" w:rsidRPr="00B17D4A">
        <w:rPr>
          <w:rFonts w:ascii="Times New Roman" w:hAnsi="Times New Roman" w:cs="Times New Roman"/>
          <w:i/>
          <w:sz w:val="24"/>
          <w:szCs w:val="24"/>
          <w:u w:val="single"/>
        </w:rPr>
        <w:t xml:space="preserve">(заплановано на липень </w:t>
      </w:r>
      <w:r>
        <w:rPr>
          <w:rFonts w:ascii="Times New Roman" w:hAnsi="Times New Roman" w:cs="Times New Roman"/>
          <w:i/>
          <w:sz w:val="24"/>
          <w:szCs w:val="24"/>
          <w:u w:val="single"/>
        </w:rPr>
        <w:t>2019 року, виконано захід 100%).</w:t>
      </w:r>
    </w:p>
    <w:p w:rsidR="002D150A" w:rsidRPr="00B17D4A" w:rsidRDefault="00B17D4A">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О</w:t>
      </w:r>
      <w:r w:rsidR="0022232F">
        <w:rPr>
          <w:rFonts w:ascii="Times New Roman" w:hAnsi="Times New Roman" w:cs="Times New Roman"/>
          <w:sz w:val="24"/>
          <w:szCs w:val="24"/>
        </w:rPr>
        <w:t xml:space="preserve">знайомлено під підпис членів конкурсної комісії визначення переможців обласного конкурсу з визначення програм (проектів, заходів), розроблених інститутами громадянського суспільства, які спрямовані на національні та дружні зв’язки з вимогами законодавства щодо запобігання виникненню конфлікту інтересів </w:t>
      </w:r>
      <w:r w:rsidR="0022232F" w:rsidRPr="00B17D4A">
        <w:rPr>
          <w:rFonts w:ascii="Times New Roman" w:hAnsi="Times New Roman" w:cs="Times New Roman"/>
          <w:i/>
          <w:sz w:val="24"/>
          <w:szCs w:val="24"/>
          <w:u w:val="single"/>
        </w:rPr>
        <w:t>(заплановано на серпень-жовт</w:t>
      </w:r>
      <w:r w:rsidR="00164621" w:rsidRPr="00B17D4A">
        <w:rPr>
          <w:rFonts w:ascii="Times New Roman" w:hAnsi="Times New Roman" w:cs="Times New Roman"/>
          <w:i/>
          <w:sz w:val="24"/>
          <w:szCs w:val="24"/>
          <w:u w:val="single"/>
        </w:rPr>
        <w:t>ень 2019 року, захід виконано</w:t>
      </w:r>
      <w:r w:rsidR="0022232F" w:rsidRPr="00B17D4A">
        <w:rPr>
          <w:rFonts w:ascii="Times New Roman" w:hAnsi="Times New Roman" w:cs="Times New Roman"/>
          <w:i/>
          <w:sz w:val="24"/>
          <w:szCs w:val="24"/>
          <w:u w:val="single"/>
        </w:rPr>
        <w:t xml:space="preserve"> 100%)</w:t>
      </w:r>
      <w:r>
        <w:rPr>
          <w:rFonts w:ascii="Times New Roman" w:hAnsi="Times New Roman" w:cs="Times New Roman"/>
          <w:i/>
          <w:sz w:val="24"/>
          <w:szCs w:val="24"/>
          <w:u w:val="single"/>
        </w:rPr>
        <w:t>.</w:t>
      </w:r>
    </w:p>
    <w:p w:rsidR="00B17D4A" w:rsidRDefault="00B17D4A">
      <w:pPr>
        <w:pStyle w:val="ac"/>
        <w:spacing w:line="230" w:lineRule="auto"/>
        <w:ind w:firstLine="567"/>
        <w:jc w:val="both"/>
        <w:rPr>
          <w:rFonts w:ascii="Times New Roman" w:hAnsi="Times New Roman" w:cs="Times New Roman"/>
          <w:sz w:val="24"/>
          <w:szCs w:val="24"/>
        </w:rPr>
      </w:pPr>
    </w:p>
    <w:p w:rsidR="002D150A" w:rsidRPr="00B17D4A" w:rsidRDefault="00B17D4A">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lastRenderedPageBreak/>
        <w:t>У</w:t>
      </w:r>
      <w:r w:rsidR="0022232F">
        <w:rPr>
          <w:rFonts w:ascii="Times New Roman" w:hAnsi="Times New Roman" w:cs="Times New Roman"/>
          <w:sz w:val="24"/>
          <w:szCs w:val="24"/>
        </w:rPr>
        <w:t xml:space="preserve"> протоколах засідання комісії за результатами проведення конкурсу відображені </w:t>
      </w:r>
      <w:r w:rsidR="00164621">
        <w:rPr>
          <w:rFonts w:ascii="Times New Roman" w:hAnsi="Times New Roman" w:cs="Times New Roman"/>
          <w:sz w:val="24"/>
          <w:szCs w:val="24"/>
        </w:rPr>
        <w:t xml:space="preserve">        </w:t>
      </w:r>
      <w:r w:rsidR="0022232F">
        <w:rPr>
          <w:rFonts w:ascii="Times New Roman" w:hAnsi="Times New Roman" w:cs="Times New Roman"/>
          <w:sz w:val="24"/>
          <w:szCs w:val="24"/>
        </w:rPr>
        <w:t xml:space="preserve">мотиви (обґрунтування) прийнятого рішення </w:t>
      </w:r>
      <w:r w:rsidR="0022232F" w:rsidRPr="00B17D4A">
        <w:rPr>
          <w:rFonts w:ascii="Times New Roman" w:hAnsi="Times New Roman" w:cs="Times New Roman"/>
          <w:i/>
          <w:sz w:val="24"/>
          <w:szCs w:val="24"/>
          <w:u w:val="single"/>
        </w:rPr>
        <w:t>(заплановано на серпень-жов</w:t>
      </w:r>
      <w:r w:rsidR="00164621" w:rsidRPr="00B17D4A">
        <w:rPr>
          <w:rFonts w:ascii="Times New Roman" w:hAnsi="Times New Roman" w:cs="Times New Roman"/>
          <w:i/>
          <w:sz w:val="24"/>
          <w:szCs w:val="24"/>
          <w:u w:val="single"/>
        </w:rPr>
        <w:t>тень 2019 року захід виконано</w:t>
      </w:r>
      <w:r>
        <w:rPr>
          <w:rFonts w:ascii="Times New Roman" w:hAnsi="Times New Roman" w:cs="Times New Roman"/>
          <w:i/>
          <w:sz w:val="24"/>
          <w:szCs w:val="24"/>
          <w:u w:val="single"/>
        </w:rPr>
        <w:t xml:space="preserve"> 100%).</w:t>
      </w:r>
    </w:p>
    <w:p w:rsidR="002D150A" w:rsidRPr="00B17D4A" w:rsidRDefault="00B17D4A">
      <w:pPr>
        <w:pStyle w:val="ac"/>
        <w:spacing w:line="230" w:lineRule="auto"/>
        <w:ind w:firstLine="567"/>
        <w:jc w:val="both"/>
        <w:rPr>
          <w:i/>
          <w:u w:val="single"/>
        </w:rPr>
      </w:pPr>
      <w:r>
        <w:rPr>
          <w:rFonts w:ascii="Times New Roman" w:hAnsi="Times New Roman" w:cs="Times New Roman"/>
          <w:sz w:val="24"/>
          <w:szCs w:val="24"/>
        </w:rPr>
        <w:t>З</w:t>
      </w:r>
      <w:r w:rsidR="009627F1">
        <w:rPr>
          <w:rFonts w:ascii="Times New Roman" w:hAnsi="Times New Roman" w:cs="Times New Roman"/>
          <w:sz w:val="24"/>
          <w:szCs w:val="24"/>
        </w:rPr>
        <w:t xml:space="preserve">алучено </w:t>
      </w:r>
      <w:r w:rsidR="0022232F">
        <w:rPr>
          <w:rFonts w:ascii="Times New Roman" w:hAnsi="Times New Roman" w:cs="Times New Roman"/>
          <w:sz w:val="24"/>
          <w:szCs w:val="24"/>
        </w:rPr>
        <w:t>представник</w:t>
      </w:r>
      <w:r w:rsidR="009627F1">
        <w:rPr>
          <w:rFonts w:ascii="Times New Roman" w:hAnsi="Times New Roman" w:cs="Times New Roman"/>
          <w:sz w:val="24"/>
          <w:szCs w:val="24"/>
        </w:rPr>
        <w:t>ів</w:t>
      </w:r>
      <w:r w:rsidR="0022232F">
        <w:rPr>
          <w:rFonts w:ascii="Times New Roman" w:hAnsi="Times New Roman" w:cs="Times New Roman"/>
          <w:sz w:val="24"/>
          <w:szCs w:val="24"/>
        </w:rPr>
        <w:t xml:space="preserve"> громадськості до роботи конкурсної комісії під час визначення переможців обласного конкурсу з визначення програм, розроблених інститутами, </w:t>
      </w:r>
      <w:r w:rsidR="00164621">
        <w:rPr>
          <w:rFonts w:ascii="Times New Roman" w:hAnsi="Times New Roman" w:cs="Times New Roman"/>
          <w:sz w:val="24"/>
          <w:szCs w:val="24"/>
        </w:rPr>
        <w:t xml:space="preserve">                       </w:t>
      </w:r>
      <w:r w:rsidR="0022232F">
        <w:rPr>
          <w:rFonts w:ascii="Times New Roman" w:hAnsi="Times New Roman" w:cs="Times New Roman"/>
          <w:sz w:val="24"/>
          <w:szCs w:val="24"/>
        </w:rPr>
        <w:t xml:space="preserve">громадянського суспільства, які спрямовані на національні та дружні зв’язки </w:t>
      </w:r>
      <w:r w:rsidR="0022232F" w:rsidRPr="00B17D4A">
        <w:rPr>
          <w:rFonts w:ascii="Times New Roman" w:hAnsi="Times New Roman" w:cs="Times New Roman"/>
          <w:i/>
          <w:sz w:val="24"/>
          <w:szCs w:val="24"/>
          <w:u w:val="single"/>
        </w:rPr>
        <w:t>(заплановано на серпень-жовтень 2019 року, захід виконано 100%).</w:t>
      </w:r>
    </w:p>
    <w:p w:rsidR="002D150A" w:rsidRPr="00B17D4A" w:rsidRDefault="002D150A">
      <w:pPr>
        <w:pStyle w:val="ac"/>
        <w:spacing w:line="230" w:lineRule="auto"/>
        <w:jc w:val="both"/>
        <w:rPr>
          <w:rFonts w:ascii="Times New Roman" w:hAnsi="Times New Roman" w:cs="Times New Roman"/>
          <w:i/>
          <w:sz w:val="24"/>
          <w:szCs w:val="24"/>
          <w:u w:val="single"/>
        </w:rPr>
      </w:pPr>
    </w:p>
    <w:p w:rsidR="002D150A" w:rsidRDefault="0022232F" w:rsidP="00B17D4A">
      <w:pPr>
        <w:pStyle w:val="ac"/>
        <w:spacing w:line="230" w:lineRule="auto"/>
        <w:jc w:val="center"/>
        <w:rPr>
          <w:rFonts w:ascii="Times New Roman" w:hAnsi="Times New Roman" w:cs="Times New Roman"/>
          <w:i/>
          <w:sz w:val="24"/>
          <w:szCs w:val="24"/>
          <w:u w:val="single"/>
        </w:rPr>
      </w:pPr>
      <w:r w:rsidRPr="00B17D4A">
        <w:rPr>
          <w:rFonts w:ascii="Times New Roman" w:hAnsi="Times New Roman" w:cs="Times New Roman"/>
          <w:i/>
          <w:sz w:val="24"/>
          <w:szCs w:val="24"/>
          <w:u w:val="single"/>
        </w:rPr>
        <w:t>Розділ</w:t>
      </w:r>
      <w:r w:rsidR="00B17D4A">
        <w:rPr>
          <w:rFonts w:ascii="Times New Roman" w:hAnsi="Times New Roman" w:cs="Times New Roman"/>
          <w:i/>
          <w:sz w:val="24"/>
          <w:szCs w:val="24"/>
          <w:u w:val="single"/>
        </w:rPr>
        <w:t xml:space="preserve"> 9 </w:t>
      </w:r>
      <w:r w:rsidRPr="00B17D4A">
        <w:rPr>
          <w:rFonts w:ascii="Times New Roman" w:hAnsi="Times New Roman" w:cs="Times New Roman"/>
          <w:i/>
          <w:sz w:val="24"/>
          <w:szCs w:val="24"/>
          <w:u w:val="single"/>
        </w:rPr>
        <w:t xml:space="preserve"> «Охорона здоров’я»</w:t>
      </w:r>
    </w:p>
    <w:p w:rsidR="00B17D4A" w:rsidRPr="00B17D4A" w:rsidRDefault="00B17D4A" w:rsidP="00B17D4A">
      <w:pPr>
        <w:pStyle w:val="ac"/>
        <w:spacing w:line="230" w:lineRule="auto"/>
        <w:jc w:val="center"/>
        <w:rPr>
          <w:rFonts w:ascii="Times New Roman" w:hAnsi="Times New Roman" w:cs="Times New Roman"/>
          <w:i/>
          <w:sz w:val="24"/>
          <w:szCs w:val="24"/>
          <w:u w:val="single"/>
        </w:rPr>
      </w:pPr>
    </w:p>
    <w:p w:rsidR="002D150A" w:rsidRPr="00B17D4A" w:rsidRDefault="0009413B" w:rsidP="00B17D4A">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З</w:t>
      </w:r>
      <w:r w:rsidR="0022232F">
        <w:rPr>
          <w:rFonts w:ascii="Times New Roman" w:hAnsi="Times New Roman" w:cs="Times New Roman"/>
          <w:sz w:val="24"/>
          <w:szCs w:val="24"/>
        </w:rPr>
        <w:t xml:space="preserve">атверджено персональний склад експертів акредитаційної комісії та графік </w:t>
      </w:r>
      <w:r w:rsidR="00B17D4A">
        <w:rPr>
          <w:rFonts w:ascii="Times New Roman" w:hAnsi="Times New Roman" w:cs="Times New Roman"/>
          <w:sz w:val="24"/>
          <w:szCs w:val="24"/>
        </w:rPr>
        <w:t xml:space="preserve">                 </w:t>
      </w:r>
      <w:r w:rsidR="0022232F">
        <w:rPr>
          <w:rFonts w:ascii="Times New Roman" w:hAnsi="Times New Roman" w:cs="Times New Roman"/>
          <w:sz w:val="24"/>
          <w:szCs w:val="24"/>
        </w:rPr>
        <w:t xml:space="preserve">проведення експертної оцінки відповідності закладів охорони здоров’я Донецької області відповідно до стандартів акредитації; проведено серед експертів акредитаційної комісії роз’яснювальну </w:t>
      </w:r>
      <w:r w:rsidR="00164621">
        <w:rPr>
          <w:rFonts w:ascii="Times New Roman" w:hAnsi="Times New Roman" w:cs="Times New Roman"/>
          <w:sz w:val="24"/>
          <w:szCs w:val="24"/>
        </w:rPr>
        <w:t xml:space="preserve">     </w:t>
      </w:r>
      <w:r w:rsidR="0022232F">
        <w:rPr>
          <w:rFonts w:ascii="Times New Roman" w:hAnsi="Times New Roman" w:cs="Times New Roman"/>
          <w:sz w:val="24"/>
          <w:szCs w:val="24"/>
        </w:rPr>
        <w:t>роботу з питань дотримання вимог</w:t>
      </w:r>
      <w:r w:rsidR="00B17D4A">
        <w:rPr>
          <w:rFonts w:ascii="Times New Roman" w:hAnsi="Times New Roman" w:cs="Times New Roman"/>
          <w:sz w:val="24"/>
          <w:szCs w:val="24"/>
        </w:rPr>
        <w:t xml:space="preserve"> антикорупційного законодавства.</w:t>
      </w:r>
      <w:r w:rsidR="0022232F">
        <w:rPr>
          <w:rFonts w:ascii="Times New Roman" w:hAnsi="Times New Roman" w:cs="Times New Roman"/>
          <w:sz w:val="24"/>
          <w:szCs w:val="24"/>
        </w:rPr>
        <w:t xml:space="preserve"> </w:t>
      </w:r>
      <w:r w:rsidR="00B17D4A">
        <w:rPr>
          <w:rFonts w:ascii="Times New Roman" w:hAnsi="Times New Roman" w:cs="Times New Roman"/>
          <w:sz w:val="24"/>
          <w:szCs w:val="24"/>
        </w:rPr>
        <w:t xml:space="preserve">    О</w:t>
      </w:r>
      <w:r w:rsidR="0022232F">
        <w:rPr>
          <w:rFonts w:ascii="Times New Roman" w:hAnsi="Times New Roman" w:cs="Times New Roman"/>
          <w:sz w:val="24"/>
          <w:szCs w:val="24"/>
        </w:rPr>
        <w:t xml:space="preserve">знайомлено під підпис експертів акредитаційної комісії  з вимогами законодавства щодо запобігання виникненню конфлікту інтересів </w:t>
      </w:r>
      <w:r w:rsidR="0022232F" w:rsidRPr="00B17D4A">
        <w:rPr>
          <w:rFonts w:ascii="Times New Roman" w:hAnsi="Times New Roman" w:cs="Times New Roman"/>
          <w:i/>
          <w:sz w:val="24"/>
          <w:szCs w:val="24"/>
          <w:u w:val="single"/>
        </w:rPr>
        <w:t>(заходи заплановано на листопад 2019 року, виконання 100%)</w:t>
      </w:r>
      <w:r w:rsidR="00B17D4A">
        <w:rPr>
          <w:rFonts w:ascii="Times New Roman" w:hAnsi="Times New Roman" w:cs="Times New Roman"/>
          <w:i/>
          <w:sz w:val="24"/>
          <w:szCs w:val="24"/>
          <w:u w:val="single"/>
        </w:rPr>
        <w:t>.</w:t>
      </w:r>
    </w:p>
    <w:p w:rsidR="0009413B" w:rsidRPr="00B17D4A" w:rsidRDefault="00B17D4A" w:rsidP="00B17D4A">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П</w:t>
      </w:r>
      <w:r w:rsidR="0009413B" w:rsidRPr="0009413B">
        <w:rPr>
          <w:rFonts w:ascii="Times New Roman" w:hAnsi="Times New Roman" w:cs="Times New Roman"/>
          <w:sz w:val="24"/>
          <w:szCs w:val="24"/>
        </w:rPr>
        <w:t>роведено серед експертів акредитаційної комісії</w:t>
      </w:r>
      <w:r w:rsidR="0009413B">
        <w:rPr>
          <w:rFonts w:ascii="Times New Roman" w:hAnsi="Times New Roman" w:cs="Times New Roman"/>
          <w:sz w:val="24"/>
          <w:szCs w:val="24"/>
        </w:rPr>
        <w:t xml:space="preserve"> роз’яснювальної роботи з питання </w:t>
      </w:r>
      <w:r w:rsidR="00164621">
        <w:rPr>
          <w:rFonts w:ascii="Times New Roman" w:hAnsi="Times New Roman" w:cs="Times New Roman"/>
          <w:sz w:val="24"/>
          <w:szCs w:val="24"/>
        </w:rPr>
        <w:t xml:space="preserve"> </w:t>
      </w:r>
      <w:r w:rsidR="0009413B">
        <w:rPr>
          <w:rFonts w:ascii="Times New Roman" w:hAnsi="Times New Roman" w:cs="Times New Roman"/>
          <w:sz w:val="24"/>
          <w:szCs w:val="24"/>
        </w:rPr>
        <w:t xml:space="preserve">дотримання вимог антикорупційного законодавства </w:t>
      </w:r>
      <w:r w:rsidR="0009413B" w:rsidRPr="00B17D4A">
        <w:rPr>
          <w:rFonts w:ascii="Times New Roman" w:hAnsi="Times New Roman" w:cs="Times New Roman"/>
          <w:i/>
          <w:sz w:val="24"/>
          <w:szCs w:val="24"/>
          <w:u w:val="single"/>
        </w:rPr>
        <w:t>(заплановано на лис</w:t>
      </w:r>
      <w:r>
        <w:rPr>
          <w:rFonts w:ascii="Times New Roman" w:hAnsi="Times New Roman" w:cs="Times New Roman"/>
          <w:i/>
          <w:sz w:val="24"/>
          <w:szCs w:val="24"/>
          <w:u w:val="single"/>
        </w:rPr>
        <w:t>топад 2019 року, виконано 100%).</w:t>
      </w:r>
    </w:p>
    <w:p w:rsidR="0009413B" w:rsidRPr="00B17D4A" w:rsidRDefault="00B17D4A" w:rsidP="00B17D4A">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О</w:t>
      </w:r>
      <w:r w:rsidR="0009413B" w:rsidRPr="0009413B">
        <w:rPr>
          <w:rFonts w:ascii="Times New Roman" w:hAnsi="Times New Roman" w:cs="Times New Roman"/>
          <w:sz w:val="24"/>
          <w:szCs w:val="24"/>
        </w:rPr>
        <w:t>знайомлено під підпис експертів акредитаційної комісії з вимогами законодавства щодо запобіганню виникнення конфлікту інтересів</w:t>
      </w:r>
      <w:r w:rsidR="0009413B">
        <w:rPr>
          <w:rFonts w:ascii="Times New Roman" w:hAnsi="Times New Roman" w:cs="Times New Roman"/>
          <w:sz w:val="24"/>
          <w:szCs w:val="24"/>
        </w:rPr>
        <w:t xml:space="preserve"> </w:t>
      </w:r>
      <w:r w:rsidR="0009413B" w:rsidRPr="00B17D4A">
        <w:rPr>
          <w:rFonts w:ascii="Times New Roman" w:hAnsi="Times New Roman" w:cs="Times New Roman"/>
          <w:i/>
          <w:sz w:val="24"/>
          <w:szCs w:val="24"/>
          <w:u w:val="single"/>
        </w:rPr>
        <w:t xml:space="preserve">(заплановано на листопад 2019 року, </w:t>
      </w:r>
      <w:r w:rsidR="00164621" w:rsidRPr="00B17D4A">
        <w:rPr>
          <w:rFonts w:ascii="Times New Roman" w:hAnsi="Times New Roman" w:cs="Times New Roman"/>
          <w:i/>
          <w:sz w:val="24"/>
          <w:szCs w:val="24"/>
          <w:u w:val="single"/>
        </w:rPr>
        <w:t xml:space="preserve">        </w:t>
      </w:r>
      <w:r>
        <w:rPr>
          <w:rFonts w:ascii="Times New Roman" w:hAnsi="Times New Roman" w:cs="Times New Roman"/>
          <w:i/>
          <w:sz w:val="24"/>
          <w:szCs w:val="24"/>
          <w:u w:val="single"/>
        </w:rPr>
        <w:t>виконано 100%).</w:t>
      </w:r>
    </w:p>
    <w:p w:rsidR="002D150A" w:rsidRPr="00B17D4A" w:rsidRDefault="00B17D4A" w:rsidP="00B17D4A">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Р</w:t>
      </w:r>
      <w:r w:rsidR="0022232F">
        <w:rPr>
          <w:rFonts w:ascii="Times New Roman" w:hAnsi="Times New Roman" w:cs="Times New Roman"/>
          <w:sz w:val="24"/>
          <w:szCs w:val="24"/>
        </w:rPr>
        <w:t>озроблено положення про клініко-експертну комісію департаменту охорони здоров’я облдержадміністрації</w:t>
      </w:r>
      <w:r w:rsidR="0022232F">
        <w:rPr>
          <w:rFonts w:ascii="Times New Roman" w:hAnsi="Times New Roman" w:cs="Times New Roman"/>
          <w:b/>
          <w:sz w:val="24"/>
          <w:szCs w:val="24"/>
        </w:rPr>
        <w:t xml:space="preserve"> </w:t>
      </w:r>
      <w:r w:rsidR="0022232F" w:rsidRPr="00B17D4A">
        <w:rPr>
          <w:rFonts w:ascii="Times New Roman" w:hAnsi="Times New Roman" w:cs="Times New Roman"/>
          <w:i/>
          <w:sz w:val="24"/>
          <w:szCs w:val="24"/>
          <w:u w:val="single"/>
        </w:rPr>
        <w:t xml:space="preserve">(заплановано на жовтень </w:t>
      </w:r>
      <w:r>
        <w:rPr>
          <w:rFonts w:ascii="Times New Roman" w:hAnsi="Times New Roman" w:cs="Times New Roman"/>
          <w:i/>
          <w:sz w:val="24"/>
          <w:szCs w:val="24"/>
          <w:u w:val="single"/>
        </w:rPr>
        <w:t>2019 року, виконано захід 100%).</w:t>
      </w:r>
    </w:p>
    <w:p w:rsidR="002D150A" w:rsidRPr="00B17D4A" w:rsidRDefault="00B17D4A" w:rsidP="00B17D4A">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З</w:t>
      </w:r>
      <w:r w:rsidR="0022232F">
        <w:rPr>
          <w:rFonts w:ascii="Times New Roman" w:hAnsi="Times New Roman" w:cs="Times New Roman"/>
          <w:sz w:val="24"/>
          <w:szCs w:val="24"/>
        </w:rPr>
        <w:t xml:space="preserve">абезпечено залучення до складу клініко-експертної комісії департаменту охорони </w:t>
      </w:r>
      <w:r w:rsidR="00164621">
        <w:rPr>
          <w:rFonts w:ascii="Times New Roman" w:hAnsi="Times New Roman" w:cs="Times New Roman"/>
          <w:sz w:val="24"/>
          <w:szCs w:val="24"/>
        </w:rPr>
        <w:t xml:space="preserve">         </w:t>
      </w:r>
      <w:r w:rsidR="0022232F">
        <w:rPr>
          <w:rFonts w:ascii="Times New Roman" w:hAnsi="Times New Roman" w:cs="Times New Roman"/>
          <w:sz w:val="24"/>
          <w:szCs w:val="24"/>
        </w:rPr>
        <w:t>здоров’я облдержадміністрації  представників громадських об’єднань</w:t>
      </w:r>
      <w:r w:rsidR="0022232F">
        <w:rPr>
          <w:rFonts w:ascii="Times New Roman" w:hAnsi="Times New Roman" w:cs="Times New Roman"/>
          <w:b/>
          <w:sz w:val="24"/>
          <w:szCs w:val="24"/>
        </w:rPr>
        <w:t xml:space="preserve"> </w:t>
      </w:r>
      <w:r w:rsidR="0022232F" w:rsidRPr="00B17D4A">
        <w:rPr>
          <w:rFonts w:ascii="Times New Roman" w:hAnsi="Times New Roman" w:cs="Times New Roman"/>
          <w:i/>
          <w:sz w:val="24"/>
          <w:szCs w:val="24"/>
          <w:u w:val="single"/>
        </w:rPr>
        <w:t xml:space="preserve">(заплановано на </w:t>
      </w:r>
      <w:r w:rsidR="00164621" w:rsidRPr="00B17D4A">
        <w:rPr>
          <w:rFonts w:ascii="Times New Roman" w:hAnsi="Times New Roman" w:cs="Times New Roman"/>
          <w:i/>
          <w:sz w:val="24"/>
          <w:szCs w:val="24"/>
          <w:u w:val="single"/>
        </w:rPr>
        <w:t xml:space="preserve">           </w:t>
      </w:r>
      <w:r w:rsidR="0022232F" w:rsidRPr="00B17D4A">
        <w:rPr>
          <w:rFonts w:ascii="Times New Roman" w:hAnsi="Times New Roman" w:cs="Times New Roman"/>
          <w:i/>
          <w:sz w:val="24"/>
          <w:szCs w:val="24"/>
          <w:u w:val="single"/>
        </w:rPr>
        <w:t>жовтень 2019 року, виконано захід 100%).</w:t>
      </w:r>
    </w:p>
    <w:p w:rsidR="002D150A" w:rsidRDefault="002D150A">
      <w:pPr>
        <w:pStyle w:val="ac"/>
        <w:spacing w:line="230" w:lineRule="auto"/>
        <w:ind w:left="567"/>
        <w:jc w:val="both"/>
        <w:rPr>
          <w:rFonts w:ascii="Times New Roman" w:hAnsi="Times New Roman" w:cs="Times New Roman"/>
          <w:b/>
          <w:i/>
          <w:sz w:val="24"/>
          <w:szCs w:val="24"/>
          <w:u w:val="single"/>
        </w:rPr>
      </w:pPr>
    </w:p>
    <w:p w:rsidR="002D150A" w:rsidRDefault="0022232F" w:rsidP="00B17D4A">
      <w:pPr>
        <w:pStyle w:val="ac"/>
        <w:spacing w:line="230" w:lineRule="auto"/>
        <w:jc w:val="center"/>
        <w:rPr>
          <w:rFonts w:ascii="Times New Roman" w:hAnsi="Times New Roman" w:cs="Times New Roman"/>
          <w:i/>
          <w:sz w:val="24"/>
          <w:szCs w:val="24"/>
          <w:u w:val="single"/>
        </w:rPr>
      </w:pPr>
      <w:r w:rsidRPr="00B17D4A">
        <w:rPr>
          <w:rFonts w:ascii="Times New Roman" w:hAnsi="Times New Roman" w:cs="Times New Roman"/>
          <w:i/>
          <w:sz w:val="24"/>
          <w:szCs w:val="24"/>
          <w:u w:val="single"/>
        </w:rPr>
        <w:t xml:space="preserve">Розділ </w:t>
      </w:r>
      <w:r w:rsidR="00B17D4A">
        <w:rPr>
          <w:rFonts w:ascii="Times New Roman" w:hAnsi="Times New Roman" w:cs="Times New Roman"/>
          <w:i/>
          <w:sz w:val="24"/>
          <w:szCs w:val="24"/>
          <w:u w:val="single"/>
        </w:rPr>
        <w:t xml:space="preserve">10 </w:t>
      </w:r>
      <w:r w:rsidRPr="00B17D4A">
        <w:rPr>
          <w:rFonts w:ascii="Times New Roman" w:hAnsi="Times New Roman" w:cs="Times New Roman"/>
          <w:i/>
          <w:sz w:val="24"/>
          <w:szCs w:val="24"/>
          <w:u w:val="single"/>
        </w:rPr>
        <w:t>«Управління фінансами та матеріальними ресурсами»</w:t>
      </w:r>
    </w:p>
    <w:p w:rsidR="00B17D4A" w:rsidRPr="00B17D4A" w:rsidRDefault="00B17D4A" w:rsidP="00B17D4A">
      <w:pPr>
        <w:pStyle w:val="ac"/>
        <w:spacing w:line="230" w:lineRule="auto"/>
        <w:jc w:val="center"/>
        <w:rPr>
          <w:rFonts w:ascii="Times New Roman" w:hAnsi="Times New Roman" w:cs="Times New Roman"/>
          <w:i/>
          <w:sz w:val="24"/>
          <w:szCs w:val="24"/>
          <w:u w:val="single"/>
        </w:rPr>
      </w:pPr>
    </w:p>
    <w:p w:rsidR="002D150A" w:rsidRDefault="00B17D4A" w:rsidP="00B17D4A">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П</w:t>
      </w:r>
      <w:r w:rsidR="0009413B">
        <w:rPr>
          <w:rFonts w:ascii="Times New Roman" w:hAnsi="Times New Roman" w:cs="Times New Roman"/>
          <w:sz w:val="24"/>
          <w:szCs w:val="24"/>
        </w:rPr>
        <w:t xml:space="preserve">опереджено під підпис </w:t>
      </w:r>
      <w:r w:rsidR="0022232F">
        <w:rPr>
          <w:rFonts w:ascii="Times New Roman" w:hAnsi="Times New Roman" w:cs="Times New Roman"/>
          <w:sz w:val="24"/>
          <w:szCs w:val="24"/>
        </w:rPr>
        <w:t xml:space="preserve">новопризначених працівників апарату облдержадміністрації про недопустимість використання матеріальних ресурсів облдержадміністрації для інших, ніж  службова діяльність, цілей </w:t>
      </w:r>
      <w:r w:rsidR="0022232F" w:rsidRPr="00B17D4A">
        <w:rPr>
          <w:rFonts w:ascii="Times New Roman" w:hAnsi="Times New Roman" w:cs="Times New Roman"/>
          <w:i/>
          <w:sz w:val="24"/>
          <w:szCs w:val="24"/>
          <w:u w:val="single"/>
        </w:rPr>
        <w:t>(триваючий захід, викону</w:t>
      </w:r>
      <w:r>
        <w:rPr>
          <w:rFonts w:ascii="Times New Roman" w:hAnsi="Times New Roman" w:cs="Times New Roman"/>
          <w:i/>
          <w:sz w:val="24"/>
          <w:szCs w:val="24"/>
          <w:u w:val="single"/>
        </w:rPr>
        <w:t>ється протягом 2019-2020 років).</w:t>
      </w:r>
    </w:p>
    <w:p w:rsidR="002D150A" w:rsidRPr="00B17D4A" w:rsidRDefault="00B17D4A" w:rsidP="00B17D4A">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З</w:t>
      </w:r>
      <w:r w:rsidR="0022232F">
        <w:rPr>
          <w:rFonts w:ascii="Times New Roman" w:hAnsi="Times New Roman" w:cs="Times New Roman"/>
          <w:sz w:val="24"/>
          <w:szCs w:val="24"/>
        </w:rPr>
        <w:t xml:space="preserve">абезпечено участь у роботі комісії з інвентаризації майна в апараті </w:t>
      </w:r>
      <w:r w:rsidR="00164621">
        <w:rPr>
          <w:rFonts w:ascii="Times New Roman" w:hAnsi="Times New Roman" w:cs="Times New Roman"/>
          <w:sz w:val="24"/>
          <w:szCs w:val="24"/>
        </w:rPr>
        <w:t xml:space="preserve">                                       </w:t>
      </w:r>
      <w:r w:rsidR="0022232F">
        <w:rPr>
          <w:rFonts w:ascii="Times New Roman" w:hAnsi="Times New Roman" w:cs="Times New Roman"/>
          <w:sz w:val="24"/>
          <w:szCs w:val="24"/>
        </w:rPr>
        <w:t xml:space="preserve">облдержадміністрації  представника відділу запобігання та виявлення корупції управління </w:t>
      </w:r>
      <w:r w:rsidR="00164621">
        <w:rPr>
          <w:rFonts w:ascii="Times New Roman" w:hAnsi="Times New Roman" w:cs="Times New Roman"/>
          <w:sz w:val="24"/>
          <w:szCs w:val="24"/>
        </w:rPr>
        <w:t xml:space="preserve"> </w:t>
      </w:r>
      <w:r w:rsidR="0022232F">
        <w:rPr>
          <w:rFonts w:ascii="Times New Roman" w:hAnsi="Times New Roman" w:cs="Times New Roman"/>
          <w:sz w:val="24"/>
          <w:szCs w:val="24"/>
        </w:rPr>
        <w:t xml:space="preserve">взаємодії з правоохоронними органами, запобігання та виявлення корупції </w:t>
      </w:r>
      <w:r w:rsidR="00164621">
        <w:rPr>
          <w:rFonts w:ascii="Times New Roman" w:hAnsi="Times New Roman" w:cs="Times New Roman"/>
          <w:sz w:val="24"/>
          <w:szCs w:val="24"/>
        </w:rPr>
        <w:t xml:space="preserve">                                     </w:t>
      </w:r>
      <w:r w:rsidR="0022232F">
        <w:rPr>
          <w:rFonts w:ascii="Times New Roman" w:hAnsi="Times New Roman" w:cs="Times New Roman"/>
          <w:sz w:val="24"/>
          <w:szCs w:val="24"/>
        </w:rPr>
        <w:t xml:space="preserve">облдержадміністрації </w:t>
      </w:r>
      <w:r w:rsidR="0022232F" w:rsidRPr="00B17D4A">
        <w:rPr>
          <w:rFonts w:ascii="Times New Roman" w:hAnsi="Times New Roman" w:cs="Times New Roman"/>
          <w:i/>
          <w:sz w:val="24"/>
          <w:szCs w:val="24"/>
          <w:u w:val="single"/>
        </w:rPr>
        <w:t>(триваючий захід, викону</w:t>
      </w:r>
      <w:r>
        <w:rPr>
          <w:rFonts w:ascii="Times New Roman" w:hAnsi="Times New Roman" w:cs="Times New Roman"/>
          <w:i/>
          <w:sz w:val="24"/>
          <w:szCs w:val="24"/>
          <w:u w:val="single"/>
        </w:rPr>
        <w:t>ється протягом 2019-2020 років).</w:t>
      </w:r>
    </w:p>
    <w:p w:rsidR="00F530FA" w:rsidRPr="00B17D4A" w:rsidRDefault="00B17D4A" w:rsidP="00B17D4A">
      <w:pPr>
        <w:pStyle w:val="ac"/>
        <w:spacing w:line="230" w:lineRule="auto"/>
        <w:ind w:firstLine="567"/>
        <w:jc w:val="both"/>
        <w:rPr>
          <w:rFonts w:ascii="Times New Roman" w:hAnsi="Times New Roman" w:cs="Times New Roman"/>
          <w:b/>
          <w:i/>
          <w:sz w:val="24"/>
          <w:szCs w:val="24"/>
          <w:u w:val="single"/>
        </w:rPr>
      </w:pPr>
      <w:r>
        <w:rPr>
          <w:rFonts w:ascii="Times New Roman" w:hAnsi="Times New Roman" w:cs="Times New Roman"/>
          <w:sz w:val="24"/>
          <w:szCs w:val="24"/>
        </w:rPr>
        <w:t>П</w:t>
      </w:r>
      <w:r w:rsidR="00F530FA" w:rsidRPr="00F530FA">
        <w:rPr>
          <w:rFonts w:ascii="Times New Roman" w:hAnsi="Times New Roman" w:cs="Times New Roman"/>
          <w:sz w:val="24"/>
          <w:szCs w:val="24"/>
        </w:rPr>
        <w:t xml:space="preserve">осилено контроль за прийняттям рішення про списання матеріальних цінностей. </w:t>
      </w:r>
      <w:r>
        <w:rPr>
          <w:rFonts w:ascii="Times New Roman" w:hAnsi="Times New Roman" w:cs="Times New Roman"/>
          <w:sz w:val="24"/>
          <w:szCs w:val="24"/>
        </w:rPr>
        <w:t xml:space="preserve">     </w:t>
      </w:r>
      <w:r w:rsidR="00F530FA" w:rsidRPr="00F530FA">
        <w:rPr>
          <w:rFonts w:ascii="Times New Roman" w:hAnsi="Times New Roman" w:cs="Times New Roman"/>
          <w:sz w:val="24"/>
          <w:szCs w:val="24"/>
        </w:rPr>
        <w:t>Списання матеріальних цінностей проводиться з дотриманням вимог постанови К</w:t>
      </w:r>
      <w:r>
        <w:rPr>
          <w:rFonts w:ascii="Times New Roman" w:hAnsi="Times New Roman" w:cs="Times New Roman"/>
          <w:sz w:val="24"/>
          <w:szCs w:val="24"/>
        </w:rPr>
        <w:t xml:space="preserve">абінету    </w:t>
      </w:r>
      <w:r w:rsidR="00F530FA" w:rsidRPr="00F530FA">
        <w:rPr>
          <w:rFonts w:ascii="Times New Roman" w:hAnsi="Times New Roman" w:cs="Times New Roman"/>
          <w:sz w:val="24"/>
          <w:szCs w:val="24"/>
        </w:rPr>
        <w:t>М</w:t>
      </w:r>
      <w:r>
        <w:rPr>
          <w:rFonts w:ascii="Times New Roman" w:hAnsi="Times New Roman" w:cs="Times New Roman"/>
          <w:sz w:val="24"/>
          <w:szCs w:val="24"/>
        </w:rPr>
        <w:t xml:space="preserve">іністрів </w:t>
      </w:r>
      <w:r w:rsidR="00F530FA" w:rsidRPr="00F530FA">
        <w:rPr>
          <w:rFonts w:ascii="Times New Roman" w:hAnsi="Times New Roman" w:cs="Times New Roman"/>
          <w:sz w:val="24"/>
          <w:szCs w:val="24"/>
        </w:rPr>
        <w:t>У</w:t>
      </w:r>
      <w:r>
        <w:rPr>
          <w:rFonts w:ascii="Times New Roman" w:hAnsi="Times New Roman" w:cs="Times New Roman"/>
          <w:sz w:val="24"/>
          <w:szCs w:val="24"/>
        </w:rPr>
        <w:t>країни</w:t>
      </w:r>
      <w:r w:rsidR="00F530FA" w:rsidRPr="00F530FA">
        <w:rPr>
          <w:rFonts w:ascii="Times New Roman" w:hAnsi="Times New Roman" w:cs="Times New Roman"/>
          <w:sz w:val="24"/>
          <w:szCs w:val="24"/>
        </w:rPr>
        <w:t xml:space="preserve"> від 08.11.2007 № 1314 «Про затвердження Порядку списання об’єктів </w:t>
      </w:r>
      <w:r>
        <w:rPr>
          <w:rFonts w:ascii="Times New Roman" w:hAnsi="Times New Roman" w:cs="Times New Roman"/>
          <w:sz w:val="24"/>
          <w:szCs w:val="24"/>
        </w:rPr>
        <w:t xml:space="preserve">    </w:t>
      </w:r>
      <w:r w:rsidR="00F530FA" w:rsidRPr="00F530FA">
        <w:rPr>
          <w:rFonts w:ascii="Times New Roman" w:hAnsi="Times New Roman" w:cs="Times New Roman"/>
          <w:sz w:val="24"/>
          <w:szCs w:val="24"/>
        </w:rPr>
        <w:t xml:space="preserve">державної власності». В апараті облдержадміністрації створено комісію з введення в </w:t>
      </w:r>
      <w:r>
        <w:rPr>
          <w:rFonts w:ascii="Times New Roman" w:hAnsi="Times New Roman" w:cs="Times New Roman"/>
          <w:sz w:val="24"/>
          <w:szCs w:val="24"/>
        </w:rPr>
        <w:t xml:space="preserve">            </w:t>
      </w:r>
      <w:r w:rsidR="00F530FA" w:rsidRPr="00F530FA">
        <w:rPr>
          <w:rFonts w:ascii="Times New Roman" w:hAnsi="Times New Roman" w:cs="Times New Roman"/>
          <w:sz w:val="24"/>
          <w:szCs w:val="24"/>
        </w:rPr>
        <w:t xml:space="preserve">експлуатацію, приймання-передачі та списання майна (розпорядження голови </w:t>
      </w:r>
      <w:r>
        <w:rPr>
          <w:rFonts w:ascii="Times New Roman" w:hAnsi="Times New Roman" w:cs="Times New Roman"/>
          <w:sz w:val="24"/>
          <w:szCs w:val="24"/>
        </w:rPr>
        <w:t xml:space="preserve">                            </w:t>
      </w:r>
      <w:r w:rsidR="00F530FA" w:rsidRPr="00F530FA">
        <w:rPr>
          <w:rFonts w:ascii="Times New Roman" w:hAnsi="Times New Roman" w:cs="Times New Roman"/>
          <w:sz w:val="24"/>
          <w:szCs w:val="24"/>
        </w:rPr>
        <w:t xml:space="preserve">облдержадміністрації, керівника обласної військово-цивільної адміністрації від 26.07.2019 </w:t>
      </w:r>
      <w:r>
        <w:rPr>
          <w:rFonts w:ascii="Times New Roman" w:hAnsi="Times New Roman" w:cs="Times New Roman"/>
          <w:sz w:val="24"/>
          <w:szCs w:val="24"/>
        </w:rPr>
        <w:t xml:space="preserve">  </w:t>
      </w:r>
      <w:r w:rsidR="00F530FA" w:rsidRPr="00F530FA">
        <w:rPr>
          <w:rFonts w:ascii="Times New Roman" w:hAnsi="Times New Roman" w:cs="Times New Roman"/>
          <w:sz w:val="24"/>
          <w:szCs w:val="24"/>
        </w:rPr>
        <w:t xml:space="preserve">№ 750/5-19). Рішення про списання матеріальних цінностей приймається комісійно. </w:t>
      </w:r>
      <w:r>
        <w:rPr>
          <w:rFonts w:ascii="Times New Roman" w:hAnsi="Times New Roman" w:cs="Times New Roman"/>
          <w:sz w:val="24"/>
          <w:szCs w:val="24"/>
        </w:rPr>
        <w:t xml:space="preserve">           </w:t>
      </w:r>
      <w:r w:rsidR="00F530FA" w:rsidRPr="00F530FA">
        <w:rPr>
          <w:rFonts w:ascii="Times New Roman" w:hAnsi="Times New Roman" w:cs="Times New Roman"/>
          <w:sz w:val="24"/>
          <w:szCs w:val="24"/>
        </w:rPr>
        <w:t xml:space="preserve">Протягом півріччя поточного року складено 35 актів списання майна </w:t>
      </w:r>
      <w:r w:rsidR="00F530FA" w:rsidRPr="00B17D4A">
        <w:rPr>
          <w:rFonts w:ascii="Times New Roman" w:hAnsi="Times New Roman" w:cs="Times New Roman"/>
          <w:i/>
          <w:sz w:val="24"/>
          <w:szCs w:val="24"/>
          <w:u w:val="single"/>
        </w:rPr>
        <w:t xml:space="preserve">(триваючий захід, </w:t>
      </w:r>
      <w:r w:rsidRPr="00B17D4A">
        <w:rPr>
          <w:rFonts w:ascii="Times New Roman" w:hAnsi="Times New Roman" w:cs="Times New Roman"/>
          <w:i/>
          <w:sz w:val="24"/>
          <w:szCs w:val="24"/>
          <w:u w:val="single"/>
        </w:rPr>
        <w:t xml:space="preserve">        </w:t>
      </w:r>
      <w:r w:rsidR="00F530FA" w:rsidRPr="00B17D4A">
        <w:rPr>
          <w:rFonts w:ascii="Times New Roman" w:hAnsi="Times New Roman" w:cs="Times New Roman"/>
          <w:i/>
          <w:sz w:val="24"/>
          <w:szCs w:val="24"/>
          <w:u w:val="single"/>
        </w:rPr>
        <w:t>викону</w:t>
      </w:r>
      <w:r>
        <w:rPr>
          <w:rFonts w:ascii="Times New Roman" w:hAnsi="Times New Roman" w:cs="Times New Roman"/>
          <w:i/>
          <w:sz w:val="24"/>
          <w:szCs w:val="24"/>
          <w:u w:val="single"/>
        </w:rPr>
        <w:t>ється протягом 2019-2020 років).</w:t>
      </w:r>
    </w:p>
    <w:p w:rsidR="008E2A5F" w:rsidRPr="00B17D4A" w:rsidRDefault="00B17D4A" w:rsidP="00B17D4A">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З</w:t>
      </w:r>
      <w:r w:rsidR="00164621" w:rsidRPr="00164621">
        <w:rPr>
          <w:rFonts w:ascii="Times New Roman" w:hAnsi="Times New Roman" w:cs="Times New Roman"/>
          <w:sz w:val="24"/>
          <w:szCs w:val="24"/>
        </w:rPr>
        <w:t xml:space="preserve">абезпечено контроль за додержанням лімітів витрат паливно-мастильних матеріалів для легкових автомобілів, затверджених розпорядженням голови облдержадміністрації, </w:t>
      </w:r>
      <w:r>
        <w:rPr>
          <w:rFonts w:ascii="Times New Roman" w:hAnsi="Times New Roman" w:cs="Times New Roman"/>
          <w:sz w:val="24"/>
          <w:szCs w:val="24"/>
        </w:rPr>
        <w:t xml:space="preserve">      </w:t>
      </w:r>
      <w:r w:rsidR="00F530FA">
        <w:rPr>
          <w:rFonts w:ascii="Times New Roman" w:hAnsi="Times New Roman" w:cs="Times New Roman"/>
          <w:sz w:val="24"/>
          <w:szCs w:val="24"/>
        </w:rPr>
        <w:t>к</w:t>
      </w:r>
      <w:r w:rsidR="00164621" w:rsidRPr="00164621">
        <w:rPr>
          <w:rFonts w:ascii="Times New Roman" w:hAnsi="Times New Roman" w:cs="Times New Roman"/>
          <w:sz w:val="24"/>
          <w:szCs w:val="24"/>
        </w:rPr>
        <w:t>ерівника обласної військово-цивільної адміністрації від 19 грудня 2019 року № 1</w:t>
      </w:r>
      <w:r w:rsidR="008E2A5F">
        <w:rPr>
          <w:rFonts w:ascii="Times New Roman" w:hAnsi="Times New Roman" w:cs="Times New Roman"/>
          <w:sz w:val="24"/>
          <w:szCs w:val="24"/>
        </w:rPr>
        <w:t>438/5-19.</w:t>
      </w:r>
      <w:r w:rsidR="00164621" w:rsidRPr="00164621">
        <w:rPr>
          <w:rFonts w:ascii="Times New Roman" w:hAnsi="Times New Roman" w:cs="Times New Roman"/>
          <w:sz w:val="24"/>
          <w:szCs w:val="24"/>
        </w:rPr>
        <w:t xml:space="preserve"> Контроль здійснюється шляхом ведення: журналу видачі талонів на паливо, шляхових </w:t>
      </w:r>
      <w:r>
        <w:rPr>
          <w:rFonts w:ascii="Times New Roman" w:hAnsi="Times New Roman" w:cs="Times New Roman"/>
          <w:sz w:val="24"/>
          <w:szCs w:val="24"/>
        </w:rPr>
        <w:t xml:space="preserve">            </w:t>
      </w:r>
      <w:r w:rsidR="00164621" w:rsidRPr="00164621">
        <w:rPr>
          <w:rFonts w:ascii="Times New Roman" w:hAnsi="Times New Roman" w:cs="Times New Roman"/>
          <w:sz w:val="24"/>
          <w:szCs w:val="24"/>
        </w:rPr>
        <w:t xml:space="preserve">листів, щоденної перевірки спідометрів автомобілів з відміткою в Журналі виїзду та </w:t>
      </w:r>
      <w:r>
        <w:rPr>
          <w:rFonts w:ascii="Times New Roman" w:hAnsi="Times New Roman" w:cs="Times New Roman"/>
          <w:sz w:val="24"/>
          <w:szCs w:val="24"/>
        </w:rPr>
        <w:t xml:space="preserve">               </w:t>
      </w:r>
      <w:r w:rsidR="00164621" w:rsidRPr="00164621">
        <w:rPr>
          <w:rFonts w:ascii="Times New Roman" w:hAnsi="Times New Roman" w:cs="Times New Roman"/>
          <w:sz w:val="24"/>
          <w:szCs w:val="24"/>
        </w:rPr>
        <w:t>повернення</w:t>
      </w:r>
      <w:r>
        <w:rPr>
          <w:rFonts w:ascii="Times New Roman" w:hAnsi="Times New Roman" w:cs="Times New Roman"/>
          <w:sz w:val="24"/>
          <w:szCs w:val="24"/>
        </w:rPr>
        <w:t xml:space="preserve"> </w:t>
      </w:r>
      <w:r w:rsidR="00164621" w:rsidRPr="00164621">
        <w:rPr>
          <w:rFonts w:ascii="Times New Roman" w:hAnsi="Times New Roman" w:cs="Times New Roman"/>
          <w:sz w:val="24"/>
          <w:szCs w:val="24"/>
        </w:rPr>
        <w:t xml:space="preserve">автомобілю. Забезпечено контроль за використанням встановлених лімітів </w:t>
      </w:r>
      <w:r>
        <w:rPr>
          <w:rFonts w:ascii="Times New Roman" w:hAnsi="Times New Roman" w:cs="Times New Roman"/>
          <w:sz w:val="24"/>
          <w:szCs w:val="24"/>
        </w:rPr>
        <w:t xml:space="preserve">       </w:t>
      </w:r>
      <w:r w:rsidR="00164621" w:rsidRPr="00164621">
        <w:rPr>
          <w:rFonts w:ascii="Times New Roman" w:hAnsi="Times New Roman" w:cs="Times New Roman"/>
          <w:sz w:val="24"/>
          <w:szCs w:val="24"/>
        </w:rPr>
        <w:t xml:space="preserve">легкових автомобілів, що обслуговують апарат та структурні підрозділи </w:t>
      </w:r>
      <w:r>
        <w:rPr>
          <w:rFonts w:ascii="Times New Roman" w:hAnsi="Times New Roman" w:cs="Times New Roman"/>
          <w:sz w:val="24"/>
          <w:szCs w:val="24"/>
        </w:rPr>
        <w:t xml:space="preserve">                                        </w:t>
      </w:r>
      <w:r w:rsidR="00164621" w:rsidRPr="00164621">
        <w:rPr>
          <w:rFonts w:ascii="Times New Roman" w:hAnsi="Times New Roman" w:cs="Times New Roman"/>
          <w:sz w:val="24"/>
          <w:szCs w:val="24"/>
        </w:rPr>
        <w:t xml:space="preserve">облдержадміністрації, </w:t>
      </w:r>
      <w:r>
        <w:rPr>
          <w:rFonts w:ascii="Times New Roman" w:hAnsi="Times New Roman" w:cs="Times New Roman"/>
          <w:sz w:val="24"/>
          <w:szCs w:val="24"/>
        </w:rPr>
        <w:t>р</w:t>
      </w:r>
      <w:r w:rsidR="00164621" w:rsidRPr="00164621">
        <w:rPr>
          <w:rFonts w:ascii="Times New Roman" w:hAnsi="Times New Roman" w:cs="Times New Roman"/>
          <w:sz w:val="24"/>
          <w:szCs w:val="24"/>
        </w:rPr>
        <w:t xml:space="preserve">айдержадміністрації, затверджених розпорядженням голови </w:t>
      </w:r>
      <w:r>
        <w:rPr>
          <w:rFonts w:ascii="Times New Roman" w:hAnsi="Times New Roman" w:cs="Times New Roman"/>
          <w:sz w:val="24"/>
          <w:szCs w:val="24"/>
        </w:rPr>
        <w:t xml:space="preserve">           </w:t>
      </w:r>
      <w:r w:rsidR="00164621" w:rsidRPr="00164621">
        <w:rPr>
          <w:rFonts w:ascii="Times New Roman" w:hAnsi="Times New Roman" w:cs="Times New Roman"/>
          <w:sz w:val="24"/>
          <w:szCs w:val="24"/>
        </w:rPr>
        <w:lastRenderedPageBreak/>
        <w:t xml:space="preserve">облдержадміністрації, керівника обласної військово-цивільної адміністрації від 27 вересня 2019 року № 223/5-19 </w:t>
      </w:r>
      <w:r w:rsidR="00164621" w:rsidRPr="00B17D4A">
        <w:rPr>
          <w:rFonts w:ascii="Times New Roman" w:hAnsi="Times New Roman" w:cs="Times New Roman"/>
          <w:i/>
          <w:sz w:val="24"/>
          <w:szCs w:val="24"/>
          <w:u w:val="single"/>
        </w:rPr>
        <w:t>(триваючий захід, виконується пос</w:t>
      </w:r>
      <w:r w:rsidR="008E2A5F" w:rsidRPr="00B17D4A">
        <w:rPr>
          <w:rFonts w:ascii="Times New Roman" w:hAnsi="Times New Roman" w:cs="Times New Roman"/>
          <w:i/>
          <w:sz w:val="24"/>
          <w:szCs w:val="24"/>
          <w:u w:val="single"/>
        </w:rPr>
        <w:t>тійно протягом 2019-2020 років)</w:t>
      </w:r>
      <w:r>
        <w:rPr>
          <w:rFonts w:ascii="Times New Roman" w:hAnsi="Times New Roman" w:cs="Times New Roman"/>
          <w:i/>
          <w:sz w:val="24"/>
          <w:szCs w:val="24"/>
          <w:u w:val="single"/>
        </w:rPr>
        <w:t>.</w:t>
      </w:r>
    </w:p>
    <w:p w:rsidR="008E2A5F" w:rsidRDefault="00B17D4A" w:rsidP="00B17D4A">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З</w:t>
      </w:r>
      <w:r w:rsidR="0022232F" w:rsidRPr="00164621">
        <w:rPr>
          <w:rFonts w:ascii="Times New Roman" w:hAnsi="Times New Roman" w:cs="Times New Roman"/>
          <w:sz w:val="24"/>
          <w:szCs w:val="24"/>
        </w:rPr>
        <w:t xml:space="preserve">абезпечено проведення періодичного моніторингу цільового використання </w:t>
      </w:r>
      <w:r w:rsidR="008E2A5F">
        <w:rPr>
          <w:rFonts w:ascii="Times New Roman" w:hAnsi="Times New Roman" w:cs="Times New Roman"/>
          <w:sz w:val="24"/>
          <w:szCs w:val="24"/>
        </w:rPr>
        <w:t xml:space="preserve">                   </w:t>
      </w:r>
      <w:r w:rsidR="0022232F" w:rsidRPr="00164621">
        <w:rPr>
          <w:rFonts w:ascii="Times New Roman" w:hAnsi="Times New Roman" w:cs="Times New Roman"/>
          <w:sz w:val="24"/>
          <w:szCs w:val="24"/>
        </w:rPr>
        <w:t xml:space="preserve">бюджетних коштів підвідомчими установами, що увійшли до Переліку структурних </w:t>
      </w:r>
      <w:r w:rsidR="008E2A5F">
        <w:rPr>
          <w:rFonts w:ascii="Times New Roman" w:hAnsi="Times New Roman" w:cs="Times New Roman"/>
          <w:sz w:val="24"/>
          <w:szCs w:val="24"/>
        </w:rPr>
        <w:t xml:space="preserve">                     </w:t>
      </w:r>
      <w:r w:rsidR="00164621" w:rsidRPr="00164621">
        <w:rPr>
          <w:rFonts w:ascii="Times New Roman" w:hAnsi="Times New Roman" w:cs="Times New Roman"/>
          <w:sz w:val="24"/>
          <w:szCs w:val="24"/>
        </w:rPr>
        <w:t xml:space="preserve"> </w:t>
      </w:r>
      <w:r w:rsidR="0022232F" w:rsidRPr="00164621">
        <w:rPr>
          <w:rFonts w:ascii="Times New Roman" w:hAnsi="Times New Roman" w:cs="Times New Roman"/>
          <w:sz w:val="24"/>
          <w:szCs w:val="24"/>
        </w:rPr>
        <w:t>підрозділів облдержадміністрації, які здійснюють управління об’єктами спільної власності</w:t>
      </w:r>
      <w:r w:rsidR="008E2A5F">
        <w:rPr>
          <w:rFonts w:ascii="Times New Roman" w:hAnsi="Times New Roman" w:cs="Times New Roman"/>
          <w:sz w:val="24"/>
          <w:szCs w:val="24"/>
        </w:rPr>
        <w:t xml:space="preserve">    </w:t>
      </w:r>
      <w:r w:rsidR="0022232F" w:rsidRPr="00164621">
        <w:rPr>
          <w:rFonts w:ascii="Times New Roman" w:hAnsi="Times New Roman" w:cs="Times New Roman"/>
          <w:sz w:val="24"/>
          <w:szCs w:val="24"/>
        </w:rPr>
        <w:t xml:space="preserve"> територіальних громад, селищ, міст, що перебувають в управлінні обласної ради, </w:t>
      </w:r>
      <w:r w:rsidR="00164621" w:rsidRPr="00164621">
        <w:rPr>
          <w:rFonts w:ascii="Times New Roman" w:hAnsi="Times New Roman" w:cs="Times New Roman"/>
          <w:sz w:val="24"/>
          <w:szCs w:val="24"/>
        </w:rPr>
        <w:t xml:space="preserve"> </w:t>
      </w:r>
      <w:r w:rsidR="008E2A5F">
        <w:rPr>
          <w:rFonts w:ascii="Times New Roman" w:hAnsi="Times New Roman" w:cs="Times New Roman"/>
          <w:sz w:val="24"/>
          <w:szCs w:val="24"/>
        </w:rPr>
        <w:t xml:space="preserve">                          </w:t>
      </w:r>
      <w:r w:rsidR="0022232F" w:rsidRPr="00164621">
        <w:rPr>
          <w:rFonts w:ascii="Times New Roman" w:hAnsi="Times New Roman" w:cs="Times New Roman"/>
          <w:sz w:val="24"/>
          <w:szCs w:val="24"/>
        </w:rPr>
        <w:t>затвердженого розпорядженням голови облдержадміністрації, керівника обласної військово-цивільної адміністрації від 11 квітня 2016 року № 278 (із змінами)</w:t>
      </w:r>
      <w:r w:rsidR="008E2A5F">
        <w:rPr>
          <w:rFonts w:ascii="Times New Roman" w:hAnsi="Times New Roman" w:cs="Times New Roman"/>
          <w:sz w:val="24"/>
          <w:szCs w:val="24"/>
        </w:rPr>
        <w:t xml:space="preserve">. </w:t>
      </w:r>
      <w:r w:rsidR="008E2A5F" w:rsidRPr="008E2A5F">
        <w:rPr>
          <w:rFonts w:ascii="Times New Roman" w:hAnsi="Times New Roman" w:cs="Times New Roman"/>
          <w:sz w:val="24"/>
          <w:szCs w:val="24"/>
        </w:rPr>
        <w:t xml:space="preserve">Не проводиться </w:t>
      </w:r>
      <w:r w:rsidR="00560B7F">
        <w:rPr>
          <w:rFonts w:ascii="Times New Roman" w:hAnsi="Times New Roman" w:cs="Times New Roman"/>
          <w:sz w:val="24"/>
          <w:szCs w:val="24"/>
        </w:rPr>
        <w:t xml:space="preserve">                     </w:t>
      </w:r>
      <w:r w:rsidR="008E2A5F" w:rsidRPr="008E2A5F">
        <w:rPr>
          <w:rFonts w:ascii="Times New Roman" w:hAnsi="Times New Roman" w:cs="Times New Roman"/>
          <w:sz w:val="24"/>
          <w:szCs w:val="24"/>
        </w:rPr>
        <w:t xml:space="preserve">періодичний моніторинг цільового використання бюджетних коштів: </w:t>
      </w:r>
    </w:p>
    <w:p w:rsidR="008E2A5F" w:rsidRDefault="008E2A5F" w:rsidP="008E2A5F">
      <w:pPr>
        <w:pStyle w:val="ac"/>
        <w:numPr>
          <w:ilvl w:val="0"/>
          <w:numId w:val="2"/>
        </w:numPr>
        <w:spacing w:line="230" w:lineRule="auto"/>
        <w:ind w:left="0" w:firstLine="567"/>
        <w:jc w:val="both"/>
        <w:rPr>
          <w:rFonts w:ascii="Times New Roman" w:hAnsi="Times New Roman" w:cs="Times New Roman"/>
          <w:sz w:val="24"/>
          <w:szCs w:val="24"/>
        </w:rPr>
      </w:pPr>
      <w:r w:rsidRPr="008E2A5F">
        <w:rPr>
          <w:rFonts w:ascii="Times New Roman" w:hAnsi="Times New Roman" w:cs="Times New Roman"/>
          <w:sz w:val="24"/>
          <w:szCs w:val="24"/>
        </w:rPr>
        <w:t xml:space="preserve">комунального підприємства «Донецький обласний координаційний центр підтримки підприємництва», що знаходиться в управлінні департаменту економіки </w:t>
      </w:r>
      <w:r>
        <w:rPr>
          <w:rFonts w:ascii="Times New Roman" w:hAnsi="Times New Roman" w:cs="Times New Roman"/>
          <w:sz w:val="24"/>
          <w:szCs w:val="24"/>
        </w:rPr>
        <w:t xml:space="preserve">                                          </w:t>
      </w:r>
      <w:r w:rsidRPr="008E2A5F">
        <w:rPr>
          <w:rFonts w:ascii="Times New Roman" w:hAnsi="Times New Roman" w:cs="Times New Roman"/>
          <w:sz w:val="24"/>
          <w:szCs w:val="24"/>
        </w:rPr>
        <w:t xml:space="preserve">облдержадміністрації, у зв’язку з тим, що з 2015 року підприємництво не здійснює </w:t>
      </w:r>
      <w:r w:rsidR="00B17D4A">
        <w:rPr>
          <w:rFonts w:ascii="Times New Roman" w:hAnsi="Times New Roman" w:cs="Times New Roman"/>
          <w:sz w:val="24"/>
          <w:szCs w:val="24"/>
        </w:rPr>
        <w:t xml:space="preserve">                   </w:t>
      </w:r>
      <w:r w:rsidRPr="008E2A5F">
        <w:rPr>
          <w:rFonts w:ascii="Times New Roman" w:hAnsi="Times New Roman" w:cs="Times New Roman"/>
          <w:sz w:val="24"/>
          <w:szCs w:val="24"/>
        </w:rPr>
        <w:t xml:space="preserve">фінансово-господарську діяльність, не отримує підтримку з обласного бюджету;            </w:t>
      </w:r>
    </w:p>
    <w:p w:rsidR="008E2A5F" w:rsidRPr="008E2A5F" w:rsidRDefault="008E2A5F" w:rsidP="008E2A5F">
      <w:pPr>
        <w:pStyle w:val="ac"/>
        <w:numPr>
          <w:ilvl w:val="0"/>
          <w:numId w:val="2"/>
        </w:numPr>
        <w:spacing w:line="230" w:lineRule="auto"/>
        <w:ind w:left="0" w:firstLine="567"/>
        <w:jc w:val="both"/>
        <w:rPr>
          <w:rFonts w:ascii="Times New Roman" w:hAnsi="Times New Roman" w:cs="Times New Roman"/>
          <w:sz w:val="24"/>
          <w:szCs w:val="24"/>
        </w:rPr>
      </w:pPr>
      <w:r w:rsidRPr="008E2A5F">
        <w:rPr>
          <w:rFonts w:ascii="Times New Roman" w:hAnsi="Times New Roman" w:cs="Times New Roman"/>
          <w:sz w:val="24"/>
          <w:szCs w:val="24"/>
        </w:rPr>
        <w:t>комунального підприємства «Агентство інвестиційного розвитку Донецької області», що знаходиться в управлінні департаменту інвестиційно-інноваційного розвитку і зовнішніх відносин облдержадміністрації, у зв’язку з тим, що знаходиться в стані припинення шляхом ліквідації (розпорядження голови облдержадміністрації, керівника обласної військово-</w:t>
      </w:r>
      <w:r>
        <w:rPr>
          <w:rFonts w:ascii="Times New Roman" w:hAnsi="Times New Roman" w:cs="Times New Roman"/>
          <w:sz w:val="24"/>
          <w:szCs w:val="24"/>
        </w:rPr>
        <w:t xml:space="preserve">             </w:t>
      </w:r>
      <w:r w:rsidRPr="008E2A5F">
        <w:rPr>
          <w:rFonts w:ascii="Times New Roman" w:hAnsi="Times New Roman" w:cs="Times New Roman"/>
          <w:sz w:val="24"/>
          <w:szCs w:val="24"/>
        </w:rPr>
        <w:t>цивільної адміністрації від 22.07.2016 № 637 «Про припинення комунального підприємства «Агентство інвестиційного розвитку Донецької області»;</w:t>
      </w:r>
    </w:p>
    <w:p w:rsidR="002D150A" w:rsidRPr="00B17D4A" w:rsidRDefault="008E2A5F" w:rsidP="008E2A5F">
      <w:pPr>
        <w:pStyle w:val="ac"/>
        <w:numPr>
          <w:ilvl w:val="0"/>
          <w:numId w:val="2"/>
        </w:numPr>
        <w:spacing w:line="230" w:lineRule="auto"/>
        <w:ind w:left="0" w:firstLine="567"/>
        <w:jc w:val="both"/>
        <w:rPr>
          <w:rFonts w:ascii="Times New Roman" w:hAnsi="Times New Roman" w:cs="Times New Roman"/>
          <w:i/>
          <w:sz w:val="24"/>
          <w:szCs w:val="24"/>
          <w:u w:val="single"/>
        </w:rPr>
      </w:pPr>
      <w:r w:rsidRPr="008E2A5F">
        <w:rPr>
          <w:rFonts w:ascii="Times New Roman" w:hAnsi="Times New Roman" w:cs="Times New Roman"/>
          <w:sz w:val="24"/>
          <w:szCs w:val="24"/>
        </w:rPr>
        <w:t xml:space="preserve">комунального закладу «Донецький обласний аграрний навчально-курсовий комбінат професійно-технічної освіти», що знаходиться в управління департаменту агропромислового розвитку та земельних відносин облдержадміністрації, у зв’язку з тим, що заклад знаходиться у м. </w:t>
      </w:r>
      <w:proofErr w:type="spellStart"/>
      <w:r w:rsidRPr="008E2A5F">
        <w:rPr>
          <w:rFonts w:ascii="Times New Roman" w:hAnsi="Times New Roman" w:cs="Times New Roman"/>
          <w:sz w:val="24"/>
          <w:szCs w:val="24"/>
        </w:rPr>
        <w:t>Авдіївка</w:t>
      </w:r>
      <w:proofErr w:type="spellEnd"/>
      <w:r w:rsidRPr="008E2A5F">
        <w:rPr>
          <w:rFonts w:ascii="Times New Roman" w:hAnsi="Times New Roman" w:cs="Times New Roman"/>
          <w:sz w:val="24"/>
          <w:szCs w:val="24"/>
        </w:rPr>
        <w:t xml:space="preserve"> та не здійснює свою діяльність з 2015 року. На теперішній час вирішується </w:t>
      </w:r>
      <w:r>
        <w:rPr>
          <w:rFonts w:ascii="Times New Roman" w:hAnsi="Times New Roman" w:cs="Times New Roman"/>
          <w:sz w:val="24"/>
          <w:szCs w:val="24"/>
        </w:rPr>
        <w:t xml:space="preserve">         </w:t>
      </w:r>
      <w:r w:rsidRPr="008E2A5F">
        <w:rPr>
          <w:rFonts w:ascii="Times New Roman" w:hAnsi="Times New Roman" w:cs="Times New Roman"/>
          <w:sz w:val="24"/>
          <w:szCs w:val="24"/>
        </w:rPr>
        <w:t>питання щодо припинення діяльності зазначеного закладу</w:t>
      </w:r>
      <w:r w:rsidR="0022232F" w:rsidRPr="008E2A5F">
        <w:rPr>
          <w:rFonts w:ascii="Times New Roman" w:hAnsi="Times New Roman" w:cs="Times New Roman"/>
          <w:sz w:val="24"/>
          <w:szCs w:val="24"/>
        </w:rPr>
        <w:t xml:space="preserve"> </w:t>
      </w:r>
      <w:r w:rsidR="0022232F" w:rsidRPr="00B17D4A">
        <w:rPr>
          <w:rFonts w:ascii="Times New Roman" w:hAnsi="Times New Roman" w:cs="Times New Roman"/>
          <w:i/>
          <w:sz w:val="24"/>
          <w:szCs w:val="24"/>
          <w:u w:val="single"/>
        </w:rPr>
        <w:t>(триваючий захід, виконується щоква</w:t>
      </w:r>
      <w:r w:rsidR="000535F8">
        <w:rPr>
          <w:rFonts w:ascii="Times New Roman" w:hAnsi="Times New Roman" w:cs="Times New Roman"/>
          <w:i/>
          <w:sz w:val="24"/>
          <w:szCs w:val="24"/>
          <w:u w:val="single"/>
        </w:rPr>
        <w:t>рталу протягом 2019-2020 років).</w:t>
      </w:r>
    </w:p>
    <w:p w:rsidR="00CC6ECE" w:rsidRPr="000535F8" w:rsidRDefault="000535F8" w:rsidP="000535F8">
      <w:pPr>
        <w:pStyle w:val="ac"/>
        <w:ind w:firstLine="567"/>
        <w:jc w:val="both"/>
        <w:rPr>
          <w:rFonts w:ascii="Times New Roman" w:hAnsi="Times New Roman" w:cs="Times New Roman"/>
          <w:i/>
          <w:sz w:val="24"/>
          <w:szCs w:val="24"/>
          <w:u w:val="single"/>
        </w:rPr>
      </w:pPr>
      <w:r>
        <w:rPr>
          <w:rFonts w:ascii="Times New Roman" w:hAnsi="Times New Roman" w:cs="Times New Roman"/>
          <w:sz w:val="24"/>
          <w:szCs w:val="24"/>
        </w:rPr>
        <w:t>З</w:t>
      </w:r>
      <w:r w:rsidR="00CC6ECE" w:rsidRPr="00CC6ECE">
        <w:rPr>
          <w:rFonts w:ascii="Times New Roman" w:hAnsi="Times New Roman" w:cs="Times New Roman"/>
          <w:sz w:val="24"/>
          <w:szCs w:val="24"/>
        </w:rPr>
        <w:t xml:space="preserve">абезпечено проведення інструктування новопризначених працівників управління </w:t>
      </w:r>
      <w:r w:rsidR="00164621">
        <w:rPr>
          <w:rFonts w:ascii="Times New Roman" w:hAnsi="Times New Roman" w:cs="Times New Roman"/>
          <w:sz w:val="24"/>
          <w:szCs w:val="24"/>
        </w:rPr>
        <w:t xml:space="preserve">      </w:t>
      </w:r>
      <w:r w:rsidR="00CC6ECE" w:rsidRPr="00CC6ECE">
        <w:rPr>
          <w:rFonts w:ascii="Times New Roman" w:hAnsi="Times New Roman" w:cs="Times New Roman"/>
          <w:sz w:val="24"/>
          <w:szCs w:val="24"/>
        </w:rPr>
        <w:t xml:space="preserve">фінансового забезпечення облдержадміністрації, відповідних структурних підрозділів </w:t>
      </w:r>
      <w:r w:rsidR="00164621">
        <w:rPr>
          <w:rFonts w:ascii="Times New Roman" w:hAnsi="Times New Roman" w:cs="Times New Roman"/>
          <w:sz w:val="24"/>
          <w:szCs w:val="24"/>
        </w:rPr>
        <w:t xml:space="preserve">           </w:t>
      </w:r>
      <w:r w:rsidR="00CC6ECE" w:rsidRPr="00CC6ECE">
        <w:rPr>
          <w:rFonts w:ascii="Times New Roman" w:hAnsi="Times New Roman" w:cs="Times New Roman"/>
          <w:sz w:val="24"/>
          <w:szCs w:val="24"/>
        </w:rPr>
        <w:t xml:space="preserve">облдержадміністрації щодо додержання порядку складання, розгляду, затвердження, </w:t>
      </w:r>
      <w:r w:rsidR="00164621">
        <w:rPr>
          <w:rFonts w:ascii="Times New Roman" w:hAnsi="Times New Roman" w:cs="Times New Roman"/>
          <w:sz w:val="24"/>
          <w:szCs w:val="24"/>
        </w:rPr>
        <w:t xml:space="preserve">                </w:t>
      </w:r>
      <w:r w:rsidR="00CC6ECE" w:rsidRPr="00CC6ECE">
        <w:rPr>
          <w:rFonts w:ascii="Times New Roman" w:hAnsi="Times New Roman" w:cs="Times New Roman"/>
          <w:sz w:val="24"/>
          <w:szCs w:val="24"/>
        </w:rPr>
        <w:t xml:space="preserve">виконання кошторисів бюджетних установ </w:t>
      </w:r>
      <w:r w:rsidR="00CC6ECE" w:rsidRPr="000535F8">
        <w:rPr>
          <w:rFonts w:ascii="Times New Roman" w:hAnsi="Times New Roman" w:cs="Times New Roman"/>
          <w:i/>
          <w:sz w:val="24"/>
          <w:szCs w:val="24"/>
          <w:u w:val="single"/>
        </w:rPr>
        <w:t xml:space="preserve">(триваючий захід, виконується протягом  </w:t>
      </w:r>
      <w:r w:rsidR="008E2A5F" w:rsidRPr="000535F8">
        <w:rPr>
          <w:rFonts w:ascii="Times New Roman" w:hAnsi="Times New Roman" w:cs="Times New Roman"/>
          <w:i/>
          <w:sz w:val="24"/>
          <w:szCs w:val="24"/>
          <w:u w:val="single"/>
        </w:rPr>
        <w:t xml:space="preserve">            </w:t>
      </w:r>
      <w:r w:rsidR="00CC6ECE" w:rsidRPr="000535F8">
        <w:rPr>
          <w:rFonts w:ascii="Times New Roman" w:hAnsi="Times New Roman" w:cs="Times New Roman"/>
          <w:i/>
          <w:sz w:val="24"/>
          <w:szCs w:val="24"/>
          <w:u w:val="single"/>
        </w:rPr>
        <w:t>2019-2020 років)</w:t>
      </w:r>
      <w:r>
        <w:rPr>
          <w:rFonts w:ascii="Times New Roman" w:hAnsi="Times New Roman" w:cs="Times New Roman"/>
          <w:i/>
          <w:sz w:val="24"/>
          <w:szCs w:val="24"/>
          <w:u w:val="single"/>
        </w:rPr>
        <w:t>.</w:t>
      </w:r>
    </w:p>
    <w:p w:rsidR="002D150A" w:rsidRPr="000535F8" w:rsidRDefault="000535F8" w:rsidP="000535F8">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З</w:t>
      </w:r>
      <w:r w:rsidR="0022232F" w:rsidRPr="00B10AC8">
        <w:rPr>
          <w:rFonts w:ascii="Times New Roman" w:hAnsi="Times New Roman" w:cs="Times New Roman"/>
          <w:sz w:val="24"/>
          <w:szCs w:val="24"/>
        </w:rPr>
        <w:t xml:space="preserve">абезпечено щорічне складання бюджетного запиту на 2020 рік за Методикою </w:t>
      </w:r>
      <w:r w:rsidR="00164621" w:rsidRPr="00B10AC8">
        <w:rPr>
          <w:rFonts w:ascii="Times New Roman" w:hAnsi="Times New Roman" w:cs="Times New Roman"/>
          <w:sz w:val="24"/>
          <w:szCs w:val="24"/>
        </w:rPr>
        <w:t xml:space="preserve">                 </w:t>
      </w:r>
      <w:r w:rsidR="0022232F" w:rsidRPr="00B10AC8">
        <w:rPr>
          <w:rFonts w:ascii="Times New Roman" w:hAnsi="Times New Roman" w:cs="Times New Roman"/>
          <w:sz w:val="24"/>
          <w:szCs w:val="24"/>
        </w:rPr>
        <w:t xml:space="preserve">визначення обсягів видатків на утримання структурних підрозділів облдержадміністрації та райдержадміністрацій за Кодом програмної класифікації видатків (КПКВ) 7751010 </w:t>
      </w:r>
      <w:r w:rsidR="00164621" w:rsidRPr="00B10AC8">
        <w:rPr>
          <w:rFonts w:ascii="Times New Roman" w:hAnsi="Times New Roman" w:cs="Times New Roman"/>
          <w:sz w:val="24"/>
          <w:szCs w:val="24"/>
        </w:rPr>
        <w:t xml:space="preserve">                    </w:t>
      </w:r>
      <w:r w:rsidR="0022232F" w:rsidRPr="00B10AC8">
        <w:rPr>
          <w:rFonts w:ascii="Times New Roman" w:hAnsi="Times New Roman" w:cs="Times New Roman"/>
          <w:sz w:val="24"/>
          <w:szCs w:val="24"/>
        </w:rPr>
        <w:t xml:space="preserve">«Здійснення виконавчої влади у Донецькій області» </w:t>
      </w:r>
      <w:r w:rsidR="0022232F" w:rsidRPr="000535F8">
        <w:rPr>
          <w:rFonts w:ascii="Times New Roman" w:hAnsi="Times New Roman" w:cs="Times New Roman"/>
          <w:i/>
          <w:sz w:val="24"/>
          <w:szCs w:val="24"/>
          <w:u w:val="single"/>
        </w:rPr>
        <w:t xml:space="preserve">(заплановано на червень-липень </w:t>
      </w:r>
      <w:r w:rsidR="00164621" w:rsidRPr="000535F8">
        <w:rPr>
          <w:rFonts w:ascii="Times New Roman" w:hAnsi="Times New Roman" w:cs="Times New Roman"/>
          <w:i/>
          <w:sz w:val="24"/>
          <w:szCs w:val="24"/>
          <w:u w:val="single"/>
        </w:rPr>
        <w:t xml:space="preserve">       </w:t>
      </w:r>
      <w:r w:rsidR="0022232F" w:rsidRPr="000535F8">
        <w:rPr>
          <w:rFonts w:ascii="Times New Roman" w:hAnsi="Times New Roman" w:cs="Times New Roman"/>
          <w:i/>
          <w:sz w:val="24"/>
          <w:szCs w:val="24"/>
          <w:u w:val="single"/>
        </w:rPr>
        <w:t xml:space="preserve">2019 року, червень-липень 2020 року; </w:t>
      </w:r>
      <w:r w:rsidR="008E2A5F" w:rsidRPr="000535F8">
        <w:rPr>
          <w:rFonts w:ascii="Times New Roman" w:hAnsi="Times New Roman" w:cs="Times New Roman"/>
          <w:i/>
          <w:sz w:val="24"/>
          <w:szCs w:val="24"/>
          <w:u w:val="single"/>
        </w:rPr>
        <w:t>за 2019 рік виконано 100%, у 2020 році термін          виконання не настав)</w:t>
      </w:r>
      <w:r>
        <w:rPr>
          <w:rFonts w:ascii="Times New Roman" w:hAnsi="Times New Roman" w:cs="Times New Roman"/>
          <w:i/>
          <w:sz w:val="24"/>
          <w:szCs w:val="24"/>
          <w:u w:val="single"/>
        </w:rPr>
        <w:t>.</w:t>
      </w:r>
    </w:p>
    <w:p w:rsidR="00CC6ECE" w:rsidRPr="000535F8" w:rsidRDefault="000535F8" w:rsidP="000535F8">
      <w:pPr>
        <w:pStyle w:val="ac"/>
        <w:spacing w:line="230" w:lineRule="auto"/>
        <w:ind w:firstLine="567"/>
        <w:jc w:val="both"/>
        <w:rPr>
          <w:rFonts w:ascii="Times New Roman" w:hAnsi="Times New Roman" w:cs="Times New Roman"/>
          <w:sz w:val="24"/>
          <w:szCs w:val="24"/>
          <w:lang w:bidi="uk-UA"/>
        </w:rPr>
      </w:pPr>
      <w:r>
        <w:rPr>
          <w:rFonts w:ascii="Times New Roman" w:hAnsi="Times New Roman" w:cs="Times New Roman"/>
          <w:sz w:val="24"/>
          <w:szCs w:val="24"/>
          <w:lang w:bidi="uk-UA"/>
        </w:rPr>
        <w:t>П</w:t>
      </w:r>
      <w:r w:rsidR="00CC6ECE" w:rsidRPr="005C6AE0">
        <w:rPr>
          <w:rFonts w:ascii="Times New Roman" w:hAnsi="Times New Roman" w:cs="Times New Roman"/>
          <w:sz w:val="24"/>
          <w:szCs w:val="24"/>
          <w:lang w:bidi="uk-UA"/>
        </w:rPr>
        <w:t>опереджено працівників, відповідальних за розгляд проектних заявок</w:t>
      </w:r>
      <w:r w:rsidR="005C6AE0" w:rsidRPr="005C6AE0">
        <w:rPr>
          <w:rFonts w:ascii="Times New Roman" w:hAnsi="Times New Roman" w:cs="Times New Roman"/>
          <w:sz w:val="24"/>
          <w:szCs w:val="24"/>
          <w:lang w:bidi="uk-UA"/>
        </w:rPr>
        <w:t xml:space="preserve"> та надання         висновку про відповідність проектних заявок порядку та умовам надання субвенції з                      державного бюджету місцевим бюджетам на формування інфраструктури об’єднаних                територіальних громад, видатки на реалізацію яких здійснюватимуться за рахунок коштів            інфраструктурної субвенції, </w:t>
      </w:r>
      <w:r w:rsidR="00CC6ECE" w:rsidRPr="005C6AE0">
        <w:rPr>
          <w:rFonts w:ascii="Times New Roman" w:hAnsi="Times New Roman" w:cs="Times New Roman"/>
          <w:sz w:val="24"/>
          <w:szCs w:val="24"/>
          <w:lang w:bidi="uk-UA"/>
        </w:rPr>
        <w:t xml:space="preserve">про граничні строки такого розгляду </w:t>
      </w:r>
      <w:r w:rsidR="00CC6ECE" w:rsidRPr="000535F8">
        <w:rPr>
          <w:rFonts w:ascii="Times New Roman" w:hAnsi="Times New Roman" w:cs="Times New Roman"/>
          <w:i/>
          <w:sz w:val="24"/>
          <w:szCs w:val="24"/>
          <w:u w:val="single"/>
          <w:lang w:bidi="uk-UA"/>
        </w:rPr>
        <w:t>(заплановано на червень</w:t>
      </w:r>
      <w:r w:rsidR="005C6AE0" w:rsidRPr="000535F8">
        <w:rPr>
          <w:rFonts w:ascii="Times New Roman" w:hAnsi="Times New Roman" w:cs="Times New Roman"/>
          <w:i/>
          <w:sz w:val="24"/>
          <w:szCs w:val="24"/>
          <w:u w:val="single"/>
          <w:lang w:bidi="uk-UA"/>
        </w:rPr>
        <w:t xml:space="preserve"> 2019 року</w:t>
      </w:r>
      <w:r>
        <w:rPr>
          <w:rFonts w:ascii="Times New Roman" w:hAnsi="Times New Roman" w:cs="Times New Roman"/>
          <w:i/>
          <w:sz w:val="24"/>
          <w:szCs w:val="24"/>
          <w:u w:val="single"/>
          <w:lang w:bidi="uk-UA"/>
        </w:rPr>
        <w:t>, захід виконано 100 %).</w:t>
      </w:r>
      <w:r w:rsidR="00CC6ECE" w:rsidRPr="000535F8">
        <w:rPr>
          <w:rFonts w:ascii="Times New Roman" w:hAnsi="Times New Roman" w:cs="Times New Roman"/>
          <w:sz w:val="24"/>
          <w:szCs w:val="24"/>
          <w:lang w:bidi="uk-UA"/>
        </w:rPr>
        <w:t xml:space="preserve">  </w:t>
      </w:r>
    </w:p>
    <w:p w:rsidR="00CC6ECE" w:rsidRPr="000535F8" w:rsidRDefault="000535F8" w:rsidP="000535F8">
      <w:pPr>
        <w:pStyle w:val="ac"/>
        <w:spacing w:line="230" w:lineRule="auto"/>
        <w:ind w:firstLine="567"/>
        <w:jc w:val="both"/>
        <w:rPr>
          <w:rFonts w:ascii="Times New Roman" w:hAnsi="Times New Roman" w:cs="Times New Roman"/>
          <w:i/>
          <w:sz w:val="24"/>
          <w:szCs w:val="24"/>
          <w:u w:val="single"/>
          <w:lang w:bidi="uk-UA"/>
        </w:rPr>
      </w:pPr>
      <w:r>
        <w:rPr>
          <w:rFonts w:ascii="Times New Roman" w:hAnsi="Times New Roman" w:cs="Times New Roman"/>
          <w:sz w:val="24"/>
          <w:szCs w:val="24"/>
          <w:lang w:bidi="uk-UA"/>
        </w:rPr>
        <w:t>П</w:t>
      </w:r>
      <w:r w:rsidR="00CC6ECE" w:rsidRPr="00CC6ECE">
        <w:rPr>
          <w:rFonts w:ascii="Times New Roman" w:hAnsi="Times New Roman" w:cs="Times New Roman"/>
          <w:sz w:val="24"/>
          <w:szCs w:val="24"/>
          <w:lang w:bidi="uk-UA"/>
        </w:rPr>
        <w:t>ров</w:t>
      </w:r>
      <w:r w:rsidR="00CC6ECE">
        <w:rPr>
          <w:rFonts w:ascii="Times New Roman" w:hAnsi="Times New Roman" w:cs="Times New Roman"/>
          <w:sz w:val="24"/>
          <w:szCs w:val="24"/>
          <w:lang w:bidi="uk-UA"/>
        </w:rPr>
        <w:t>едено</w:t>
      </w:r>
      <w:r w:rsidR="00CC6ECE" w:rsidRPr="00CC6ECE">
        <w:rPr>
          <w:rFonts w:ascii="Times New Roman" w:hAnsi="Times New Roman" w:cs="Times New Roman"/>
          <w:sz w:val="24"/>
          <w:szCs w:val="24"/>
          <w:lang w:bidi="uk-UA"/>
        </w:rPr>
        <w:t xml:space="preserve"> роз’яснювальн</w:t>
      </w:r>
      <w:r w:rsidR="00CC6ECE">
        <w:rPr>
          <w:rFonts w:ascii="Times New Roman" w:hAnsi="Times New Roman" w:cs="Times New Roman"/>
          <w:sz w:val="24"/>
          <w:szCs w:val="24"/>
          <w:lang w:bidi="uk-UA"/>
        </w:rPr>
        <w:t>у</w:t>
      </w:r>
      <w:r w:rsidR="00CC6ECE" w:rsidRPr="00CC6ECE">
        <w:rPr>
          <w:rFonts w:ascii="Times New Roman" w:hAnsi="Times New Roman" w:cs="Times New Roman"/>
          <w:sz w:val="24"/>
          <w:szCs w:val="24"/>
          <w:lang w:bidi="uk-UA"/>
        </w:rPr>
        <w:t xml:space="preserve"> робот</w:t>
      </w:r>
      <w:r w:rsidR="00CC6ECE">
        <w:rPr>
          <w:rFonts w:ascii="Times New Roman" w:hAnsi="Times New Roman" w:cs="Times New Roman"/>
          <w:sz w:val="24"/>
          <w:szCs w:val="24"/>
          <w:lang w:bidi="uk-UA"/>
        </w:rPr>
        <w:t>у</w:t>
      </w:r>
      <w:r w:rsidR="00CC6ECE" w:rsidRPr="00CC6ECE">
        <w:rPr>
          <w:rFonts w:ascii="Times New Roman" w:hAnsi="Times New Roman" w:cs="Times New Roman"/>
          <w:sz w:val="24"/>
          <w:szCs w:val="24"/>
          <w:lang w:bidi="uk-UA"/>
        </w:rPr>
        <w:t xml:space="preserve"> для представників об’єднаних територіальних </w:t>
      </w:r>
      <w:r w:rsidR="00164621">
        <w:rPr>
          <w:rFonts w:ascii="Times New Roman" w:hAnsi="Times New Roman" w:cs="Times New Roman"/>
          <w:sz w:val="24"/>
          <w:szCs w:val="24"/>
          <w:lang w:bidi="uk-UA"/>
        </w:rPr>
        <w:t xml:space="preserve">        </w:t>
      </w:r>
      <w:r w:rsidR="00CC6ECE" w:rsidRPr="00CC6ECE">
        <w:rPr>
          <w:rFonts w:ascii="Times New Roman" w:hAnsi="Times New Roman" w:cs="Times New Roman"/>
          <w:sz w:val="24"/>
          <w:szCs w:val="24"/>
          <w:lang w:bidi="uk-UA"/>
        </w:rPr>
        <w:t>громад щодо вимог законодавства</w:t>
      </w:r>
      <w:r w:rsidR="005C6AE0">
        <w:rPr>
          <w:rFonts w:ascii="Times New Roman" w:hAnsi="Times New Roman" w:cs="Times New Roman"/>
          <w:sz w:val="24"/>
          <w:szCs w:val="24"/>
          <w:lang w:bidi="uk-UA"/>
        </w:rPr>
        <w:t xml:space="preserve"> до оформлення проектних заявок </w:t>
      </w:r>
      <w:r w:rsidR="005C6AE0" w:rsidRPr="005C6AE0">
        <w:rPr>
          <w:rFonts w:ascii="Times New Roman" w:hAnsi="Times New Roman" w:cs="Times New Roman"/>
          <w:sz w:val="24"/>
          <w:szCs w:val="24"/>
          <w:lang w:bidi="uk-UA"/>
        </w:rPr>
        <w:t xml:space="preserve">та надання висновку про відповідність проектних заявок порядку та умовам надання субвенції з державного бюджету місцевим бюджетам на формування інфраструктури об’єднаних територіальних громад, </w:t>
      </w:r>
      <w:r w:rsidR="005C6AE0">
        <w:rPr>
          <w:rFonts w:ascii="Times New Roman" w:hAnsi="Times New Roman" w:cs="Times New Roman"/>
          <w:sz w:val="24"/>
          <w:szCs w:val="24"/>
          <w:lang w:bidi="uk-UA"/>
        </w:rPr>
        <w:t xml:space="preserve">        </w:t>
      </w:r>
      <w:r w:rsidR="005C6AE0" w:rsidRPr="005C6AE0">
        <w:rPr>
          <w:rFonts w:ascii="Times New Roman" w:hAnsi="Times New Roman" w:cs="Times New Roman"/>
          <w:sz w:val="24"/>
          <w:szCs w:val="24"/>
          <w:lang w:bidi="uk-UA"/>
        </w:rPr>
        <w:t>видатки на реалізацію яких здійснюватимуться за рахунок ко</w:t>
      </w:r>
      <w:r w:rsidR="005C6AE0">
        <w:rPr>
          <w:rFonts w:ascii="Times New Roman" w:hAnsi="Times New Roman" w:cs="Times New Roman"/>
          <w:sz w:val="24"/>
          <w:szCs w:val="24"/>
          <w:lang w:bidi="uk-UA"/>
        </w:rPr>
        <w:t xml:space="preserve">штів інфраструктурної </w:t>
      </w:r>
      <w:r>
        <w:rPr>
          <w:rFonts w:ascii="Times New Roman" w:hAnsi="Times New Roman" w:cs="Times New Roman"/>
          <w:sz w:val="24"/>
          <w:szCs w:val="24"/>
          <w:lang w:bidi="uk-UA"/>
        </w:rPr>
        <w:t xml:space="preserve">                </w:t>
      </w:r>
      <w:r w:rsidR="005C6AE0">
        <w:rPr>
          <w:rFonts w:ascii="Times New Roman" w:hAnsi="Times New Roman" w:cs="Times New Roman"/>
          <w:sz w:val="24"/>
          <w:szCs w:val="24"/>
          <w:lang w:bidi="uk-UA"/>
        </w:rPr>
        <w:t xml:space="preserve">субвенції </w:t>
      </w:r>
      <w:r w:rsidR="00CC6ECE" w:rsidRPr="000535F8">
        <w:rPr>
          <w:rFonts w:ascii="Times New Roman" w:hAnsi="Times New Roman" w:cs="Times New Roman"/>
          <w:i/>
          <w:sz w:val="24"/>
          <w:szCs w:val="24"/>
          <w:u w:val="single"/>
          <w:lang w:bidi="uk-UA"/>
        </w:rPr>
        <w:t>(триваючий захід, викону</w:t>
      </w:r>
      <w:r>
        <w:rPr>
          <w:rFonts w:ascii="Times New Roman" w:hAnsi="Times New Roman" w:cs="Times New Roman"/>
          <w:i/>
          <w:sz w:val="24"/>
          <w:szCs w:val="24"/>
          <w:u w:val="single"/>
          <w:lang w:bidi="uk-UA"/>
        </w:rPr>
        <w:t>ється протягом 2019-2020 років).</w:t>
      </w:r>
    </w:p>
    <w:p w:rsidR="002D150A" w:rsidRPr="000535F8" w:rsidRDefault="000535F8" w:rsidP="000535F8">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З</w:t>
      </w:r>
      <w:r w:rsidR="0022232F">
        <w:rPr>
          <w:rFonts w:ascii="Times New Roman" w:hAnsi="Times New Roman" w:cs="Times New Roman"/>
          <w:sz w:val="24"/>
          <w:szCs w:val="24"/>
        </w:rPr>
        <w:t xml:space="preserve">роблені та затверджені положення про преміювання працівників структурних </w:t>
      </w:r>
      <w:r w:rsidR="00164621">
        <w:rPr>
          <w:rFonts w:ascii="Times New Roman" w:hAnsi="Times New Roman" w:cs="Times New Roman"/>
          <w:sz w:val="24"/>
          <w:szCs w:val="24"/>
        </w:rPr>
        <w:t xml:space="preserve">               </w:t>
      </w:r>
      <w:r w:rsidR="0022232F">
        <w:rPr>
          <w:rFonts w:ascii="Times New Roman" w:hAnsi="Times New Roman" w:cs="Times New Roman"/>
          <w:sz w:val="24"/>
          <w:szCs w:val="24"/>
        </w:rPr>
        <w:t xml:space="preserve">підрозділів облдержадміністрації </w:t>
      </w:r>
      <w:r w:rsidR="0022232F" w:rsidRPr="000535F8">
        <w:rPr>
          <w:rFonts w:ascii="Times New Roman" w:hAnsi="Times New Roman" w:cs="Times New Roman"/>
          <w:i/>
          <w:sz w:val="24"/>
          <w:szCs w:val="24"/>
          <w:u w:val="single"/>
        </w:rPr>
        <w:t>(захід заплановано на серпень 2019 року,</w:t>
      </w:r>
      <w:r w:rsidR="00E55F37" w:rsidRPr="000535F8">
        <w:rPr>
          <w:rFonts w:ascii="Times New Roman" w:hAnsi="Times New Roman" w:cs="Times New Roman"/>
          <w:i/>
          <w:sz w:val="24"/>
          <w:szCs w:val="24"/>
          <w:u w:val="single"/>
        </w:rPr>
        <w:t xml:space="preserve">  </w:t>
      </w:r>
      <w:r w:rsidR="0022232F" w:rsidRPr="000535F8">
        <w:rPr>
          <w:rFonts w:ascii="Times New Roman" w:hAnsi="Times New Roman" w:cs="Times New Roman"/>
          <w:i/>
          <w:sz w:val="24"/>
          <w:szCs w:val="24"/>
          <w:u w:val="single"/>
        </w:rPr>
        <w:t>виконано 100 %).</w:t>
      </w:r>
    </w:p>
    <w:p w:rsidR="000535F8" w:rsidRDefault="000535F8" w:rsidP="000535F8">
      <w:pPr>
        <w:pStyle w:val="ac"/>
        <w:spacing w:line="230" w:lineRule="auto"/>
        <w:ind w:firstLine="567"/>
        <w:jc w:val="both"/>
        <w:rPr>
          <w:rFonts w:ascii="Times New Roman" w:hAnsi="Times New Roman" w:cs="Times New Roman"/>
          <w:sz w:val="24"/>
          <w:szCs w:val="24"/>
        </w:rPr>
      </w:pPr>
    </w:p>
    <w:p w:rsidR="000535F8" w:rsidRDefault="000535F8" w:rsidP="000535F8">
      <w:pPr>
        <w:pStyle w:val="ac"/>
        <w:spacing w:line="230" w:lineRule="auto"/>
        <w:ind w:firstLine="567"/>
        <w:jc w:val="both"/>
        <w:rPr>
          <w:rFonts w:ascii="Times New Roman" w:hAnsi="Times New Roman" w:cs="Times New Roman"/>
          <w:sz w:val="24"/>
          <w:szCs w:val="24"/>
        </w:rPr>
      </w:pPr>
    </w:p>
    <w:p w:rsidR="000535F8" w:rsidRDefault="000535F8" w:rsidP="000535F8">
      <w:pPr>
        <w:pStyle w:val="ac"/>
        <w:spacing w:line="230" w:lineRule="auto"/>
        <w:ind w:firstLine="567"/>
        <w:jc w:val="both"/>
        <w:rPr>
          <w:rFonts w:ascii="Times New Roman" w:hAnsi="Times New Roman" w:cs="Times New Roman"/>
          <w:sz w:val="24"/>
          <w:szCs w:val="24"/>
        </w:rPr>
      </w:pPr>
    </w:p>
    <w:p w:rsidR="000535F8" w:rsidRDefault="000535F8" w:rsidP="000535F8">
      <w:pPr>
        <w:pStyle w:val="ac"/>
        <w:spacing w:line="230" w:lineRule="auto"/>
        <w:ind w:firstLine="567"/>
        <w:jc w:val="both"/>
        <w:rPr>
          <w:rFonts w:ascii="Times New Roman" w:hAnsi="Times New Roman" w:cs="Times New Roman"/>
          <w:sz w:val="24"/>
          <w:szCs w:val="24"/>
        </w:rPr>
      </w:pPr>
    </w:p>
    <w:p w:rsidR="000535F8" w:rsidRDefault="000535F8" w:rsidP="000535F8">
      <w:pPr>
        <w:pStyle w:val="ac"/>
        <w:spacing w:line="230" w:lineRule="auto"/>
        <w:ind w:firstLine="567"/>
        <w:jc w:val="both"/>
        <w:rPr>
          <w:rFonts w:ascii="Times New Roman" w:hAnsi="Times New Roman" w:cs="Times New Roman"/>
          <w:sz w:val="24"/>
          <w:szCs w:val="24"/>
        </w:rPr>
      </w:pPr>
    </w:p>
    <w:p w:rsidR="002D150A" w:rsidRPr="000535F8" w:rsidRDefault="000535F8" w:rsidP="000535F8">
      <w:pPr>
        <w:pStyle w:val="ac"/>
        <w:spacing w:line="230" w:lineRule="auto"/>
        <w:ind w:firstLine="567"/>
        <w:jc w:val="both"/>
        <w:rPr>
          <w:rFonts w:ascii="Times New Roman" w:hAnsi="Times New Roman" w:cs="Times New Roman"/>
          <w:i/>
          <w:sz w:val="24"/>
          <w:szCs w:val="24"/>
          <w:u w:val="single"/>
          <w:lang w:bidi="uk-UA"/>
        </w:rPr>
      </w:pPr>
      <w:r>
        <w:rPr>
          <w:rFonts w:ascii="Times New Roman" w:hAnsi="Times New Roman" w:cs="Times New Roman"/>
          <w:sz w:val="24"/>
          <w:szCs w:val="24"/>
        </w:rPr>
        <w:lastRenderedPageBreak/>
        <w:t>З</w:t>
      </w:r>
      <w:r w:rsidR="0022232F" w:rsidRPr="00CC6ECE">
        <w:rPr>
          <w:rFonts w:ascii="Times New Roman" w:hAnsi="Times New Roman" w:cs="Times New Roman"/>
          <w:sz w:val="24"/>
          <w:szCs w:val="24"/>
        </w:rPr>
        <w:t xml:space="preserve">абезпечено дотримання Постанови Кабінету міністрів України від 18 січня 2017 року № 15 «Питання оплати праці працівників державних органів» (із змінами) та інших вимог </w:t>
      </w:r>
      <w:r w:rsidR="00164621">
        <w:rPr>
          <w:rFonts w:ascii="Times New Roman" w:hAnsi="Times New Roman" w:cs="Times New Roman"/>
          <w:sz w:val="24"/>
          <w:szCs w:val="24"/>
        </w:rPr>
        <w:t xml:space="preserve">       </w:t>
      </w:r>
      <w:r w:rsidR="0022232F" w:rsidRPr="00CC6ECE">
        <w:rPr>
          <w:rFonts w:ascii="Times New Roman" w:hAnsi="Times New Roman" w:cs="Times New Roman"/>
          <w:sz w:val="24"/>
          <w:szCs w:val="24"/>
        </w:rPr>
        <w:t>законодавства</w:t>
      </w:r>
      <w:r w:rsidR="00CF791D">
        <w:rPr>
          <w:rFonts w:ascii="Times New Roman" w:hAnsi="Times New Roman" w:cs="Times New Roman"/>
          <w:sz w:val="24"/>
          <w:szCs w:val="24"/>
        </w:rPr>
        <w:t xml:space="preserve">. </w:t>
      </w:r>
      <w:r w:rsidR="00CF791D" w:rsidRPr="00CF791D">
        <w:rPr>
          <w:rFonts w:ascii="Times New Roman" w:hAnsi="Times New Roman" w:cs="Times New Roman"/>
          <w:sz w:val="24"/>
          <w:szCs w:val="24"/>
        </w:rPr>
        <w:t xml:space="preserve">Преміювання керівникам структурних підрозділів облдержадміністрації </w:t>
      </w:r>
      <w:r w:rsidR="00CF791D">
        <w:rPr>
          <w:rFonts w:ascii="Times New Roman" w:hAnsi="Times New Roman" w:cs="Times New Roman"/>
          <w:sz w:val="24"/>
          <w:szCs w:val="24"/>
        </w:rPr>
        <w:t xml:space="preserve">      </w:t>
      </w:r>
      <w:r w:rsidR="00CF791D" w:rsidRPr="00CF791D">
        <w:rPr>
          <w:rFonts w:ascii="Times New Roman" w:hAnsi="Times New Roman" w:cs="Times New Roman"/>
          <w:sz w:val="24"/>
          <w:szCs w:val="24"/>
        </w:rPr>
        <w:t xml:space="preserve">здійснюється згідно розпорядження голови облдержадміністрації, керівника обласної </w:t>
      </w:r>
      <w:r w:rsidR="00CF791D">
        <w:rPr>
          <w:rFonts w:ascii="Times New Roman" w:hAnsi="Times New Roman" w:cs="Times New Roman"/>
          <w:sz w:val="24"/>
          <w:szCs w:val="24"/>
        </w:rPr>
        <w:t xml:space="preserve">              </w:t>
      </w:r>
      <w:r w:rsidR="00CF791D" w:rsidRPr="00CF791D">
        <w:rPr>
          <w:rFonts w:ascii="Times New Roman" w:hAnsi="Times New Roman" w:cs="Times New Roman"/>
          <w:sz w:val="24"/>
          <w:szCs w:val="24"/>
        </w:rPr>
        <w:t xml:space="preserve">військово-цивільної адміністрації від 15.01.2019 № 31/5-19 «Про порядок розгляду та </w:t>
      </w:r>
      <w:r w:rsidR="00CF791D">
        <w:rPr>
          <w:rFonts w:ascii="Times New Roman" w:hAnsi="Times New Roman" w:cs="Times New Roman"/>
          <w:sz w:val="24"/>
          <w:szCs w:val="24"/>
        </w:rPr>
        <w:t xml:space="preserve">               </w:t>
      </w:r>
      <w:r w:rsidR="00CF791D" w:rsidRPr="00CF791D">
        <w:rPr>
          <w:rFonts w:ascii="Times New Roman" w:hAnsi="Times New Roman" w:cs="Times New Roman"/>
          <w:sz w:val="24"/>
          <w:szCs w:val="24"/>
        </w:rPr>
        <w:t xml:space="preserve">вирішення питань, пов’язаних з встановленням премій, матеріальної допомоги для </w:t>
      </w:r>
      <w:r>
        <w:rPr>
          <w:rFonts w:ascii="Times New Roman" w:hAnsi="Times New Roman" w:cs="Times New Roman"/>
          <w:sz w:val="24"/>
          <w:szCs w:val="24"/>
        </w:rPr>
        <w:t xml:space="preserve">                   </w:t>
      </w:r>
      <w:r w:rsidR="00CF791D" w:rsidRPr="00CF791D">
        <w:rPr>
          <w:rFonts w:ascii="Times New Roman" w:hAnsi="Times New Roman" w:cs="Times New Roman"/>
          <w:sz w:val="24"/>
          <w:szCs w:val="24"/>
        </w:rPr>
        <w:t>вирішення соціально-побутових питань керівникам структурних підрозділів</w:t>
      </w:r>
      <w:r>
        <w:rPr>
          <w:rFonts w:ascii="Times New Roman" w:hAnsi="Times New Roman" w:cs="Times New Roman"/>
          <w:sz w:val="24"/>
          <w:szCs w:val="24"/>
        </w:rPr>
        <w:t xml:space="preserve">                                </w:t>
      </w:r>
      <w:r w:rsidR="00CF791D" w:rsidRPr="00CF791D">
        <w:rPr>
          <w:rFonts w:ascii="Times New Roman" w:hAnsi="Times New Roman" w:cs="Times New Roman"/>
          <w:sz w:val="24"/>
          <w:szCs w:val="24"/>
        </w:rPr>
        <w:t xml:space="preserve"> облдержадміністрації із </w:t>
      </w:r>
      <w:r w:rsidR="00CF791D">
        <w:rPr>
          <w:rFonts w:ascii="Times New Roman" w:hAnsi="Times New Roman" w:cs="Times New Roman"/>
          <w:sz w:val="24"/>
          <w:szCs w:val="24"/>
        </w:rPr>
        <w:t xml:space="preserve">      </w:t>
      </w:r>
      <w:r w:rsidR="00CF791D" w:rsidRPr="00CF791D">
        <w:rPr>
          <w:rFonts w:ascii="Times New Roman" w:hAnsi="Times New Roman" w:cs="Times New Roman"/>
          <w:sz w:val="24"/>
          <w:szCs w:val="24"/>
        </w:rPr>
        <w:t>статусом юридичних осіб публічного права» (із змінами)</w:t>
      </w:r>
      <w:r w:rsidR="0022232F" w:rsidRPr="00CC6ECE">
        <w:rPr>
          <w:rFonts w:ascii="Times New Roman" w:hAnsi="Times New Roman" w:cs="Times New Roman"/>
          <w:sz w:val="24"/>
          <w:szCs w:val="24"/>
        </w:rPr>
        <w:t xml:space="preserve"> </w:t>
      </w:r>
      <w:r w:rsidR="0022232F" w:rsidRPr="000535F8">
        <w:rPr>
          <w:rFonts w:ascii="Times New Roman" w:hAnsi="Times New Roman" w:cs="Times New Roman"/>
          <w:i/>
          <w:sz w:val="24"/>
          <w:szCs w:val="24"/>
          <w:u w:val="single"/>
        </w:rPr>
        <w:t>(захід заплановано на серп</w:t>
      </w:r>
      <w:r w:rsidR="00CC6ECE" w:rsidRPr="000535F8">
        <w:rPr>
          <w:rFonts w:ascii="Times New Roman" w:hAnsi="Times New Roman" w:cs="Times New Roman"/>
          <w:i/>
          <w:sz w:val="24"/>
          <w:szCs w:val="24"/>
          <w:u w:val="single"/>
        </w:rPr>
        <w:t xml:space="preserve">ень </w:t>
      </w:r>
      <w:r w:rsidR="00CF791D" w:rsidRPr="000535F8">
        <w:rPr>
          <w:rFonts w:ascii="Times New Roman" w:hAnsi="Times New Roman" w:cs="Times New Roman"/>
          <w:i/>
          <w:sz w:val="24"/>
          <w:szCs w:val="24"/>
          <w:u w:val="single"/>
        </w:rPr>
        <w:t xml:space="preserve"> </w:t>
      </w:r>
      <w:r w:rsidR="00CC6ECE" w:rsidRPr="000535F8">
        <w:rPr>
          <w:rFonts w:ascii="Times New Roman" w:hAnsi="Times New Roman" w:cs="Times New Roman"/>
          <w:i/>
          <w:sz w:val="24"/>
          <w:szCs w:val="24"/>
          <w:u w:val="single"/>
        </w:rPr>
        <w:t>2019 року, виконано 100 %).</w:t>
      </w:r>
    </w:p>
    <w:p w:rsidR="00CC6ECE" w:rsidRPr="00CC6ECE" w:rsidRDefault="00CC6ECE" w:rsidP="00CC6ECE">
      <w:pPr>
        <w:pStyle w:val="ac"/>
        <w:spacing w:line="230" w:lineRule="auto"/>
        <w:ind w:left="567"/>
        <w:jc w:val="both"/>
        <w:rPr>
          <w:rFonts w:ascii="Times New Roman" w:hAnsi="Times New Roman" w:cs="Times New Roman"/>
          <w:b/>
          <w:sz w:val="24"/>
          <w:szCs w:val="24"/>
          <w:lang w:bidi="uk-UA"/>
        </w:rPr>
      </w:pPr>
    </w:p>
    <w:p w:rsidR="002D150A" w:rsidRDefault="0022232F" w:rsidP="000535F8">
      <w:pPr>
        <w:pStyle w:val="ac"/>
        <w:spacing w:line="230" w:lineRule="auto"/>
        <w:jc w:val="center"/>
        <w:rPr>
          <w:rFonts w:ascii="Times New Roman" w:hAnsi="Times New Roman" w:cs="Times New Roman"/>
          <w:i/>
          <w:sz w:val="24"/>
          <w:szCs w:val="24"/>
          <w:u w:val="single"/>
          <w:lang w:bidi="uk-UA"/>
        </w:rPr>
      </w:pPr>
      <w:r w:rsidRPr="000535F8">
        <w:rPr>
          <w:rFonts w:ascii="Times New Roman" w:hAnsi="Times New Roman" w:cs="Times New Roman"/>
          <w:i/>
          <w:sz w:val="24"/>
          <w:szCs w:val="24"/>
          <w:u w:val="single"/>
          <w:lang w:bidi="uk-UA"/>
        </w:rPr>
        <w:t xml:space="preserve">Розділ </w:t>
      </w:r>
      <w:r w:rsidR="000535F8">
        <w:rPr>
          <w:rFonts w:ascii="Times New Roman" w:hAnsi="Times New Roman" w:cs="Times New Roman"/>
          <w:i/>
          <w:sz w:val="24"/>
          <w:szCs w:val="24"/>
          <w:u w:val="single"/>
          <w:lang w:bidi="uk-UA"/>
        </w:rPr>
        <w:t xml:space="preserve">11 </w:t>
      </w:r>
      <w:r w:rsidRPr="000535F8">
        <w:rPr>
          <w:rFonts w:ascii="Times New Roman" w:hAnsi="Times New Roman" w:cs="Times New Roman"/>
          <w:i/>
          <w:sz w:val="24"/>
          <w:szCs w:val="24"/>
          <w:u w:val="single"/>
          <w:lang w:bidi="uk-UA"/>
        </w:rPr>
        <w:t>«Соціальний захист населення»</w:t>
      </w:r>
    </w:p>
    <w:p w:rsidR="000535F8" w:rsidRPr="000535F8" w:rsidRDefault="000535F8" w:rsidP="000535F8">
      <w:pPr>
        <w:pStyle w:val="ac"/>
        <w:spacing w:line="230" w:lineRule="auto"/>
        <w:jc w:val="center"/>
        <w:rPr>
          <w:rFonts w:ascii="Times New Roman" w:hAnsi="Times New Roman" w:cs="Times New Roman"/>
          <w:i/>
          <w:sz w:val="24"/>
          <w:szCs w:val="24"/>
          <w:u w:val="single"/>
        </w:rPr>
      </w:pPr>
    </w:p>
    <w:p w:rsidR="00CF791D" w:rsidRPr="00B10AC8" w:rsidRDefault="000535F8" w:rsidP="000535F8">
      <w:pPr>
        <w:pStyle w:val="ac"/>
        <w:spacing w:line="230" w:lineRule="auto"/>
        <w:ind w:firstLine="567"/>
        <w:jc w:val="both"/>
        <w:rPr>
          <w:rFonts w:ascii="Times New Roman" w:hAnsi="Times New Roman" w:cs="Times New Roman"/>
          <w:b/>
          <w:sz w:val="24"/>
          <w:szCs w:val="24"/>
        </w:rPr>
      </w:pPr>
      <w:r>
        <w:rPr>
          <w:rFonts w:ascii="Times New Roman" w:hAnsi="Times New Roman" w:cs="Times New Roman"/>
          <w:sz w:val="24"/>
          <w:szCs w:val="24"/>
        </w:rPr>
        <w:t>Щ</w:t>
      </w:r>
      <w:r w:rsidR="00B10AC8" w:rsidRPr="00B10AC8">
        <w:rPr>
          <w:rFonts w:ascii="Times New Roman" w:hAnsi="Times New Roman" w:cs="Times New Roman"/>
          <w:sz w:val="24"/>
          <w:szCs w:val="24"/>
        </w:rPr>
        <w:t xml:space="preserve">окварталу встановлено додатковий контроль та персональну відповідальність за        неналежне виконання обов’язків шляхом ознайомлення працівників відділу організації            надання соціальних послуг стаціонарними закладами та перевірочної роботи діяльності            підвідомчих установ Департаменту соціального захисту населення облдержадміністрації з     обмеженнями, передбаченими Законом України «Про запобігання корупції» під особистий підпис </w:t>
      </w:r>
      <w:r w:rsidR="00CF791D" w:rsidRPr="000535F8">
        <w:rPr>
          <w:rFonts w:ascii="Times New Roman" w:hAnsi="Times New Roman" w:cs="Times New Roman"/>
          <w:i/>
          <w:sz w:val="24"/>
          <w:szCs w:val="24"/>
          <w:u w:val="single"/>
        </w:rPr>
        <w:t>(триваючій захід, виконується щокварталу протягом 2019-2020 років)</w:t>
      </w:r>
      <w:r>
        <w:rPr>
          <w:rFonts w:ascii="Times New Roman" w:hAnsi="Times New Roman" w:cs="Times New Roman"/>
          <w:i/>
          <w:sz w:val="24"/>
          <w:szCs w:val="24"/>
          <w:u w:val="single"/>
        </w:rPr>
        <w:t>.</w:t>
      </w:r>
    </w:p>
    <w:p w:rsidR="002D150A" w:rsidRPr="000535F8" w:rsidRDefault="000535F8" w:rsidP="000535F8">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Щ</w:t>
      </w:r>
      <w:r w:rsidR="00B10AC8" w:rsidRPr="00B10AC8">
        <w:rPr>
          <w:rFonts w:ascii="Times New Roman" w:hAnsi="Times New Roman" w:cs="Times New Roman"/>
          <w:sz w:val="24"/>
          <w:szCs w:val="24"/>
        </w:rPr>
        <w:t xml:space="preserve">окварталу проведено навчальні семінари для працівників відділу організації надання соціальних послуг стаціонарними закладами та перевірочної роботи діяльності підвідомчих установ Департаменту соціального захисту населення облдержадміністрації зі спеціального законодавства, етики поведінки, відповідальності за порушення законодавства </w:t>
      </w:r>
      <w:r w:rsidR="00CF791D" w:rsidRPr="000535F8">
        <w:rPr>
          <w:rFonts w:ascii="Times New Roman" w:hAnsi="Times New Roman" w:cs="Times New Roman"/>
          <w:i/>
          <w:sz w:val="24"/>
          <w:szCs w:val="24"/>
          <w:u w:val="single"/>
        </w:rPr>
        <w:t>(триваючий</w:t>
      </w:r>
      <w:r w:rsidR="0022232F" w:rsidRPr="000535F8">
        <w:rPr>
          <w:rFonts w:ascii="Times New Roman" w:hAnsi="Times New Roman" w:cs="Times New Roman"/>
          <w:i/>
          <w:sz w:val="24"/>
          <w:szCs w:val="24"/>
          <w:u w:val="single"/>
        </w:rPr>
        <w:t xml:space="preserve"> </w:t>
      </w:r>
      <w:r w:rsidR="00CF791D" w:rsidRPr="000535F8">
        <w:rPr>
          <w:rFonts w:ascii="Times New Roman" w:hAnsi="Times New Roman" w:cs="Times New Roman"/>
          <w:i/>
          <w:sz w:val="24"/>
          <w:szCs w:val="24"/>
          <w:u w:val="single"/>
        </w:rPr>
        <w:t xml:space="preserve">      </w:t>
      </w:r>
      <w:r w:rsidR="0022232F" w:rsidRPr="000535F8">
        <w:rPr>
          <w:rFonts w:ascii="Times New Roman" w:hAnsi="Times New Roman" w:cs="Times New Roman"/>
          <w:i/>
          <w:sz w:val="24"/>
          <w:szCs w:val="24"/>
          <w:u w:val="single"/>
        </w:rPr>
        <w:t>зах</w:t>
      </w:r>
      <w:r w:rsidR="00CF791D" w:rsidRPr="000535F8">
        <w:rPr>
          <w:rFonts w:ascii="Times New Roman" w:hAnsi="Times New Roman" w:cs="Times New Roman"/>
          <w:i/>
          <w:sz w:val="24"/>
          <w:szCs w:val="24"/>
          <w:u w:val="single"/>
        </w:rPr>
        <w:t>ід</w:t>
      </w:r>
      <w:r w:rsidR="0022232F" w:rsidRPr="000535F8">
        <w:rPr>
          <w:rFonts w:ascii="Times New Roman" w:hAnsi="Times New Roman" w:cs="Times New Roman"/>
          <w:i/>
          <w:sz w:val="24"/>
          <w:szCs w:val="24"/>
          <w:u w:val="single"/>
        </w:rPr>
        <w:t>, вик</w:t>
      </w:r>
      <w:r w:rsidR="00CF791D" w:rsidRPr="000535F8">
        <w:rPr>
          <w:rFonts w:ascii="Times New Roman" w:hAnsi="Times New Roman" w:cs="Times New Roman"/>
          <w:i/>
          <w:sz w:val="24"/>
          <w:szCs w:val="24"/>
          <w:u w:val="single"/>
        </w:rPr>
        <w:t>онує</w:t>
      </w:r>
      <w:r w:rsidR="0022232F" w:rsidRPr="000535F8">
        <w:rPr>
          <w:rFonts w:ascii="Times New Roman" w:hAnsi="Times New Roman" w:cs="Times New Roman"/>
          <w:i/>
          <w:sz w:val="24"/>
          <w:szCs w:val="24"/>
          <w:u w:val="single"/>
        </w:rPr>
        <w:t>ться щокварталу протягом 2019-2020 років).</w:t>
      </w:r>
    </w:p>
    <w:p w:rsidR="002D150A" w:rsidRPr="00B10AC8" w:rsidRDefault="002D150A">
      <w:pPr>
        <w:pStyle w:val="ac"/>
        <w:spacing w:line="230" w:lineRule="auto"/>
        <w:ind w:firstLine="567"/>
        <w:jc w:val="both"/>
        <w:rPr>
          <w:rFonts w:ascii="Times New Roman" w:hAnsi="Times New Roman" w:cs="Times New Roman"/>
          <w:b/>
          <w:sz w:val="24"/>
          <w:szCs w:val="24"/>
        </w:rPr>
      </w:pPr>
    </w:p>
    <w:p w:rsidR="002D150A" w:rsidRDefault="0022232F" w:rsidP="000535F8">
      <w:pPr>
        <w:pStyle w:val="ac"/>
        <w:spacing w:line="230" w:lineRule="auto"/>
        <w:jc w:val="center"/>
        <w:rPr>
          <w:rFonts w:ascii="Times New Roman" w:hAnsi="Times New Roman" w:cs="Times New Roman"/>
          <w:i/>
          <w:sz w:val="24"/>
          <w:szCs w:val="24"/>
          <w:u w:val="single"/>
        </w:rPr>
      </w:pPr>
      <w:r w:rsidRPr="000535F8">
        <w:rPr>
          <w:rFonts w:ascii="Times New Roman" w:hAnsi="Times New Roman" w:cs="Times New Roman"/>
          <w:i/>
          <w:sz w:val="24"/>
          <w:szCs w:val="24"/>
          <w:u w:val="single"/>
        </w:rPr>
        <w:t xml:space="preserve">Розділ </w:t>
      </w:r>
      <w:r w:rsidR="000535F8">
        <w:rPr>
          <w:rFonts w:ascii="Times New Roman" w:hAnsi="Times New Roman" w:cs="Times New Roman"/>
          <w:i/>
          <w:sz w:val="24"/>
          <w:szCs w:val="24"/>
          <w:u w:val="single"/>
        </w:rPr>
        <w:t xml:space="preserve">12 </w:t>
      </w:r>
      <w:r w:rsidRPr="000535F8">
        <w:rPr>
          <w:rFonts w:ascii="Times New Roman" w:hAnsi="Times New Roman" w:cs="Times New Roman"/>
          <w:i/>
          <w:sz w:val="24"/>
          <w:szCs w:val="24"/>
          <w:u w:val="single"/>
        </w:rPr>
        <w:t>«Надання адміністративних послуг»</w:t>
      </w:r>
    </w:p>
    <w:p w:rsidR="000535F8" w:rsidRPr="000535F8" w:rsidRDefault="000535F8" w:rsidP="000535F8">
      <w:pPr>
        <w:pStyle w:val="ac"/>
        <w:spacing w:line="230" w:lineRule="auto"/>
        <w:jc w:val="center"/>
      </w:pPr>
    </w:p>
    <w:p w:rsidR="002D150A" w:rsidRPr="000535F8" w:rsidRDefault="000535F8">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Забезпечено не допущення</w:t>
      </w:r>
      <w:r w:rsidR="00CC6ECE">
        <w:rPr>
          <w:rFonts w:ascii="Times New Roman" w:hAnsi="Times New Roman" w:cs="Times New Roman"/>
          <w:sz w:val="24"/>
          <w:szCs w:val="24"/>
        </w:rPr>
        <w:t xml:space="preserve"> вибірковості</w:t>
      </w:r>
      <w:r w:rsidR="0022232F">
        <w:rPr>
          <w:rFonts w:ascii="Times New Roman" w:hAnsi="Times New Roman" w:cs="Times New Roman"/>
          <w:sz w:val="24"/>
          <w:szCs w:val="24"/>
        </w:rPr>
        <w:t xml:space="preserve"> прийнятт</w:t>
      </w:r>
      <w:r w:rsidR="00CC6ECE">
        <w:rPr>
          <w:rFonts w:ascii="Times New Roman" w:hAnsi="Times New Roman" w:cs="Times New Roman"/>
          <w:sz w:val="24"/>
          <w:szCs w:val="24"/>
        </w:rPr>
        <w:t>я</w:t>
      </w:r>
      <w:r w:rsidR="0022232F">
        <w:rPr>
          <w:rFonts w:ascii="Times New Roman" w:hAnsi="Times New Roman" w:cs="Times New Roman"/>
          <w:sz w:val="24"/>
          <w:szCs w:val="24"/>
        </w:rPr>
        <w:t xml:space="preserve"> рішень </w:t>
      </w:r>
      <w:r w:rsidR="0022232F" w:rsidRPr="000535F8">
        <w:rPr>
          <w:rFonts w:ascii="Times New Roman" w:hAnsi="Times New Roman" w:cs="Times New Roman"/>
          <w:i/>
          <w:sz w:val="24"/>
          <w:szCs w:val="24"/>
          <w:u w:val="single"/>
        </w:rPr>
        <w:t>(триваючий захід,</w:t>
      </w:r>
      <w:r>
        <w:rPr>
          <w:rFonts w:ascii="Times New Roman" w:hAnsi="Times New Roman" w:cs="Times New Roman"/>
          <w:i/>
          <w:sz w:val="24"/>
          <w:szCs w:val="24"/>
          <w:u w:val="single"/>
        </w:rPr>
        <w:t xml:space="preserve">                  </w:t>
      </w:r>
      <w:r w:rsidR="0022232F" w:rsidRPr="000535F8">
        <w:rPr>
          <w:rFonts w:ascii="Times New Roman" w:hAnsi="Times New Roman" w:cs="Times New Roman"/>
          <w:i/>
          <w:sz w:val="24"/>
          <w:szCs w:val="24"/>
          <w:u w:val="single"/>
        </w:rPr>
        <w:t xml:space="preserve"> виконуються протягом 2019-2020 років)</w:t>
      </w:r>
      <w:r>
        <w:rPr>
          <w:rFonts w:ascii="Times New Roman" w:hAnsi="Times New Roman" w:cs="Times New Roman"/>
          <w:i/>
          <w:sz w:val="24"/>
          <w:szCs w:val="24"/>
          <w:u w:val="single"/>
        </w:rPr>
        <w:t>.</w:t>
      </w:r>
    </w:p>
    <w:p w:rsidR="002D150A" w:rsidRPr="000535F8" w:rsidRDefault="000535F8">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О</w:t>
      </w:r>
      <w:r w:rsidR="0022232F">
        <w:rPr>
          <w:rFonts w:ascii="Times New Roman" w:hAnsi="Times New Roman" w:cs="Times New Roman"/>
          <w:sz w:val="24"/>
          <w:szCs w:val="24"/>
        </w:rPr>
        <w:t xml:space="preserve">рганізацію роботи щодо певних видів господарської діяльності покладено на </w:t>
      </w:r>
      <w:r w:rsidR="00CF791D">
        <w:rPr>
          <w:rFonts w:ascii="Times New Roman" w:hAnsi="Times New Roman" w:cs="Times New Roman"/>
          <w:sz w:val="24"/>
          <w:szCs w:val="24"/>
        </w:rPr>
        <w:t xml:space="preserve">                 </w:t>
      </w:r>
      <w:r w:rsidR="0022232F">
        <w:rPr>
          <w:rFonts w:ascii="Times New Roman" w:hAnsi="Times New Roman" w:cs="Times New Roman"/>
          <w:sz w:val="24"/>
          <w:szCs w:val="24"/>
        </w:rPr>
        <w:t xml:space="preserve">департамент житлово-комунального господарства облдержадміністрації </w:t>
      </w:r>
      <w:r w:rsidR="0022232F" w:rsidRPr="000535F8">
        <w:rPr>
          <w:rFonts w:ascii="Times New Roman" w:hAnsi="Times New Roman" w:cs="Times New Roman"/>
          <w:i/>
          <w:sz w:val="24"/>
          <w:szCs w:val="24"/>
          <w:u w:val="single"/>
        </w:rPr>
        <w:t>(триваючий захід, викону</w:t>
      </w:r>
      <w:r>
        <w:rPr>
          <w:rFonts w:ascii="Times New Roman" w:hAnsi="Times New Roman" w:cs="Times New Roman"/>
          <w:i/>
          <w:sz w:val="24"/>
          <w:szCs w:val="24"/>
          <w:u w:val="single"/>
        </w:rPr>
        <w:t>ються протягом 2019-2020 років).</w:t>
      </w:r>
    </w:p>
    <w:p w:rsidR="002D150A" w:rsidRPr="000535F8" w:rsidRDefault="000535F8">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color w:val="FF0000"/>
          <w:sz w:val="24"/>
          <w:szCs w:val="24"/>
        </w:rPr>
        <w:t>П</w:t>
      </w:r>
      <w:r w:rsidR="0022232F" w:rsidRPr="00CF791D">
        <w:rPr>
          <w:rFonts w:ascii="Times New Roman" w:hAnsi="Times New Roman" w:cs="Times New Roman"/>
          <w:sz w:val="24"/>
          <w:szCs w:val="24"/>
        </w:rPr>
        <w:t xml:space="preserve">опереджено осіб, задіяних в оформленні документів на видачу ліцензій на </w:t>
      </w:r>
      <w:r w:rsidR="00CF791D">
        <w:rPr>
          <w:rFonts w:ascii="Times New Roman" w:hAnsi="Times New Roman" w:cs="Times New Roman"/>
          <w:sz w:val="24"/>
          <w:szCs w:val="24"/>
        </w:rPr>
        <w:t xml:space="preserve">                    </w:t>
      </w:r>
      <w:r w:rsidR="0022232F" w:rsidRPr="00CF791D">
        <w:rPr>
          <w:rFonts w:ascii="Times New Roman" w:hAnsi="Times New Roman" w:cs="Times New Roman"/>
          <w:sz w:val="24"/>
          <w:szCs w:val="24"/>
        </w:rPr>
        <w:t xml:space="preserve">провадження господарської діяльності, про відповідальність відповідно до чинного </w:t>
      </w:r>
      <w:r w:rsidR="00CF791D">
        <w:rPr>
          <w:rFonts w:ascii="Times New Roman" w:hAnsi="Times New Roman" w:cs="Times New Roman"/>
          <w:sz w:val="24"/>
          <w:szCs w:val="24"/>
        </w:rPr>
        <w:t xml:space="preserve">                     </w:t>
      </w:r>
      <w:r w:rsidR="0022232F" w:rsidRPr="00CF791D">
        <w:rPr>
          <w:rFonts w:ascii="Times New Roman" w:hAnsi="Times New Roman" w:cs="Times New Roman"/>
          <w:sz w:val="24"/>
          <w:szCs w:val="24"/>
        </w:rPr>
        <w:t xml:space="preserve">законодавства України </w:t>
      </w:r>
      <w:r w:rsidR="0022232F" w:rsidRPr="000535F8">
        <w:rPr>
          <w:rFonts w:ascii="Times New Roman" w:hAnsi="Times New Roman" w:cs="Times New Roman"/>
          <w:i/>
          <w:sz w:val="24"/>
          <w:szCs w:val="24"/>
          <w:u w:val="single"/>
        </w:rPr>
        <w:t xml:space="preserve">(заплановано на вересень 2019 року, виконано </w:t>
      </w:r>
      <w:r>
        <w:rPr>
          <w:rFonts w:ascii="Times New Roman" w:hAnsi="Times New Roman" w:cs="Times New Roman"/>
          <w:i/>
          <w:sz w:val="24"/>
          <w:szCs w:val="24"/>
          <w:u w:val="single"/>
        </w:rPr>
        <w:t>100 %).</w:t>
      </w:r>
    </w:p>
    <w:p w:rsidR="002D150A" w:rsidRPr="000535F8" w:rsidRDefault="000535F8">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В</w:t>
      </w:r>
      <w:r w:rsidR="00CC6ECE" w:rsidRPr="00CF791D">
        <w:rPr>
          <w:rFonts w:ascii="Times New Roman" w:hAnsi="Times New Roman" w:cs="Times New Roman"/>
          <w:sz w:val="24"/>
          <w:szCs w:val="24"/>
        </w:rPr>
        <w:t>життя</w:t>
      </w:r>
      <w:r w:rsidR="0022232F" w:rsidRPr="00CF791D">
        <w:rPr>
          <w:rFonts w:ascii="Times New Roman" w:hAnsi="Times New Roman" w:cs="Times New Roman"/>
          <w:sz w:val="24"/>
          <w:szCs w:val="24"/>
        </w:rPr>
        <w:t xml:space="preserve"> заходів щодо надання послуг з ліцензування за допомогою засобів </w:t>
      </w:r>
      <w:r>
        <w:rPr>
          <w:rFonts w:ascii="Times New Roman" w:hAnsi="Times New Roman" w:cs="Times New Roman"/>
          <w:sz w:val="24"/>
          <w:szCs w:val="24"/>
        </w:rPr>
        <w:t xml:space="preserve">                      </w:t>
      </w:r>
      <w:r w:rsidR="0022232F" w:rsidRPr="00CF791D">
        <w:rPr>
          <w:rFonts w:ascii="Times New Roman" w:hAnsi="Times New Roman" w:cs="Times New Roman"/>
          <w:sz w:val="24"/>
          <w:szCs w:val="24"/>
        </w:rPr>
        <w:t xml:space="preserve">електронного зв’язку </w:t>
      </w:r>
      <w:r w:rsidR="0022232F" w:rsidRPr="000535F8">
        <w:rPr>
          <w:rFonts w:ascii="Times New Roman" w:hAnsi="Times New Roman" w:cs="Times New Roman"/>
          <w:i/>
          <w:sz w:val="24"/>
          <w:szCs w:val="24"/>
          <w:u w:val="single"/>
        </w:rPr>
        <w:t>за</w:t>
      </w:r>
      <w:r>
        <w:rPr>
          <w:rFonts w:ascii="Times New Roman" w:hAnsi="Times New Roman" w:cs="Times New Roman"/>
          <w:i/>
          <w:sz w:val="24"/>
          <w:szCs w:val="24"/>
          <w:u w:val="single"/>
        </w:rPr>
        <w:t>плановано на листопад 2020 року.</w:t>
      </w:r>
    </w:p>
    <w:p w:rsidR="002D150A" w:rsidRPr="000535F8" w:rsidRDefault="000535F8">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З</w:t>
      </w:r>
      <w:r w:rsidR="00CF791D">
        <w:rPr>
          <w:rFonts w:ascii="Times New Roman" w:hAnsi="Times New Roman" w:cs="Times New Roman"/>
          <w:sz w:val="24"/>
          <w:szCs w:val="24"/>
        </w:rPr>
        <w:t>дійснено</w:t>
      </w:r>
      <w:r w:rsidR="0022232F">
        <w:rPr>
          <w:rFonts w:ascii="Times New Roman" w:hAnsi="Times New Roman" w:cs="Times New Roman"/>
          <w:sz w:val="24"/>
          <w:szCs w:val="24"/>
        </w:rPr>
        <w:t xml:space="preserve"> перегляд нормативно-правових та організаційно-розпорядчих актів, що </w:t>
      </w:r>
      <w:r w:rsidR="00CF791D">
        <w:rPr>
          <w:rFonts w:ascii="Times New Roman" w:hAnsi="Times New Roman" w:cs="Times New Roman"/>
          <w:sz w:val="24"/>
          <w:szCs w:val="24"/>
        </w:rPr>
        <w:t xml:space="preserve">        </w:t>
      </w:r>
      <w:r w:rsidR="0022232F">
        <w:rPr>
          <w:rFonts w:ascii="Times New Roman" w:hAnsi="Times New Roman" w:cs="Times New Roman"/>
          <w:sz w:val="24"/>
          <w:szCs w:val="24"/>
        </w:rPr>
        <w:t xml:space="preserve">регулюють видачу ліцензій на провадження господарської ліцензії з централізованого </w:t>
      </w:r>
      <w:r w:rsidR="00CF791D">
        <w:rPr>
          <w:rFonts w:ascii="Times New Roman" w:hAnsi="Times New Roman" w:cs="Times New Roman"/>
          <w:sz w:val="24"/>
          <w:szCs w:val="24"/>
        </w:rPr>
        <w:t xml:space="preserve">               </w:t>
      </w:r>
      <w:r w:rsidR="0022232F">
        <w:rPr>
          <w:rFonts w:ascii="Times New Roman" w:hAnsi="Times New Roman" w:cs="Times New Roman"/>
          <w:sz w:val="24"/>
          <w:szCs w:val="24"/>
        </w:rPr>
        <w:t xml:space="preserve">водопостачання та водовідведення; виробництво, транспортування та постачання теплової енергії магістральними і місцевими (розподільчими) тепловими мережами. Пропозиції щодо доцільності внесення необхідних змін із усунення необґрунтованих дискреційних </w:t>
      </w:r>
      <w:r w:rsidR="00CF791D">
        <w:rPr>
          <w:rFonts w:ascii="Times New Roman" w:hAnsi="Times New Roman" w:cs="Times New Roman"/>
          <w:sz w:val="24"/>
          <w:szCs w:val="24"/>
        </w:rPr>
        <w:t xml:space="preserve">                       </w:t>
      </w:r>
      <w:r w:rsidR="0022232F">
        <w:rPr>
          <w:rFonts w:ascii="Times New Roman" w:hAnsi="Times New Roman" w:cs="Times New Roman"/>
          <w:sz w:val="24"/>
          <w:szCs w:val="24"/>
        </w:rPr>
        <w:t xml:space="preserve">повноважень відсутні </w:t>
      </w:r>
      <w:r w:rsidR="0022232F" w:rsidRPr="000535F8">
        <w:rPr>
          <w:rFonts w:ascii="Times New Roman" w:hAnsi="Times New Roman" w:cs="Times New Roman"/>
          <w:i/>
          <w:sz w:val="24"/>
          <w:szCs w:val="24"/>
          <w:u w:val="single"/>
        </w:rPr>
        <w:t xml:space="preserve">(триваючий захід, виконується щокварталу протягом </w:t>
      </w:r>
      <w:r w:rsidR="00CF791D" w:rsidRPr="000535F8">
        <w:rPr>
          <w:rFonts w:ascii="Times New Roman" w:hAnsi="Times New Roman" w:cs="Times New Roman"/>
          <w:i/>
          <w:sz w:val="24"/>
          <w:szCs w:val="24"/>
          <w:u w:val="single"/>
        </w:rPr>
        <w:t xml:space="preserve">                         </w:t>
      </w:r>
      <w:r>
        <w:rPr>
          <w:rFonts w:ascii="Times New Roman" w:hAnsi="Times New Roman" w:cs="Times New Roman"/>
          <w:i/>
          <w:sz w:val="24"/>
          <w:szCs w:val="24"/>
          <w:u w:val="single"/>
        </w:rPr>
        <w:t>2019-2020 років).</w:t>
      </w:r>
    </w:p>
    <w:p w:rsidR="002D150A" w:rsidRPr="000535F8" w:rsidRDefault="000535F8" w:rsidP="000535F8">
      <w:pPr>
        <w:pStyle w:val="ac"/>
        <w:spacing w:line="230" w:lineRule="auto"/>
        <w:ind w:firstLine="567"/>
        <w:jc w:val="both"/>
        <w:rPr>
          <w:i/>
          <w:u w:val="single"/>
        </w:rPr>
      </w:pPr>
      <w:r>
        <w:rPr>
          <w:rFonts w:ascii="Times New Roman" w:hAnsi="Times New Roman" w:cs="Times New Roman"/>
          <w:sz w:val="24"/>
          <w:szCs w:val="24"/>
        </w:rPr>
        <w:t>З</w:t>
      </w:r>
      <w:r w:rsidR="0022232F">
        <w:rPr>
          <w:rFonts w:ascii="Times New Roman" w:hAnsi="Times New Roman" w:cs="Times New Roman"/>
          <w:sz w:val="24"/>
          <w:szCs w:val="24"/>
        </w:rPr>
        <w:t>абезпечено публікацію на офіційному веб-сайті облдержадм</w:t>
      </w:r>
      <w:r w:rsidR="00CC6ECE">
        <w:rPr>
          <w:rFonts w:ascii="Times New Roman" w:hAnsi="Times New Roman" w:cs="Times New Roman"/>
          <w:sz w:val="24"/>
          <w:szCs w:val="24"/>
        </w:rPr>
        <w:t xml:space="preserve">іністрації про видачу </w:t>
      </w:r>
      <w:r w:rsidR="00CF791D">
        <w:rPr>
          <w:rFonts w:ascii="Times New Roman" w:hAnsi="Times New Roman" w:cs="Times New Roman"/>
          <w:sz w:val="24"/>
          <w:szCs w:val="24"/>
        </w:rPr>
        <w:t xml:space="preserve">            </w:t>
      </w:r>
      <w:r w:rsidR="00CC6ECE">
        <w:rPr>
          <w:rFonts w:ascii="Times New Roman" w:hAnsi="Times New Roman" w:cs="Times New Roman"/>
          <w:sz w:val="24"/>
          <w:szCs w:val="24"/>
        </w:rPr>
        <w:t xml:space="preserve">ліцензії </w:t>
      </w:r>
      <w:r w:rsidR="0022232F" w:rsidRPr="000535F8">
        <w:rPr>
          <w:rFonts w:ascii="Times New Roman" w:hAnsi="Times New Roman" w:cs="Times New Roman"/>
          <w:i/>
          <w:sz w:val="24"/>
          <w:szCs w:val="24"/>
          <w:u w:val="single"/>
        </w:rPr>
        <w:t>(триваючий захід, виконується щокварталу протягом 2019-2020 років)</w:t>
      </w:r>
      <w:r>
        <w:rPr>
          <w:rFonts w:ascii="Times New Roman" w:hAnsi="Times New Roman" w:cs="Times New Roman"/>
          <w:i/>
          <w:sz w:val="24"/>
          <w:szCs w:val="24"/>
          <w:u w:val="single"/>
        </w:rPr>
        <w:t>.</w:t>
      </w:r>
    </w:p>
    <w:p w:rsidR="002D150A" w:rsidRPr="00714393" w:rsidRDefault="000535F8" w:rsidP="000535F8">
      <w:pPr>
        <w:pStyle w:val="af1"/>
        <w:shd w:val="clear" w:color="auto" w:fill="FFFFFF"/>
        <w:spacing w:after="0" w:line="230" w:lineRule="auto"/>
        <w:ind w:left="0" w:firstLine="567"/>
        <w:jc w:val="both"/>
        <w:rPr>
          <w:rFonts w:ascii="Times New Roman" w:eastAsia="Times New Roman" w:hAnsi="Times New Roman" w:cs="Times New Roman"/>
          <w:i/>
          <w:color w:val="FF0000"/>
          <w:sz w:val="24"/>
          <w:szCs w:val="24"/>
          <w:u w:val="single"/>
          <w:lang w:eastAsia="zh-CN"/>
        </w:rPr>
      </w:pPr>
      <w:r w:rsidRPr="00714393">
        <w:rPr>
          <w:rFonts w:ascii="Times New Roman" w:eastAsia="Times New Roman" w:hAnsi="Times New Roman" w:cs="Times New Roman"/>
          <w:i/>
          <w:color w:val="FF0000"/>
          <w:sz w:val="24"/>
          <w:szCs w:val="24"/>
          <w:lang w:eastAsia="zh-CN"/>
        </w:rPr>
        <w:t>З</w:t>
      </w:r>
      <w:r w:rsidR="00714393" w:rsidRPr="00714393">
        <w:rPr>
          <w:rFonts w:ascii="Times New Roman" w:eastAsia="Times New Roman" w:hAnsi="Times New Roman" w:cs="Times New Roman"/>
          <w:i/>
          <w:color w:val="FF0000"/>
          <w:sz w:val="24"/>
          <w:szCs w:val="24"/>
          <w:lang w:eastAsia="zh-CN"/>
        </w:rPr>
        <w:t xml:space="preserve">абезпечення </w:t>
      </w:r>
      <w:r w:rsidR="0022232F" w:rsidRPr="00714393">
        <w:rPr>
          <w:rFonts w:ascii="Times New Roman" w:eastAsia="Times New Roman" w:hAnsi="Times New Roman" w:cs="Times New Roman"/>
          <w:i/>
          <w:color w:val="FF0000"/>
          <w:sz w:val="24"/>
          <w:szCs w:val="24"/>
          <w:lang w:eastAsia="zh-CN"/>
        </w:rPr>
        <w:t xml:space="preserve">розміщення інформації на офіційному веб-сайті облдержадміністрації про Порядок щодо отримання ліцензій з централізованого водопостачання та </w:t>
      </w:r>
      <w:r w:rsidR="00714393" w:rsidRPr="00714393">
        <w:rPr>
          <w:rFonts w:ascii="Times New Roman" w:eastAsia="Times New Roman" w:hAnsi="Times New Roman" w:cs="Times New Roman"/>
          <w:i/>
          <w:color w:val="FF0000"/>
          <w:sz w:val="24"/>
          <w:szCs w:val="24"/>
          <w:lang w:eastAsia="zh-CN"/>
        </w:rPr>
        <w:t xml:space="preserve">                               </w:t>
      </w:r>
      <w:r w:rsidR="0022232F" w:rsidRPr="00714393">
        <w:rPr>
          <w:rFonts w:ascii="Times New Roman" w:eastAsia="Times New Roman" w:hAnsi="Times New Roman" w:cs="Times New Roman"/>
          <w:i/>
          <w:color w:val="FF0000"/>
          <w:sz w:val="24"/>
          <w:szCs w:val="24"/>
          <w:lang w:eastAsia="zh-CN"/>
        </w:rPr>
        <w:t xml:space="preserve">водовідведення, крім </w:t>
      </w:r>
      <w:r w:rsidR="00CF791D" w:rsidRPr="00714393">
        <w:rPr>
          <w:rFonts w:ascii="Times New Roman" w:eastAsia="Times New Roman" w:hAnsi="Times New Roman" w:cs="Times New Roman"/>
          <w:i/>
          <w:color w:val="FF0000"/>
          <w:sz w:val="24"/>
          <w:szCs w:val="24"/>
          <w:lang w:eastAsia="zh-CN"/>
        </w:rPr>
        <w:t xml:space="preserve"> </w:t>
      </w:r>
      <w:r w:rsidR="0022232F" w:rsidRPr="00714393">
        <w:rPr>
          <w:rFonts w:ascii="Times New Roman" w:eastAsia="Times New Roman" w:hAnsi="Times New Roman" w:cs="Times New Roman"/>
          <w:i/>
          <w:color w:val="FF0000"/>
          <w:sz w:val="24"/>
          <w:szCs w:val="24"/>
          <w:lang w:eastAsia="zh-CN"/>
        </w:rPr>
        <w:t xml:space="preserve">централізованого водопостачання та водовідведення за </w:t>
      </w:r>
      <w:r w:rsidR="00714393" w:rsidRPr="00714393">
        <w:rPr>
          <w:rFonts w:ascii="Times New Roman" w:eastAsia="Times New Roman" w:hAnsi="Times New Roman" w:cs="Times New Roman"/>
          <w:i/>
          <w:color w:val="FF0000"/>
          <w:sz w:val="24"/>
          <w:szCs w:val="24"/>
          <w:lang w:eastAsia="zh-CN"/>
        </w:rPr>
        <w:t xml:space="preserve">                              </w:t>
      </w:r>
      <w:r w:rsidR="0022232F" w:rsidRPr="00714393">
        <w:rPr>
          <w:rFonts w:ascii="Times New Roman" w:eastAsia="Times New Roman" w:hAnsi="Times New Roman" w:cs="Times New Roman"/>
          <w:i/>
          <w:color w:val="FF0000"/>
          <w:sz w:val="24"/>
          <w:szCs w:val="24"/>
          <w:lang w:eastAsia="zh-CN"/>
        </w:rPr>
        <w:t>нерегульованим тарифом;</w:t>
      </w:r>
      <w:r w:rsidR="00CF791D" w:rsidRPr="00714393">
        <w:rPr>
          <w:rFonts w:ascii="Times New Roman" w:eastAsia="Times New Roman" w:hAnsi="Times New Roman" w:cs="Times New Roman"/>
          <w:i/>
          <w:color w:val="FF0000"/>
          <w:sz w:val="24"/>
          <w:szCs w:val="24"/>
          <w:lang w:eastAsia="zh-CN"/>
        </w:rPr>
        <w:t xml:space="preserve">  </w:t>
      </w:r>
      <w:r w:rsidR="0022232F" w:rsidRPr="00714393">
        <w:rPr>
          <w:rFonts w:ascii="Times New Roman" w:eastAsia="Times New Roman" w:hAnsi="Times New Roman" w:cs="Times New Roman"/>
          <w:i/>
          <w:color w:val="FF0000"/>
          <w:sz w:val="24"/>
          <w:szCs w:val="24"/>
          <w:lang w:eastAsia="zh-CN"/>
        </w:rPr>
        <w:t xml:space="preserve">виробництва теплової енергії (крім виробництва теплової енергії та теплоелектроцентралях, теплоелектростанціях, атомних електростанціях, </w:t>
      </w:r>
      <w:r w:rsidR="00714393" w:rsidRPr="00714393">
        <w:rPr>
          <w:rFonts w:ascii="Times New Roman" w:eastAsia="Times New Roman" w:hAnsi="Times New Roman" w:cs="Times New Roman"/>
          <w:i/>
          <w:color w:val="FF0000"/>
          <w:sz w:val="24"/>
          <w:szCs w:val="24"/>
          <w:lang w:eastAsia="zh-CN"/>
        </w:rPr>
        <w:t xml:space="preserve">   </w:t>
      </w:r>
      <w:r w:rsidR="0022232F" w:rsidRPr="00714393">
        <w:rPr>
          <w:rFonts w:ascii="Times New Roman" w:eastAsia="Times New Roman" w:hAnsi="Times New Roman" w:cs="Times New Roman"/>
          <w:i/>
          <w:color w:val="FF0000"/>
          <w:sz w:val="24"/>
          <w:szCs w:val="24"/>
          <w:lang w:eastAsia="zh-CN"/>
        </w:rPr>
        <w:t>когенераційних установках), транспортування її магістральними і місцевими</w:t>
      </w:r>
      <w:r w:rsidR="00714393" w:rsidRPr="00714393">
        <w:rPr>
          <w:rFonts w:ascii="Times New Roman" w:eastAsia="Times New Roman" w:hAnsi="Times New Roman" w:cs="Times New Roman"/>
          <w:i/>
          <w:color w:val="FF0000"/>
          <w:sz w:val="24"/>
          <w:szCs w:val="24"/>
          <w:lang w:eastAsia="zh-CN"/>
        </w:rPr>
        <w:t xml:space="preserve"> </w:t>
      </w:r>
      <w:r w:rsidR="0022232F" w:rsidRPr="00714393">
        <w:rPr>
          <w:rFonts w:ascii="Times New Roman" w:eastAsia="Times New Roman" w:hAnsi="Times New Roman" w:cs="Times New Roman"/>
          <w:i/>
          <w:color w:val="FF0000"/>
          <w:sz w:val="24"/>
          <w:szCs w:val="24"/>
          <w:lang w:eastAsia="zh-CN"/>
        </w:rPr>
        <w:t xml:space="preserve">(розподільчими) </w:t>
      </w:r>
      <w:r w:rsidR="00714393">
        <w:rPr>
          <w:rFonts w:ascii="Times New Roman" w:eastAsia="Times New Roman" w:hAnsi="Times New Roman" w:cs="Times New Roman"/>
          <w:i/>
          <w:color w:val="FF0000"/>
          <w:sz w:val="24"/>
          <w:szCs w:val="24"/>
          <w:lang w:eastAsia="zh-CN"/>
        </w:rPr>
        <w:t xml:space="preserve">          </w:t>
      </w:r>
      <w:r w:rsidR="0022232F" w:rsidRPr="00714393">
        <w:rPr>
          <w:rFonts w:ascii="Times New Roman" w:eastAsia="Times New Roman" w:hAnsi="Times New Roman" w:cs="Times New Roman"/>
          <w:i/>
          <w:color w:val="FF0000"/>
          <w:sz w:val="24"/>
          <w:szCs w:val="24"/>
          <w:lang w:eastAsia="zh-CN"/>
        </w:rPr>
        <w:t>тепловими</w:t>
      </w:r>
      <w:r w:rsidR="00714393">
        <w:rPr>
          <w:rFonts w:ascii="Times New Roman" w:eastAsia="Times New Roman" w:hAnsi="Times New Roman" w:cs="Times New Roman"/>
          <w:i/>
          <w:color w:val="FF0000"/>
          <w:sz w:val="24"/>
          <w:szCs w:val="24"/>
          <w:lang w:eastAsia="zh-CN"/>
        </w:rPr>
        <w:t xml:space="preserve"> </w:t>
      </w:r>
      <w:r w:rsidR="00714393" w:rsidRPr="00714393">
        <w:rPr>
          <w:rFonts w:ascii="Times New Roman" w:eastAsia="Times New Roman" w:hAnsi="Times New Roman" w:cs="Times New Roman"/>
          <w:i/>
          <w:color w:val="FF0000"/>
          <w:sz w:val="24"/>
          <w:szCs w:val="24"/>
          <w:lang w:eastAsia="zh-CN"/>
        </w:rPr>
        <w:t xml:space="preserve"> </w:t>
      </w:r>
      <w:r w:rsidR="0022232F" w:rsidRPr="00714393">
        <w:rPr>
          <w:rFonts w:ascii="Times New Roman" w:eastAsia="Times New Roman" w:hAnsi="Times New Roman" w:cs="Times New Roman"/>
          <w:i/>
          <w:color w:val="FF0000"/>
          <w:sz w:val="24"/>
          <w:szCs w:val="24"/>
          <w:lang w:eastAsia="zh-CN"/>
        </w:rPr>
        <w:t>мережами,</w:t>
      </w:r>
      <w:r w:rsidR="00714393" w:rsidRPr="00714393">
        <w:rPr>
          <w:rFonts w:ascii="Times New Roman" w:eastAsia="Times New Roman" w:hAnsi="Times New Roman" w:cs="Times New Roman"/>
          <w:i/>
          <w:color w:val="FF0000"/>
          <w:sz w:val="24"/>
          <w:szCs w:val="24"/>
          <w:lang w:eastAsia="zh-CN"/>
        </w:rPr>
        <w:t xml:space="preserve"> </w:t>
      </w:r>
      <w:r w:rsidR="0022232F" w:rsidRPr="00714393">
        <w:rPr>
          <w:rFonts w:ascii="Times New Roman" w:eastAsia="Times New Roman" w:hAnsi="Times New Roman" w:cs="Times New Roman"/>
          <w:i/>
          <w:color w:val="FF0000"/>
          <w:sz w:val="24"/>
          <w:szCs w:val="24"/>
          <w:lang w:eastAsia="zh-CN"/>
        </w:rPr>
        <w:t>постачання теплової енергії підприємствами житлово-</w:t>
      </w:r>
      <w:r w:rsidR="00714393">
        <w:rPr>
          <w:rFonts w:ascii="Times New Roman" w:eastAsia="Times New Roman" w:hAnsi="Times New Roman" w:cs="Times New Roman"/>
          <w:i/>
          <w:color w:val="FF0000"/>
          <w:sz w:val="24"/>
          <w:szCs w:val="24"/>
          <w:lang w:eastAsia="zh-CN"/>
        </w:rPr>
        <w:t xml:space="preserve"> </w:t>
      </w:r>
      <w:r w:rsidR="0022232F" w:rsidRPr="00714393">
        <w:rPr>
          <w:rFonts w:ascii="Times New Roman" w:eastAsia="Times New Roman" w:hAnsi="Times New Roman" w:cs="Times New Roman"/>
          <w:i/>
          <w:color w:val="FF0000"/>
          <w:sz w:val="24"/>
          <w:szCs w:val="24"/>
          <w:lang w:eastAsia="zh-CN"/>
        </w:rPr>
        <w:t xml:space="preserve">комунального господарства, крім виробництва, транспортування та </w:t>
      </w:r>
      <w:r w:rsidR="00714393" w:rsidRPr="00714393">
        <w:rPr>
          <w:rFonts w:ascii="Times New Roman" w:eastAsia="Times New Roman" w:hAnsi="Times New Roman" w:cs="Times New Roman"/>
          <w:i/>
          <w:color w:val="FF0000"/>
          <w:sz w:val="24"/>
          <w:szCs w:val="24"/>
          <w:lang w:eastAsia="zh-CN"/>
        </w:rPr>
        <w:t xml:space="preserve"> </w:t>
      </w:r>
      <w:r w:rsidR="0022232F" w:rsidRPr="00714393">
        <w:rPr>
          <w:rFonts w:ascii="Times New Roman" w:eastAsia="Times New Roman" w:hAnsi="Times New Roman" w:cs="Times New Roman"/>
          <w:i/>
          <w:color w:val="FF0000"/>
          <w:sz w:val="24"/>
          <w:szCs w:val="24"/>
          <w:lang w:eastAsia="zh-CN"/>
        </w:rPr>
        <w:t xml:space="preserve">постачання теплової енергії за нерегульованим тарифом </w:t>
      </w:r>
      <w:r w:rsidR="0022232F" w:rsidRPr="00714393">
        <w:rPr>
          <w:rFonts w:ascii="Times New Roman" w:eastAsia="Times New Roman" w:hAnsi="Times New Roman" w:cs="Times New Roman"/>
          <w:i/>
          <w:color w:val="FF0000"/>
          <w:sz w:val="24"/>
          <w:szCs w:val="24"/>
          <w:u w:val="single"/>
          <w:lang w:eastAsia="zh-CN"/>
        </w:rPr>
        <w:t>заплановано на третій квартал 2020 року</w:t>
      </w:r>
      <w:r w:rsidR="00714393" w:rsidRPr="00714393">
        <w:rPr>
          <w:rFonts w:ascii="Times New Roman" w:eastAsia="Times New Roman" w:hAnsi="Times New Roman" w:cs="Times New Roman"/>
          <w:i/>
          <w:color w:val="FF0000"/>
          <w:sz w:val="24"/>
          <w:szCs w:val="24"/>
          <w:u w:val="single"/>
          <w:lang w:eastAsia="zh-CN"/>
        </w:rPr>
        <w:t>.</w:t>
      </w:r>
    </w:p>
    <w:p w:rsidR="00714393" w:rsidRPr="00714393" w:rsidRDefault="00714393" w:rsidP="00714393">
      <w:pPr>
        <w:pStyle w:val="af1"/>
        <w:shd w:val="clear" w:color="auto" w:fill="FFFFFF"/>
        <w:spacing w:after="0" w:line="230" w:lineRule="auto"/>
        <w:ind w:left="0" w:firstLine="567"/>
        <w:jc w:val="both"/>
        <w:rPr>
          <w:rFonts w:ascii="Times New Roman" w:eastAsia="Times New Roman" w:hAnsi="Times New Roman" w:cs="Times New Roman"/>
          <w:i/>
          <w:color w:val="FF0000"/>
          <w:sz w:val="24"/>
          <w:szCs w:val="24"/>
          <w:lang w:eastAsia="zh-CN"/>
        </w:rPr>
      </w:pPr>
      <w:r w:rsidRPr="00714393">
        <w:rPr>
          <w:rFonts w:ascii="Times New Roman" w:eastAsia="Times New Roman" w:hAnsi="Times New Roman" w:cs="Times New Roman"/>
          <w:i/>
          <w:color w:val="FF0000"/>
          <w:sz w:val="24"/>
          <w:szCs w:val="24"/>
          <w:lang w:eastAsia="zh-CN"/>
        </w:rPr>
        <w:t>На теперішній час проект розпорядження голови облдержадміністрації, керівника</w:t>
      </w:r>
      <w:r>
        <w:rPr>
          <w:rFonts w:ascii="Times New Roman" w:eastAsia="Times New Roman" w:hAnsi="Times New Roman" w:cs="Times New Roman"/>
          <w:i/>
          <w:color w:val="FF0000"/>
          <w:sz w:val="24"/>
          <w:szCs w:val="24"/>
          <w:lang w:eastAsia="zh-CN"/>
        </w:rPr>
        <w:t xml:space="preserve">  </w:t>
      </w:r>
      <w:r w:rsidRPr="00714393">
        <w:rPr>
          <w:rFonts w:ascii="Times New Roman" w:eastAsia="Times New Roman" w:hAnsi="Times New Roman" w:cs="Times New Roman"/>
          <w:i/>
          <w:color w:val="FF0000"/>
          <w:sz w:val="24"/>
          <w:szCs w:val="24"/>
          <w:lang w:eastAsia="zh-CN"/>
        </w:rPr>
        <w:t xml:space="preserve"> обласної військово-цивільної адміністрації «Про внесення змін до розпорядження голови </w:t>
      </w:r>
      <w:r>
        <w:rPr>
          <w:rFonts w:ascii="Times New Roman" w:eastAsia="Times New Roman" w:hAnsi="Times New Roman" w:cs="Times New Roman"/>
          <w:i/>
          <w:color w:val="FF0000"/>
          <w:sz w:val="24"/>
          <w:szCs w:val="24"/>
          <w:lang w:eastAsia="zh-CN"/>
        </w:rPr>
        <w:t xml:space="preserve">     </w:t>
      </w:r>
      <w:r w:rsidRPr="00714393">
        <w:rPr>
          <w:rFonts w:ascii="Times New Roman" w:eastAsia="Times New Roman" w:hAnsi="Times New Roman" w:cs="Times New Roman"/>
          <w:i/>
          <w:color w:val="FF0000"/>
          <w:sz w:val="24"/>
          <w:szCs w:val="24"/>
          <w:lang w:eastAsia="zh-CN"/>
        </w:rPr>
        <w:lastRenderedPageBreak/>
        <w:t xml:space="preserve">облдержадміністрації, керівника обласної військово-цивільної адміністрації  від 18 травня 2016 року № 405» (щодо надання адміністративних послуг через ЦНАП м. Краматорська) знаходиться на погодженні у структурних підрозділів  облдержадміністрації. Після </w:t>
      </w:r>
      <w:r>
        <w:rPr>
          <w:rFonts w:ascii="Times New Roman" w:eastAsia="Times New Roman" w:hAnsi="Times New Roman" w:cs="Times New Roman"/>
          <w:i/>
          <w:color w:val="FF0000"/>
          <w:sz w:val="24"/>
          <w:szCs w:val="24"/>
          <w:lang w:eastAsia="zh-CN"/>
        </w:rPr>
        <w:t xml:space="preserve">              </w:t>
      </w:r>
      <w:r w:rsidRPr="00714393">
        <w:rPr>
          <w:rFonts w:ascii="Times New Roman" w:eastAsia="Times New Roman" w:hAnsi="Times New Roman" w:cs="Times New Roman"/>
          <w:i/>
          <w:color w:val="FF0000"/>
          <w:sz w:val="24"/>
          <w:szCs w:val="24"/>
          <w:lang w:eastAsia="zh-CN"/>
        </w:rPr>
        <w:t>затвердження зазначеного розпорядження та визначення порядку щодо отримання ліцензій буде визначено порядок щодо надання послуг з ліцензування за допомогою засобів</w:t>
      </w:r>
      <w:r>
        <w:rPr>
          <w:rFonts w:ascii="Times New Roman" w:eastAsia="Times New Roman" w:hAnsi="Times New Roman" w:cs="Times New Roman"/>
          <w:i/>
          <w:color w:val="FF0000"/>
          <w:sz w:val="24"/>
          <w:szCs w:val="24"/>
          <w:lang w:eastAsia="zh-CN"/>
        </w:rPr>
        <w:t xml:space="preserve">                     </w:t>
      </w:r>
      <w:r w:rsidRPr="00714393">
        <w:rPr>
          <w:rFonts w:ascii="Times New Roman" w:eastAsia="Times New Roman" w:hAnsi="Times New Roman" w:cs="Times New Roman"/>
          <w:i/>
          <w:color w:val="FF0000"/>
          <w:sz w:val="24"/>
          <w:szCs w:val="24"/>
          <w:lang w:eastAsia="zh-CN"/>
        </w:rPr>
        <w:t xml:space="preserve"> електронного зв’язку. У зв’язку із внесенням змін до Закону України «Про ліцензування видів господарської діяльності» проект розпорядження потребує доопрацювання (</w:t>
      </w:r>
      <w:r w:rsidRPr="00714393">
        <w:rPr>
          <w:rFonts w:ascii="Times New Roman" w:eastAsia="Times New Roman" w:hAnsi="Times New Roman" w:cs="Times New Roman"/>
          <w:i/>
          <w:color w:val="FF0000"/>
          <w:sz w:val="24"/>
          <w:szCs w:val="24"/>
          <w:u w:val="single"/>
          <w:lang w:eastAsia="zh-CN"/>
        </w:rPr>
        <w:t xml:space="preserve">виконання </w:t>
      </w:r>
      <w:r w:rsidR="000713D0">
        <w:rPr>
          <w:rFonts w:ascii="Times New Roman" w:eastAsia="Times New Roman" w:hAnsi="Times New Roman" w:cs="Times New Roman"/>
          <w:i/>
          <w:color w:val="FF0000"/>
          <w:sz w:val="24"/>
          <w:szCs w:val="24"/>
          <w:u w:val="single"/>
          <w:lang w:eastAsia="zh-CN"/>
        </w:rPr>
        <w:t xml:space="preserve">       </w:t>
      </w:r>
      <w:r w:rsidRPr="00714393">
        <w:rPr>
          <w:rFonts w:ascii="Times New Roman" w:eastAsia="Times New Roman" w:hAnsi="Times New Roman" w:cs="Times New Roman"/>
          <w:i/>
          <w:color w:val="FF0000"/>
          <w:sz w:val="24"/>
          <w:szCs w:val="24"/>
          <w:u w:val="single"/>
          <w:lang w:eastAsia="zh-CN"/>
        </w:rPr>
        <w:t>заходу 40%).</w:t>
      </w:r>
    </w:p>
    <w:p w:rsidR="002D150A" w:rsidRPr="000713D0" w:rsidRDefault="000713D0" w:rsidP="000713D0">
      <w:pPr>
        <w:pStyle w:val="ac"/>
        <w:spacing w:line="230" w:lineRule="auto"/>
        <w:ind w:firstLine="567"/>
        <w:jc w:val="both"/>
        <w:rPr>
          <w:rFonts w:ascii="Times New Roman" w:hAnsi="Times New Roman" w:cs="Times New Roman"/>
          <w:i/>
          <w:sz w:val="24"/>
          <w:szCs w:val="24"/>
          <w:u w:val="single"/>
          <w:lang w:eastAsia="zh-CN"/>
        </w:rPr>
      </w:pPr>
      <w:r>
        <w:rPr>
          <w:rFonts w:ascii="Times New Roman" w:hAnsi="Times New Roman" w:cs="Times New Roman"/>
          <w:sz w:val="24"/>
          <w:szCs w:val="24"/>
          <w:lang w:eastAsia="zh-CN"/>
        </w:rPr>
        <w:t>З</w:t>
      </w:r>
      <w:r w:rsidR="0022232F">
        <w:rPr>
          <w:rFonts w:ascii="Times New Roman" w:hAnsi="Times New Roman" w:cs="Times New Roman"/>
          <w:sz w:val="24"/>
          <w:szCs w:val="24"/>
          <w:lang w:eastAsia="zh-CN"/>
        </w:rPr>
        <w:t xml:space="preserve"> метою забезпечення прозорості видачі документів, надання послуги здійснюється </w:t>
      </w:r>
      <w:r w:rsidR="00CF791D">
        <w:rPr>
          <w:rFonts w:ascii="Times New Roman" w:hAnsi="Times New Roman" w:cs="Times New Roman"/>
          <w:sz w:val="24"/>
          <w:szCs w:val="24"/>
          <w:lang w:eastAsia="zh-CN"/>
        </w:rPr>
        <w:t xml:space="preserve">         </w:t>
      </w:r>
      <w:r w:rsidR="0022232F">
        <w:rPr>
          <w:rFonts w:ascii="Times New Roman" w:hAnsi="Times New Roman" w:cs="Times New Roman"/>
          <w:sz w:val="24"/>
          <w:szCs w:val="24"/>
          <w:lang w:eastAsia="zh-CN"/>
        </w:rPr>
        <w:t xml:space="preserve">виключно через Центр надання адміністративних послуг Краматорської міської ради </w:t>
      </w:r>
      <w:r w:rsidR="00CF791D">
        <w:rPr>
          <w:rFonts w:ascii="Times New Roman" w:hAnsi="Times New Roman" w:cs="Times New Roman"/>
          <w:sz w:val="24"/>
          <w:szCs w:val="24"/>
          <w:lang w:eastAsia="zh-CN"/>
        </w:rPr>
        <w:t xml:space="preserve">                    </w:t>
      </w:r>
      <w:r w:rsidR="0022232F" w:rsidRPr="000713D0">
        <w:rPr>
          <w:rFonts w:ascii="Times New Roman" w:hAnsi="Times New Roman" w:cs="Times New Roman"/>
          <w:i/>
          <w:sz w:val="24"/>
          <w:szCs w:val="24"/>
          <w:u w:val="single"/>
          <w:lang w:eastAsia="zh-CN"/>
        </w:rPr>
        <w:t>(триваючий захід, викону</w:t>
      </w:r>
      <w:r>
        <w:rPr>
          <w:rFonts w:ascii="Times New Roman" w:hAnsi="Times New Roman" w:cs="Times New Roman"/>
          <w:i/>
          <w:sz w:val="24"/>
          <w:szCs w:val="24"/>
          <w:u w:val="single"/>
          <w:lang w:eastAsia="zh-CN"/>
        </w:rPr>
        <w:t>ється протягом 2019-2020 років).</w:t>
      </w:r>
    </w:p>
    <w:p w:rsidR="002D150A" w:rsidRPr="000713D0" w:rsidRDefault="000713D0" w:rsidP="000713D0">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lang w:eastAsia="zh-CN"/>
        </w:rPr>
        <w:t>В</w:t>
      </w:r>
      <w:r w:rsidR="0022232F">
        <w:rPr>
          <w:rFonts w:ascii="Times New Roman" w:hAnsi="Times New Roman" w:cs="Times New Roman"/>
          <w:sz w:val="24"/>
          <w:szCs w:val="24"/>
          <w:lang w:eastAsia="zh-CN"/>
        </w:rPr>
        <w:t xml:space="preserve">жито заходів щодо запобігання конфлікту інтересів шляхом ознайомлення під підпис працівників департаменту екології та природних ресурсів облдержадміністрації, які задіяні у наданні адміністративних послуг </w:t>
      </w:r>
      <w:r w:rsidR="0022232F">
        <w:rPr>
          <w:rFonts w:ascii="Times New Roman" w:hAnsi="Times New Roman" w:cs="Times New Roman"/>
          <w:sz w:val="24"/>
          <w:szCs w:val="24"/>
          <w:shd w:val="clear" w:color="auto" w:fill="FFFFFF"/>
          <w:lang w:bidi="uk-UA"/>
        </w:rPr>
        <w:t xml:space="preserve">з переліком вимог, заборон та обмежень, встановлених </w:t>
      </w:r>
      <w:r w:rsidR="00CF791D">
        <w:rPr>
          <w:rFonts w:ascii="Times New Roman" w:hAnsi="Times New Roman" w:cs="Times New Roman"/>
          <w:sz w:val="24"/>
          <w:szCs w:val="24"/>
          <w:shd w:val="clear" w:color="auto" w:fill="FFFFFF"/>
          <w:lang w:bidi="uk-UA"/>
        </w:rPr>
        <w:t xml:space="preserve">          </w:t>
      </w:r>
      <w:r w:rsidR="0022232F">
        <w:rPr>
          <w:rFonts w:ascii="Times New Roman" w:hAnsi="Times New Roman" w:cs="Times New Roman"/>
          <w:sz w:val="24"/>
          <w:szCs w:val="24"/>
          <w:shd w:val="clear" w:color="auto" w:fill="FFFFFF"/>
          <w:lang w:bidi="uk-UA"/>
        </w:rPr>
        <w:t>З</w:t>
      </w:r>
      <w:r w:rsidR="00CF791D">
        <w:rPr>
          <w:rFonts w:ascii="Times New Roman" w:hAnsi="Times New Roman" w:cs="Times New Roman"/>
          <w:sz w:val="24"/>
          <w:szCs w:val="24"/>
          <w:shd w:val="clear" w:color="auto" w:fill="FFFFFF"/>
          <w:lang w:bidi="uk-UA"/>
        </w:rPr>
        <w:t>аконом України «</w:t>
      </w:r>
      <w:r w:rsidR="0022232F">
        <w:rPr>
          <w:rFonts w:ascii="Times New Roman" w:hAnsi="Times New Roman" w:cs="Times New Roman"/>
          <w:sz w:val="24"/>
          <w:szCs w:val="24"/>
          <w:shd w:val="clear" w:color="auto" w:fill="FFFFFF"/>
          <w:lang w:bidi="uk-UA"/>
        </w:rPr>
        <w:t>Про запобігання корупції</w:t>
      </w:r>
      <w:r w:rsidR="00CF791D">
        <w:rPr>
          <w:rFonts w:ascii="Times New Roman" w:hAnsi="Times New Roman" w:cs="Times New Roman"/>
          <w:sz w:val="24"/>
          <w:szCs w:val="24"/>
          <w:shd w:val="clear" w:color="auto" w:fill="FFFFFF"/>
          <w:lang w:bidi="uk-UA"/>
        </w:rPr>
        <w:t>»</w:t>
      </w:r>
      <w:r w:rsidR="0022232F">
        <w:rPr>
          <w:rFonts w:ascii="Times New Roman" w:hAnsi="Times New Roman" w:cs="Times New Roman"/>
          <w:sz w:val="24"/>
          <w:szCs w:val="24"/>
          <w:shd w:val="clear" w:color="auto" w:fill="FFFFFF"/>
          <w:lang w:bidi="uk-UA"/>
        </w:rPr>
        <w:t xml:space="preserve"> </w:t>
      </w:r>
      <w:r w:rsidR="0022232F" w:rsidRPr="000713D0">
        <w:rPr>
          <w:rFonts w:ascii="Times New Roman" w:hAnsi="Times New Roman" w:cs="Times New Roman"/>
          <w:i/>
          <w:sz w:val="24"/>
          <w:szCs w:val="24"/>
          <w:u w:val="single"/>
          <w:shd w:val="clear" w:color="auto" w:fill="FFFFFF"/>
          <w:lang w:bidi="uk-UA"/>
        </w:rPr>
        <w:t>(триваючий захід, викону</w:t>
      </w:r>
      <w:r>
        <w:rPr>
          <w:rFonts w:ascii="Times New Roman" w:hAnsi="Times New Roman" w:cs="Times New Roman"/>
          <w:i/>
          <w:sz w:val="24"/>
          <w:szCs w:val="24"/>
          <w:u w:val="single"/>
          <w:shd w:val="clear" w:color="auto" w:fill="FFFFFF"/>
          <w:lang w:bidi="uk-UA"/>
        </w:rPr>
        <w:t>ється протягом 2019-2020 років).</w:t>
      </w:r>
    </w:p>
    <w:p w:rsidR="002D150A" w:rsidRPr="000713D0" w:rsidRDefault="000713D0" w:rsidP="000713D0">
      <w:pPr>
        <w:pStyle w:val="af0"/>
        <w:spacing w:line="230" w:lineRule="auto"/>
        <w:ind w:firstLine="567"/>
        <w:jc w:val="both"/>
        <w:rPr>
          <w:i/>
          <w:u w:val="single"/>
          <w:lang w:bidi="uk-UA"/>
        </w:rPr>
      </w:pPr>
      <w:r>
        <w:rPr>
          <w:lang w:bidi="uk-UA"/>
        </w:rPr>
        <w:t>З</w:t>
      </w:r>
      <w:r w:rsidR="0022232F">
        <w:rPr>
          <w:lang w:bidi="uk-UA"/>
        </w:rPr>
        <w:t xml:space="preserve">дійснено перегляд нормативно-правових та організаційно-розпорядчих актів, що регулюють видачу ліцензій при наданні, видачі, анулюванні дозволів на спеціальне використання природних ресурсів у межах територій та об’єктів природно-заповідного фонду та встановлення лімітів використання ресурсів загальнодержавного </w:t>
      </w:r>
      <w:r w:rsidR="0022232F" w:rsidRPr="00CC6ECE">
        <w:rPr>
          <w:lang w:bidi="uk-UA"/>
        </w:rPr>
        <w:t>значення</w:t>
      </w:r>
      <w:r w:rsidR="0022232F" w:rsidRPr="00CC6ECE">
        <w:rPr>
          <w:b/>
          <w:lang w:bidi="uk-UA"/>
        </w:rPr>
        <w:t xml:space="preserve"> </w:t>
      </w:r>
      <w:r w:rsidR="00CC6ECE" w:rsidRPr="000713D0">
        <w:rPr>
          <w:i/>
          <w:u w:val="single"/>
          <w:lang w:bidi="uk-UA"/>
        </w:rPr>
        <w:t>(</w:t>
      </w:r>
      <w:r w:rsidR="0022232F" w:rsidRPr="000713D0">
        <w:rPr>
          <w:i/>
          <w:u w:val="single"/>
          <w:lang w:bidi="uk-UA"/>
        </w:rPr>
        <w:t>триваючий захід, виконується щокварталу протягом 2019-2020 років).</w:t>
      </w:r>
    </w:p>
    <w:p w:rsidR="002D150A" w:rsidRPr="000713D0" w:rsidRDefault="002D150A">
      <w:pPr>
        <w:pStyle w:val="af0"/>
        <w:spacing w:line="230" w:lineRule="auto"/>
        <w:ind w:left="567"/>
        <w:jc w:val="both"/>
        <w:rPr>
          <w:i/>
          <w:u w:val="single"/>
        </w:rPr>
      </w:pPr>
    </w:p>
    <w:p w:rsidR="002D150A" w:rsidRDefault="0022232F" w:rsidP="000713D0">
      <w:pPr>
        <w:pStyle w:val="ac"/>
        <w:spacing w:line="230" w:lineRule="auto"/>
        <w:jc w:val="center"/>
        <w:rPr>
          <w:rFonts w:ascii="Times New Roman" w:hAnsi="Times New Roman" w:cs="Times New Roman"/>
          <w:i/>
          <w:sz w:val="24"/>
          <w:szCs w:val="24"/>
          <w:u w:val="single"/>
        </w:rPr>
      </w:pPr>
      <w:r w:rsidRPr="000713D0">
        <w:rPr>
          <w:rFonts w:ascii="Times New Roman" w:hAnsi="Times New Roman" w:cs="Times New Roman"/>
          <w:i/>
          <w:sz w:val="24"/>
          <w:szCs w:val="24"/>
          <w:u w:val="single"/>
        </w:rPr>
        <w:t>Розділ «Робота з гуманітарною допомогою»</w:t>
      </w:r>
    </w:p>
    <w:p w:rsidR="000713D0" w:rsidRPr="000713D0" w:rsidRDefault="000713D0" w:rsidP="000713D0">
      <w:pPr>
        <w:pStyle w:val="ac"/>
        <w:spacing w:line="230" w:lineRule="auto"/>
        <w:jc w:val="center"/>
      </w:pPr>
    </w:p>
    <w:p w:rsidR="002D150A" w:rsidRPr="000713D0" w:rsidRDefault="000713D0">
      <w:pPr>
        <w:pStyle w:val="ac"/>
        <w:spacing w:line="230" w:lineRule="auto"/>
        <w:ind w:firstLine="708"/>
        <w:jc w:val="both"/>
        <w:rPr>
          <w:i/>
          <w:u w:val="single"/>
        </w:rPr>
      </w:pPr>
      <w:r w:rsidRPr="000713D0">
        <w:rPr>
          <w:rFonts w:ascii="Times New Roman" w:hAnsi="Times New Roman" w:cs="Times New Roman"/>
          <w:sz w:val="24"/>
          <w:szCs w:val="24"/>
        </w:rPr>
        <w:t>Розпорядженням голови облдержадміністрації, керівника обласної військово-</w:t>
      </w:r>
      <w:r>
        <w:rPr>
          <w:rFonts w:ascii="Times New Roman" w:hAnsi="Times New Roman" w:cs="Times New Roman"/>
          <w:sz w:val="24"/>
          <w:szCs w:val="24"/>
        </w:rPr>
        <w:t xml:space="preserve">               </w:t>
      </w:r>
      <w:r w:rsidRPr="000713D0">
        <w:rPr>
          <w:rFonts w:ascii="Times New Roman" w:hAnsi="Times New Roman" w:cs="Times New Roman"/>
          <w:sz w:val="24"/>
          <w:szCs w:val="24"/>
        </w:rPr>
        <w:t xml:space="preserve">цивільної адміністрації від 08 квітня 2020 року № 365/5-20 «Про внесення змін до розпорядження голови облдержадміністрації, керівника обласної військово-цивільної адміністрації від 17 серпня 2016 року № 710» внесені зміни до складу комісії з розподілу гуманітарної  та іншої допомоги населенню Донецької області з метою упорядкування складу комісії. </w:t>
      </w:r>
      <w:r>
        <w:rPr>
          <w:rFonts w:ascii="Times New Roman" w:hAnsi="Times New Roman" w:cs="Times New Roman"/>
          <w:sz w:val="24"/>
          <w:szCs w:val="24"/>
        </w:rPr>
        <w:t xml:space="preserve">          </w:t>
      </w:r>
      <w:r w:rsidRPr="000713D0">
        <w:rPr>
          <w:rFonts w:ascii="Times New Roman" w:hAnsi="Times New Roman" w:cs="Times New Roman"/>
          <w:sz w:val="24"/>
          <w:szCs w:val="24"/>
        </w:rPr>
        <w:t xml:space="preserve">Протягом 2019 року та 9 місяців 2020 року не було отримано гуманітарної допомоги та іншої допомоги населенню. У разі надходження гуманітарної допомоги до її розподілу будуть </w:t>
      </w:r>
      <w:r>
        <w:rPr>
          <w:rFonts w:ascii="Times New Roman" w:hAnsi="Times New Roman" w:cs="Times New Roman"/>
          <w:sz w:val="24"/>
          <w:szCs w:val="24"/>
        </w:rPr>
        <w:t xml:space="preserve">        </w:t>
      </w:r>
      <w:r w:rsidRPr="000713D0">
        <w:rPr>
          <w:rFonts w:ascii="Times New Roman" w:hAnsi="Times New Roman" w:cs="Times New Roman"/>
          <w:sz w:val="24"/>
          <w:szCs w:val="24"/>
        </w:rPr>
        <w:t xml:space="preserve">залучені представника громадськості, засобів масової інформації </w:t>
      </w:r>
      <w:r w:rsidR="00B10AC8" w:rsidRPr="000713D0">
        <w:rPr>
          <w:rFonts w:ascii="Times New Roman" w:hAnsi="Times New Roman" w:cs="Times New Roman"/>
          <w:i/>
          <w:sz w:val="24"/>
          <w:szCs w:val="24"/>
          <w:u w:val="single"/>
        </w:rPr>
        <w:t xml:space="preserve">(триваючий захід, </w:t>
      </w:r>
      <w:r>
        <w:rPr>
          <w:rFonts w:ascii="Times New Roman" w:hAnsi="Times New Roman" w:cs="Times New Roman"/>
          <w:i/>
          <w:sz w:val="24"/>
          <w:szCs w:val="24"/>
          <w:u w:val="single"/>
        </w:rPr>
        <w:t xml:space="preserve">                 </w:t>
      </w:r>
      <w:r w:rsidR="00B10AC8" w:rsidRPr="000713D0">
        <w:rPr>
          <w:rFonts w:ascii="Times New Roman" w:hAnsi="Times New Roman" w:cs="Times New Roman"/>
          <w:i/>
          <w:sz w:val="24"/>
          <w:szCs w:val="24"/>
          <w:u w:val="single"/>
        </w:rPr>
        <w:t>виконується протягом 2019-</w:t>
      </w:r>
      <w:r>
        <w:rPr>
          <w:rFonts w:ascii="Times New Roman" w:hAnsi="Times New Roman" w:cs="Times New Roman"/>
          <w:i/>
          <w:sz w:val="24"/>
          <w:szCs w:val="24"/>
          <w:u w:val="single"/>
        </w:rPr>
        <w:t xml:space="preserve"> </w:t>
      </w:r>
      <w:r w:rsidR="00B10AC8" w:rsidRPr="000713D0">
        <w:rPr>
          <w:rFonts w:ascii="Times New Roman" w:hAnsi="Times New Roman" w:cs="Times New Roman"/>
          <w:i/>
          <w:sz w:val="24"/>
          <w:szCs w:val="24"/>
          <w:u w:val="single"/>
        </w:rPr>
        <w:t>2020 років).</w:t>
      </w:r>
    </w:p>
    <w:p w:rsidR="002D150A" w:rsidRDefault="002D150A">
      <w:pPr>
        <w:pStyle w:val="ac"/>
        <w:spacing w:line="230" w:lineRule="auto"/>
        <w:ind w:left="567"/>
        <w:jc w:val="both"/>
        <w:rPr>
          <w:rFonts w:ascii="Times New Roman" w:hAnsi="Times New Roman" w:cs="Times New Roman"/>
          <w:sz w:val="24"/>
          <w:szCs w:val="24"/>
        </w:rPr>
      </w:pPr>
    </w:p>
    <w:p w:rsidR="002D150A" w:rsidRDefault="0022232F" w:rsidP="000713D0">
      <w:pPr>
        <w:pStyle w:val="ac"/>
        <w:spacing w:line="230" w:lineRule="auto"/>
        <w:jc w:val="center"/>
        <w:rPr>
          <w:rFonts w:ascii="Times New Roman" w:hAnsi="Times New Roman" w:cs="Times New Roman"/>
          <w:i/>
          <w:sz w:val="24"/>
          <w:szCs w:val="24"/>
          <w:u w:val="single"/>
        </w:rPr>
      </w:pPr>
      <w:r w:rsidRPr="000713D0">
        <w:rPr>
          <w:rFonts w:ascii="Times New Roman" w:hAnsi="Times New Roman" w:cs="Times New Roman"/>
          <w:i/>
          <w:sz w:val="24"/>
          <w:szCs w:val="24"/>
          <w:u w:val="single"/>
        </w:rPr>
        <w:t>Розділ «Розвиток базових галузей промисловості»</w:t>
      </w:r>
    </w:p>
    <w:p w:rsidR="000713D0" w:rsidRPr="000713D0" w:rsidRDefault="000713D0" w:rsidP="000713D0">
      <w:pPr>
        <w:pStyle w:val="ac"/>
        <w:spacing w:line="230" w:lineRule="auto"/>
        <w:jc w:val="center"/>
        <w:rPr>
          <w:rFonts w:ascii="Times New Roman" w:hAnsi="Times New Roman" w:cs="Times New Roman"/>
          <w:i/>
          <w:sz w:val="24"/>
          <w:szCs w:val="24"/>
          <w:u w:val="single"/>
        </w:rPr>
      </w:pPr>
    </w:p>
    <w:p w:rsidR="002D150A" w:rsidRDefault="000713D0" w:rsidP="000713D0">
      <w:pPr>
        <w:pStyle w:val="af1"/>
        <w:spacing w:after="0" w:line="230" w:lineRule="auto"/>
        <w:ind w:left="0" w:firstLine="567"/>
        <w:jc w:val="both"/>
        <w:rPr>
          <w:rFonts w:ascii="Times New Roman" w:hAnsi="Times New Roman" w:cs="Times New Roman"/>
          <w:b/>
          <w:sz w:val="24"/>
          <w:szCs w:val="24"/>
        </w:rPr>
      </w:pPr>
      <w:r w:rsidRPr="000713D0">
        <w:rPr>
          <w:rFonts w:ascii="Times New Roman" w:hAnsi="Times New Roman" w:cs="Times New Roman"/>
          <w:sz w:val="24"/>
          <w:szCs w:val="24"/>
        </w:rPr>
        <w:t xml:space="preserve">Попереджено членів обласної комісії по контролю за діяльністю суб’єктів </w:t>
      </w:r>
      <w:r>
        <w:rPr>
          <w:rFonts w:ascii="Times New Roman" w:hAnsi="Times New Roman" w:cs="Times New Roman"/>
          <w:sz w:val="24"/>
          <w:szCs w:val="24"/>
        </w:rPr>
        <w:t xml:space="preserve">                           </w:t>
      </w:r>
      <w:r w:rsidRPr="000713D0">
        <w:rPr>
          <w:rFonts w:ascii="Times New Roman" w:hAnsi="Times New Roman" w:cs="Times New Roman"/>
          <w:sz w:val="24"/>
          <w:szCs w:val="24"/>
        </w:rPr>
        <w:t xml:space="preserve">господарювання, що здійснюють операції з металобрухтом про персональну </w:t>
      </w:r>
      <w:r>
        <w:rPr>
          <w:rFonts w:ascii="Times New Roman" w:hAnsi="Times New Roman" w:cs="Times New Roman"/>
          <w:sz w:val="24"/>
          <w:szCs w:val="24"/>
        </w:rPr>
        <w:t xml:space="preserve">                               </w:t>
      </w:r>
      <w:r w:rsidRPr="000713D0">
        <w:rPr>
          <w:rFonts w:ascii="Times New Roman" w:hAnsi="Times New Roman" w:cs="Times New Roman"/>
          <w:sz w:val="24"/>
          <w:szCs w:val="24"/>
        </w:rPr>
        <w:t xml:space="preserve">відповідальність за порушення вимог чинного законодавства під час обстеження </w:t>
      </w:r>
      <w:r>
        <w:rPr>
          <w:rFonts w:ascii="Times New Roman" w:hAnsi="Times New Roman" w:cs="Times New Roman"/>
          <w:sz w:val="24"/>
          <w:szCs w:val="24"/>
        </w:rPr>
        <w:t xml:space="preserve">                     </w:t>
      </w:r>
      <w:r w:rsidRPr="000713D0">
        <w:rPr>
          <w:rFonts w:ascii="Times New Roman" w:hAnsi="Times New Roman" w:cs="Times New Roman"/>
          <w:sz w:val="24"/>
          <w:szCs w:val="24"/>
        </w:rPr>
        <w:t xml:space="preserve">спеціалізованих або спеціальних металургійних переробних підприємств та їх приймальних пунктів </w:t>
      </w:r>
      <w:r w:rsidR="0022232F" w:rsidRPr="000713D0">
        <w:rPr>
          <w:rFonts w:ascii="Times New Roman" w:hAnsi="Times New Roman" w:cs="Times New Roman"/>
          <w:i/>
          <w:sz w:val="24"/>
          <w:szCs w:val="24"/>
          <w:u w:val="single"/>
        </w:rPr>
        <w:t>(триваючий захід, виконується пос</w:t>
      </w:r>
      <w:r w:rsidRPr="000713D0">
        <w:rPr>
          <w:rFonts w:ascii="Times New Roman" w:hAnsi="Times New Roman" w:cs="Times New Roman"/>
          <w:i/>
          <w:sz w:val="24"/>
          <w:szCs w:val="24"/>
          <w:u w:val="single"/>
        </w:rPr>
        <w:t>тійно протягом 2019-2020 років).</w:t>
      </w:r>
    </w:p>
    <w:p w:rsidR="002D150A" w:rsidRPr="000713D0" w:rsidRDefault="000713D0" w:rsidP="000713D0">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З</w:t>
      </w:r>
      <w:r w:rsidR="0022232F">
        <w:rPr>
          <w:rFonts w:ascii="Times New Roman" w:hAnsi="Times New Roman" w:cs="Times New Roman"/>
          <w:sz w:val="24"/>
          <w:szCs w:val="24"/>
        </w:rPr>
        <w:t xml:space="preserve">абезпечено посилення контролю з боку керівництва департаменту базових галузей промисловості облдержадміністрації за роботою обласної комісії по контролю за діяльністю суб’єктів господарювання, що здійснюють операції з металобрухтом </w:t>
      </w:r>
      <w:r w:rsidR="0022232F" w:rsidRPr="000713D0">
        <w:rPr>
          <w:rFonts w:ascii="Times New Roman" w:hAnsi="Times New Roman" w:cs="Times New Roman"/>
          <w:i/>
          <w:sz w:val="24"/>
          <w:szCs w:val="24"/>
          <w:u w:val="single"/>
        </w:rPr>
        <w:t xml:space="preserve">(триваючий захід, </w:t>
      </w:r>
      <w:r w:rsidR="00A95FE0" w:rsidRPr="000713D0">
        <w:rPr>
          <w:rFonts w:ascii="Times New Roman" w:hAnsi="Times New Roman" w:cs="Times New Roman"/>
          <w:i/>
          <w:sz w:val="24"/>
          <w:szCs w:val="24"/>
          <w:u w:val="single"/>
        </w:rPr>
        <w:t xml:space="preserve">         </w:t>
      </w:r>
      <w:r w:rsidR="0022232F" w:rsidRPr="000713D0">
        <w:rPr>
          <w:rFonts w:ascii="Times New Roman" w:hAnsi="Times New Roman" w:cs="Times New Roman"/>
          <w:i/>
          <w:sz w:val="24"/>
          <w:szCs w:val="24"/>
          <w:u w:val="single"/>
        </w:rPr>
        <w:t>виконується постійно протягом 2019-2020 років).</w:t>
      </w:r>
    </w:p>
    <w:p w:rsidR="002D150A" w:rsidRDefault="0022232F">
      <w:pPr>
        <w:pStyle w:val="ac"/>
        <w:spacing w:line="23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p>
    <w:p w:rsidR="002D150A" w:rsidRDefault="0022232F" w:rsidP="000713D0">
      <w:pPr>
        <w:pStyle w:val="ac"/>
        <w:spacing w:line="230" w:lineRule="auto"/>
        <w:jc w:val="center"/>
        <w:rPr>
          <w:rFonts w:ascii="Times New Roman" w:hAnsi="Times New Roman" w:cs="Times New Roman"/>
          <w:i/>
          <w:sz w:val="24"/>
          <w:szCs w:val="24"/>
          <w:u w:val="single"/>
        </w:rPr>
      </w:pPr>
      <w:r w:rsidRPr="000713D0">
        <w:rPr>
          <w:rFonts w:ascii="Times New Roman" w:hAnsi="Times New Roman" w:cs="Times New Roman"/>
          <w:i/>
          <w:sz w:val="24"/>
          <w:szCs w:val="24"/>
          <w:u w:val="single"/>
        </w:rPr>
        <w:t>Розділ «Територіальна оборона»</w:t>
      </w:r>
    </w:p>
    <w:p w:rsidR="000713D0" w:rsidRPr="000713D0" w:rsidRDefault="000713D0" w:rsidP="000713D0">
      <w:pPr>
        <w:pStyle w:val="ac"/>
        <w:spacing w:line="230" w:lineRule="auto"/>
        <w:jc w:val="center"/>
        <w:rPr>
          <w:rFonts w:ascii="Times New Roman" w:hAnsi="Times New Roman" w:cs="Times New Roman"/>
          <w:i/>
          <w:sz w:val="24"/>
          <w:szCs w:val="24"/>
          <w:u w:val="single"/>
        </w:rPr>
      </w:pPr>
    </w:p>
    <w:p w:rsidR="002D150A" w:rsidRPr="000713D0" w:rsidRDefault="0022232F" w:rsidP="00A95FE0">
      <w:pPr>
        <w:pStyle w:val="ac"/>
        <w:spacing w:line="230" w:lineRule="auto"/>
        <w:ind w:firstLine="708"/>
        <w:jc w:val="both"/>
        <w:rPr>
          <w:i/>
          <w:u w:val="single"/>
        </w:rPr>
      </w:pPr>
      <w:r w:rsidRPr="00A95FE0">
        <w:rPr>
          <w:rFonts w:ascii="Times New Roman" w:hAnsi="Times New Roman" w:cs="Times New Roman"/>
          <w:sz w:val="24"/>
          <w:szCs w:val="24"/>
        </w:rPr>
        <w:t xml:space="preserve">Департаментом з питань цивільного захисту, мобілізаційної та оборонної роботи </w:t>
      </w:r>
      <w:r w:rsidR="00A95FE0">
        <w:rPr>
          <w:rFonts w:ascii="Times New Roman" w:hAnsi="Times New Roman" w:cs="Times New Roman"/>
          <w:sz w:val="24"/>
          <w:szCs w:val="24"/>
        </w:rPr>
        <w:t xml:space="preserve">         </w:t>
      </w:r>
      <w:r w:rsidRPr="00A95FE0">
        <w:rPr>
          <w:rFonts w:ascii="Times New Roman" w:hAnsi="Times New Roman" w:cs="Times New Roman"/>
          <w:sz w:val="24"/>
          <w:szCs w:val="24"/>
        </w:rPr>
        <w:t>облдержадміністрації</w:t>
      </w:r>
      <w:r w:rsidR="00A95FE0">
        <w:rPr>
          <w:rFonts w:ascii="Times New Roman" w:hAnsi="Times New Roman" w:cs="Times New Roman"/>
          <w:i/>
          <w:sz w:val="24"/>
          <w:szCs w:val="24"/>
        </w:rPr>
        <w:t xml:space="preserve"> </w:t>
      </w:r>
      <w:r>
        <w:rPr>
          <w:rFonts w:ascii="Times New Roman" w:hAnsi="Times New Roman" w:cs="Times New Roman"/>
          <w:sz w:val="24"/>
          <w:szCs w:val="24"/>
        </w:rPr>
        <w:t xml:space="preserve">встановлено додатковий контроль за цільовим використанням </w:t>
      </w:r>
      <w:r w:rsidR="00A95FE0">
        <w:rPr>
          <w:rFonts w:ascii="Times New Roman" w:hAnsi="Times New Roman" w:cs="Times New Roman"/>
          <w:sz w:val="24"/>
          <w:szCs w:val="24"/>
        </w:rPr>
        <w:t xml:space="preserve">                   </w:t>
      </w:r>
      <w:r>
        <w:rPr>
          <w:rFonts w:ascii="Times New Roman" w:hAnsi="Times New Roman" w:cs="Times New Roman"/>
          <w:sz w:val="24"/>
          <w:szCs w:val="24"/>
        </w:rPr>
        <w:t xml:space="preserve">виділених бюджетних коштів на реалізацію регіональної Програми забезпечення заходів з </w:t>
      </w:r>
      <w:r w:rsidR="00A95FE0">
        <w:rPr>
          <w:rFonts w:ascii="Times New Roman" w:hAnsi="Times New Roman" w:cs="Times New Roman"/>
          <w:sz w:val="24"/>
          <w:szCs w:val="24"/>
        </w:rPr>
        <w:t xml:space="preserve">     </w:t>
      </w:r>
      <w:r>
        <w:rPr>
          <w:rFonts w:ascii="Times New Roman" w:hAnsi="Times New Roman" w:cs="Times New Roman"/>
          <w:sz w:val="24"/>
          <w:szCs w:val="24"/>
        </w:rPr>
        <w:t>підготовки територіальної оборони Донецької області на 2018-2019 роки</w:t>
      </w:r>
      <w:r>
        <w:rPr>
          <w:rFonts w:ascii="Times New Roman" w:hAnsi="Times New Roman" w:cs="Times New Roman"/>
          <w:b/>
          <w:sz w:val="24"/>
          <w:szCs w:val="24"/>
        </w:rPr>
        <w:t xml:space="preserve">» </w:t>
      </w:r>
      <w:r w:rsidRPr="000713D0">
        <w:rPr>
          <w:rFonts w:ascii="Times New Roman" w:hAnsi="Times New Roman" w:cs="Times New Roman"/>
          <w:i/>
          <w:sz w:val="24"/>
          <w:szCs w:val="24"/>
          <w:u w:val="single"/>
        </w:rPr>
        <w:t xml:space="preserve">(заплановано на </w:t>
      </w:r>
      <w:r w:rsidRPr="000713D0">
        <w:rPr>
          <w:rFonts w:ascii="Times New Roman" w:hAnsi="Times New Roman" w:cs="Times New Roman"/>
          <w:i/>
          <w:sz w:val="24"/>
          <w:szCs w:val="24"/>
          <w:u w:val="single"/>
          <w:lang w:val="en-US"/>
        </w:rPr>
        <w:t>IV</w:t>
      </w:r>
      <w:r w:rsidRPr="000713D0">
        <w:rPr>
          <w:rFonts w:ascii="Times New Roman" w:hAnsi="Times New Roman" w:cs="Times New Roman"/>
          <w:i/>
          <w:sz w:val="24"/>
          <w:szCs w:val="24"/>
          <w:u w:val="single"/>
        </w:rPr>
        <w:t xml:space="preserve"> квартал 2018 року, IV квартал 201</w:t>
      </w:r>
      <w:r w:rsidR="000713D0">
        <w:rPr>
          <w:rFonts w:ascii="Times New Roman" w:hAnsi="Times New Roman" w:cs="Times New Roman"/>
          <w:i/>
          <w:sz w:val="24"/>
          <w:szCs w:val="24"/>
          <w:u w:val="single"/>
        </w:rPr>
        <w:t>9 року, захід виконується 100%).</w:t>
      </w:r>
    </w:p>
    <w:p w:rsidR="000713D0" w:rsidRDefault="000713D0" w:rsidP="000713D0">
      <w:pPr>
        <w:pStyle w:val="ac"/>
        <w:spacing w:line="230" w:lineRule="auto"/>
        <w:ind w:firstLine="567"/>
        <w:jc w:val="both"/>
        <w:rPr>
          <w:rFonts w:ascii="Times New Roman" w:hAnsi="Times New Roman" w:cs="Times New Roman"/>
          <w:sz w:val="24"/>
          <w:szCs w:val="24"/>
        </w:rPr>
      </w:pPr>
    </w:p>
    <w:p w:rsidR="000713D0" w:rsidRDefault="000713D0" w:rsidP="000713D0">
      <w:pPr>
        <w:pStyle w:val="ac"/>
        <w:spacing w:line="230" w:lineRule="auto"/>
        <w:ind w:firstLine="567"/>
        <w:jc w:val="both"/>
        <w:rPr>
          <w:rFonts w:ascii="Times New Roman" w:hAnsi="Times New Roman" w:cs="Times New Roman"/>
          <w:sz w:val="24"/>
          <w:szCs w:val="24"/>
        </w:rPr>
      </w:pPr>
    </w:p>
    <w:p w:rsidR="002D150A" w:rsidRPr="000713D0" w:rsidRDefault="000713D0" w:rsidP="000713D0">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lastRenderedPageBreak/>
        <w:t>Д</w:t>
      </w:r>
      <w:r w:rsidR="0022232F">
        <w:rPr>
          <w:rFonts w:ascii="Times New Roman" w:hAnsi="Times New Roman" w:cs="Times New Roman"/>
          <w:sz w:val="24"/>
          <w:szCs w:val="24"/>
        </w:rPr>
        <w:t xml:space="preserve">о 15 лютого поінформовано облдержадміністрацію, обласну військово-цивільну </w:t>
      </w:r>
      <w:r w:rsidR="00A95FE0">
        <w:rPr>
          <w:rFonts w:ascii="Times New Roman" w:hAnsi="Times New Roman" w:cs="Times New Roman"/>
          <w:sz w:val="24"/>
          <w:szCs w:val="24"/>
        </w:rPr>
        <w:t xml:space="preserve">         </w:t>
      </w:r>
      <w:r w:rsidR="0022232F">
        <w:rPr>
          <w:rFonts w:ascii="Times New Roman" w:hAnsi="Times New Roman" w:cs="Times New Roman"/>
          <w:sz w:val="24"/>
          <w:szCs w:val="24"/>
        </w:rPr>
        <w:t xml:space="preserve">адміністрацію про хід реалізації Програми листом від 08.02.2019 № 0.42/05-12/170/0/101-19 </w:t>
      </w:r>
      <w:r w:rsidR="0022232F" w:rsidRPr="000713D0">
        <w:rPr>
          <w:rFonts w:ascii="Times New Roman" w:hAnsi="Times New Roman" w:cs="Times New Roman"/>
          <w:i/>
          <w:sz w:val="24"/>
          <w:szCs w:val="24"/>
          <w:u w:val="single"/>
        </w:rPr>
        <w:t>(триваючий захід, виконується щороку до 15 лютого, виконання заходу 100%).</w:t>
      </w:r>
    </w:p>
    <w:p w:rsidR="002D150A" w:rsidRDefault="002D150A">
      <w:pPr>
        <w:pStyle w:val="ac"/>
        <w:spacing w:line="230" w:lineRule="auto"/>
        <w:ind w:right="-284" w:firstLine="567"/>
        <w:jc w:val="both"/>
        <w:rPr>
          <w:rFonts w:ascii="Times New Roman" w:hAnsi="Times New Roman" w:cs="Times New Roman"/>
          <w:sz w:val="24"/>
          <w:szCs w:val="24"/>
        </w:rPr>
      </w:pPr>
    </w:p>
    <w:p w:rsidR="002D150A" w:rsidRPr="000713D0" w:rsidRDefault="0022232F">
      <w:pPr>
        <w:pStyle w:val="ac"/>
        <w:spacing w:line="230" w:lineRule="auto"/>
        <w:ind w:left="142" w:firstLine="566"/>
        <w:jc w:val="both"/>
        <w:rPr>
          <w:rFonts w:ascii="Times New Roman" w:hAnsi="Times New Roman" w:cs="Times New Roman"/>
          <w:b/>
          <w:i/>
          <w:color w:val="00B0F0"/>
          <w:sz w:val="24"/>
          <w:szCs w:val="24"/>
          <w:u w:val="single"/>
        </w:rPr>
      </w:pPr>
      <w:r w:rsidRPr="000713D0">
        <w:rPr>
          <w:rFonts w:ascii="Times New Roman" w:hAnsi="Times New Roman" w:cs="Times New Roman"/>
          <w:i/>
          <w:sz w:val="24"/>
          <w:szCs w:val="24"/>
          <w:u w:val="single"/>
        </w:rPr>
        <w:t xml:space="preserve">Висновки та пропозиції за результатами проведеного моніторингу впровадження </w:t>
      </w:r>
      <w:r w:rsidR="00A95FE0" w:rsidRPr="000713D0">
        <w:rPr>
          <w:rFonts w:ascii="Times New Roman" w:hAnsi="Times New Roman" w:cs="Times New Roman"/>
          <w:i/>
          <w:sz w:val="24"/>
          <w:szCs w:val="24"/>
          <w:u w:val="single"/>
        </w:rPr>
        <w:t xml:space="preserve">                </w:t>
      </w:r>
      <w:r w:rsidRPr="000713D0">
        <w:rPr>
          <w:rFonts w:ascii="Times New Roman" w:hAnsi="Times New Roman" w:cs="Times New Roman"/>
          <w:i/>
          <w:sz w:val="24"/>
          <w:szCs w:val="24"/>
          <w:u w:val="single"/>
        </w:rPr>
        <w:t>заходів,</w:t>
      </w:r>
      <w:r w:rsidRPr="000713D0">
        <w:rPr>
          <w:rFonts w:ascii="Times New Roman" w:hAnsi="Times New Roman" w:cs="Times New Roman"/>
          <w:b/>
          <w:i/>
          <w:sz w:val="24"/>
          <w:szCs w:val="24"/>
          <w:u w:val="single"/>
        </w:rPr>
        <w:t xml:space="preserve"> </w:t>
      </w:r>
      <w:r w:rsidRPr="000713D0">
        <w:rPr>
          <w:rFonts w:ascii="Times New Roman" w:hAnsi="Times New Roman" w:cs="Times New Roman"/>
          <w:i/>
          <w:sz w:val="24"/>
          <w:szCs w:val="24"/>
          <w:u w:val="single"/>
        </w:rPr>
        <w:t>передбачених Антикорупційною програмою</w:t>
      </w:r>
      <w:r w:rsidRPr="000713D0">
        <w:rPr>
          <w:rFonts w:ascii="Times New Roman" w:hAnsi="Times New Roman" w:cs="Times New Roman"/>
          <w:b/>
          <w:i/>
          <w:sz w:val="24"/>
          <w:szCs w:val="24"/>
          <w:u w:val="single"/>
        </w:rPr>
        <w:t>:</w:t>
      </w:r>
    </w:p>
    <w:p w:rsidR="002D150A" w:rsidRDefault="0022232F">
      <w:pPr>
        <w:pStyle w:val="ac"/>
        <w:numPr>
          <w:ilvl w:val="0"/>
          <w:numId w:val="1"/>
        </w:numPr>
        <w:spacing w:line="230" w:lineRule="auto"/>
        <w:ind w:left="142" w:firstLine="0"/>
        <w:jc w:val="both"/>
        <w:rPr>
          <w:rFonts w:ascii="Times New Roman" w:hAnsi="Times New Roman" w:cs="Times New Roman"/>
          <w:color w:val="00B0F0"/>
          <w:sz w:val="24"/>
          <w:szCs w:val="24"/>
        </w:rPr>
      </w:pPr>
      <w:r>
        <w:rPr>
          <w:rFonts w:ascii="Times New Roman" w:hAnsi="Times New Roman" w:cs="Times New Roman"/>
          <w:sz w:val="24"/>
          <w:szCs w:val="24"/>
        </w:rPr>
        <w:t>визнати виконання заходів Антикорупційної програми</w:t>
      </w:r>
      <w:r w:rsidR="00F95BBD">
        <w:rPr>
          <w:rFonts w:ascii="Times New Roman" w:hAnsi="Times New Roman" w:cs="Times New Roman"/>
          <w:sz w:val="24"/>
          <w:szCs w:val="24"/>
        </w:rPr>
        <w:t xml:space="preserve"> </w:t>
      </w:r>
      <w:r w:rsidR="00F95BBD" w:rsidRPr="000713D0">
        <w:rPr>
          <w:rFonts w:ascii="Times New Roman" w:hAnsi="Times New Roman" w:cs="Times New Roman"/>
          <w:color w:val="FF0000"/>
          <w:sz w:val="24"/>
          <w:szCs w:val="24"/>
        </w:rPr>
        <w:t>на належному рівні</w:t>
      </w:r>
      <w:r>
        <w:rPr>
          <w:rFonts w:ascii="Times New Roman" w:hAnsi="Times New Roman" w:cs="Times New Roman"/>
          <w:sz w:val="24"/>
          <w:szCs w:val="24"/>
        </w:rPr>
        <w:t xml:space="preserve">; </w:t>
      </w:r>
    </w:p>
    <w:p w:rsidR="002D150A" w:rsidRPr="00A95FE0" w:rsidRDefault="0022232F" w:rsidP="00A95FE0">
      <w:pPr>
        <w:pStyle w:val="af1"/>
        <w:numPr>
          <w:ilvl w:val="0"/>
          <w:numId w:val="1"/>
        </w:numPr>
        <w:spacing w:after="0" w:line="230" w:lineRule="auto"/>
        <w:ind w:left="142" w:firstLine="0"/>
        <w:jc w:val="both"/>
        <w:rPr>
          <w:rFonts w:ascii="Times New Roman" w:hAnsi="Times New Roman" w:cs="Times New Roman"/>
          <w:sz w:val="28"/>
          <w:szCs w:val="28"/>
        </w:rPr>
      </w:pPr>
      <w:r w:rsidRPr="00A95FE0">
        <w:rPr>
          <w:rFonts w:ascii="Times New Roman" w:hAnsi="Times New Roman" w:cs="Times New Roman"/>
          <w:sz w:val="24"/>
          <w:szCs w:val="24"/>
        </w:rPr>
        <w:t>за результатами проведеного моніторингу Антикорупційної пр</w:t>
      </w:r>
      <w:r w:rsidR="00736A3B" w:rsidRPr="00A95FE0">
        <w:rPr>
          <w:rFonts w:ascii="Times New Roman" w:hAnsi="Times New Roman" w:cs="Times New Roman"/>
          <w:sz w:val="24"/>
          <w:szCs w:val="24"/>
        </w:rPr>
        <w:t xml:space="preserve">ограми та оцінки її </w:t>
      </w:r>
      <w:r w:rsidR="00A95FE0">
        <w:rPr>
          <w:rFonts w:ascii="Times New Roman" w:hAnsi="Times New Roman" w:cs="Times New Roman"/>
          <w:sz w:val="24"/>
          <w:szCs w:val="24"/>
        </w:rPr>
        <w:t xml:space="preserve">         </w:t>
      </w:r>
      <w:r w:rsidR="00736A3B" w:rsidRPr="00A95FE0">
        <w:rPr>
          <w:rFonts w:ascii="Times New Roman" w:hAnsi="Times New Roman" w:cs="Times New Roman"/>
          <w:sz w:val="24"/>
          <w:szCs w:val="24"/>
        </w:rPr>
        <w:t xml:space="preserve">виконання </w:t>
      </w:r>
      <w:r w:rsidRPr="00A95FE0">
        <w:rPr>
          <w:rFonts w:ascii="Times New Roman" w:hAnsi="Times New Roman" w:cs="Times New Roman"/>
          <w:sz w:val="24"/>
          <w:szCs w:val="24"/>
        </w:rPr>
        <w:t xml:space="preserve"> </w:t>
      </w:r>
      <w:r w:rsidR="00A95FE0" w:rsidRPr="00A95FE0">
        <w:rPr>
          <w:rFonts w:ascii="Times New Roman" w:hAnsi="Times New Roman" w:cs="Times New Roman"/>
          <w:sz w:val="24"/>
          <w:szCs w:val="24"/>
        </w:rPr>
        <w:t>не встановлено підстав</w:t>
      </w:r>
      <w:r w:rsidR="00A95FE0">
        <w:rPr>
          <w:rFonts w:ascii="Times New Roman" w:hAnsi="Times New Roman" w:cs="Times New Roman"/>
          <w:sz w:val="24"/>
          <w:szCs w:val="24"/>
        </w:rPr>
        <w:t xml:space="preserve"> для її перегляду.</w:t>
      </w:r>
    </w:p>
    <w:p w:rsidR="00102856" w:rsidRDefault="00102856">
      <w:pPr>
        <w:pStyle w:val="ac"/>
        <w:spacing w:line="230" w:lineRule="auto"/>
        <w:rPr>
          <w:rFonts w:ascii="Times New Roman" w:hAnsi="Times New Roman" w:cs="Times New Roman"/>
          <w:sz w:val="24"/>
          <w:szCs w:val="24"/>
        </w:rPr>
      </w:pPr>
    </w:p>
    <w:p w:rsidR="002D150A" w:rsidRDefault="0022232F">
      <w:pPr>
        <w:pStyle w:val="ac"/>
        <w:spacing w:line="230" w:lineRule="auto"/>
        <w:rPr>
          <w:rFonts w:ascii="Times New Roman" w:hAnsi="Times New Roman" w:cs="Times New Roman"/>
          <w:sz w:val="24"/>
          <w:szCs w:val="24"/>
        </w:rPr>
      </w:pPr>
      <w:r>
        <w:rPr>
          <w:rFonts w:ascii="Times New Roman" w:hAnsi="Times New Roman" w:cs="Times New Roman"/>
          <w:sz w:val="24"/>
          <w:szCs w:val="24"/>
        </w:rPr>
        <w:t>Голова Комісії – керівник апарату</w:t>
      </w:r>
    </w:p>
    <w:p w:rsidR="002D150A" w:rsidRDefault="0022232F">
      <w:pPr>
        <w:pStyle w:val="ac"/>
        <w:spacing w:line="230" w:lineRule="auto"/>
      </w:pPr>
      <w:r>
        <w:rPr>
          <w:rFonts w:ascii="Times New Roman" w:hAnsi="Times New Roman" w:cs="Times New Roman"/>
          <w:sz w:val="24"/>
          <w:szCs w:val="24"/>
        </w:rPr>
        <w:t>облдержадміністрації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О.І. Свинаренко</w:t>
      </w:r>
    </w:p>
    <w:p w:rsidR="002D150A" w:rsidRDefault="002D150A">
      <w:pPr>
        <w:pStyle w:val="ac"/>
        <w:spacing w:line="230" w:lineRule="auto"/>
        <w:rPr>
          <w:rFonts w:ascii="Times New Roman" w:hAnsi="Times New Roman" w:cs="Times New Roman"/>
          <w:sz w:val="24"/>
          <w:szCs w:val="24"/>
        </w:rPr>
      </w:pPr>
    </w:p>
    <w:p w:rsidR="00102856" w:rsidRDefault="00102856">
      <w:pPr>
        <w:pStyle w:val="ac"/>
        <w:spacing w:line="230" w:lineRule="auto"/>
        <w:rPr>
          <w:rFonts w:ascii="Times New Roman" w:hAnsi="Times New Roman" w:cs="Times New Roman"/>
          <w:sz w:val="24"/>
          <w:szCs w:val="24"/>
        </w:rPr>
      </w:pPr>
    </w:p>
    <w:p w:rsidR="002D150A" w:rsidRDefault="0022232F">
      <w:pPr>
        <w:pStyle w:val="ac"/>
        <w:spacing w:line="230" w:lineRule="auto"/>
        <w:rPr>
          <w:rFonts w:ascii="Times New Roman" w:hAnsi="Times New Roman" w:cs="Times New Roman"/>
          <w:sz w:val="24"/>
          <w:szCs w:val="24"/>
        </w:rPr>
      </w:pPr>
      <w:r>
        <w:rPr>
          <w:rFonts w:ascii="Times New Roman" w:hAnsi="Times New Roman" w:cs="Times New Roman"/>
          <w:sz w:val="24"/>
          <w:szCs w:val="24"/>
        </w:rPr>
        <w:t>Секретар Комісії – головний спеціаліст</w:t>
      </w:r>
    </w:p>
    <w:p w:rsidR="002D150A" w:rsidRDefault="0022232F">
      <w:pPr>
        <w:pStyle w:val="ac"/>
        <w:spacing w:line="230" w:lineRule="auto"/>
        <w:rPr>
          <w:rFonts w:ascii="Times New Roman" w:hAnsi="Times New Roman" w:cs="Times New Roman"/>
          <w:sz w:val="24"/>
          <w:szCs w:val="24"/>
        </w:rPr>
      </w:pPr>
      <w:r>
        <w:rPr>
          <w:rFonts w:ascii="Times New Roman" w:hAnsi="Times New Roman" w:cs="Times New Roman"/>
          <w:sz w:val="24"/>
          <w:szCs w:val="24"/>
        </w:rPr>
        <w:t>відділу запобігання та виявлення корупції</w:t>
      </w:r>
    </w:p>
    <w:p w:rsidR="002D150A" w:rsidRDefault="0022232F">
      <w:pPr>
        <w:pStyle w:val="ac"/>
        <w:spacing w:line="230" w:lineRule="auto"/>
        <w:rPr>
          <w:rFonts w:ascii="Times New Roman" w:hAnsi="Times New Roman" w:cs="Times New Roman"/>
          <w:sz w:val="24"/>
          <w:szCs w:val="24"/>
        </w:rPr>
      </w:pPr>
      <w:r>
        <w:rPr>
          <w:rFonts w:ascii="Times New Roman" w:hAnsi="Times New Roman" w:cs="Times New Roman"/>
          <w:sz w:val="24"/>
          <w:szCs w:val="24"/>
        </w:rPr>
        <w:t>управління взаємодії з правоохоронними</w:t>
      </w:r>
    </w:p>
    <w:p w:rsidR="002D150A" w:rsidRDefault="0022232F">
      <w:pPr>
        <w:pStyle w:val="ac"/>
        <w:spacing w:line="230" w:lineRule="auto"/>
        <w:rPr>
          <w:rFonts w:ascii="Times New Roman" w:hAnsi="Times New Roman" w:cs="Times New Roman"/>
          <w:sz w:val="24"/>
          <w:szCs w:val="24"/>
        </w:rPr>
      </w:pPr>
      <w:r>
        <w:rPr>
          <w:rFonts w:ascii="Times New Roman" w:hAnsi="Times New Roman" w:cs="Times New Roman"/>
          <w:sz w:val="24"/>
          <w:szCs w:val="24"/>
        </w:rPr>
        <w:t xml:space="preserve">органами, запобігання та виявлення корупції </w:t>
      </w:r>
    </w:p>
    <w:p w:rsidR="002D150A" w:rsidRDefault="0022232F">
      <w:pPr>
        <w:pStyle w:val="ac"/>
        <w:spacing w:line="230" w:lineRule="auto"/>
      </w:pPr>
      <w:r>
        <w:rPr>
          <w:rFonts w:ascii="Times New Roman" w:hAnsi="Times New Roman" w:cs="Times New Roman"/>
          <w:sz w:val="24"/>
          <w:szCs w:val="24"/>
        </w:rPr>
        <w:t>облдержадміністрації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М.О. Козленко</w:t>
      </w:r>
    </w:p>
    <w:sectPr w:rsidR="002D150A" w:rsidSect="001458E7">
      <w:headerReference w:type="default" r:id="rId10"/>
      <w:headerReference w:type="first" r:id="rId11"/>
      <w:pgSz w:w="11906" w:h="16838"/>
      <w:pgMar w:top="765" w:right="707" w:bottom="567" w:left="1701" w:header="708" w:footer="0" w:gutter="0"/>
      <w:pgNumType w:start="1"/>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736" w:rsidRDefault="004F5736">
      <w:pPr>
        <w:spacing w:after="0" w:line="240" w:lineRule="auto"/>
      </w:pPr>
      <w:r>
        <w:separator/>
      </w:r>
    </w:p>
  </w:endnote>
  <w:endnote w:type="continuationSeparator" w:id="0">
    <w:p w:rsidR="004F5736" w:rsidRDefault="004F5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736" w:rsidRDefault="004F5736">
      <w:pPr>
        <w:spacing w:after="0" w:line="240" w:lineRule="auto"/>
      </w:pPr>
      <w:r>
        <w:separator/>
      </w:r>
    </w:p>
  </w:footnote>
  <w:footnote w:type="continuationSeparator" w:id="0">
    <w:p w:rsidR="004F5736" w:rsidRDefault="004F5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108245"/>
      <w:docPartObj>
        <w:docPartGallery w:val="Page Numbers (Top of Page)"/>
        <w:docPartUnique/>
      </w:docPartObj>
    </w:sdtPr>
    <w:sdtEndPr/>
    <w:sdtContent>
      <w:p w:rsidR="004F5736" w:rsidRDefault="004F5736">
        <w:pPr>
          <w:pStyle w:val="ae"/>
          <w:jc w:val="center"/>
        </w:pPr>
        <w:r>
          <w:fldChar w:fldCharType="begin"/>
        </w:r>
        <w:r>
          <w:instrText>PAGE   \* MERGEFORMAT</w:instrText>
        </w:r>
        <w:r>
          <w:fldChar w:fldCharType="separate"/>
        </w:r>
        <w:r w:rsidR="003658A7" w:rsidRPr="003658A7">
          <w:rPr>
            <w:noProof/>
            <w:lang w:val="ru-RU"/>
          </w:rPr>
          <w:t>2</w:t>
        </w:r>
        <w:r>
          <w:fldChar w:fldCharType="end"/>
        </w:r>
      </w:p>
    </w:sdtContent>
  </w:sdt>
  <w:p w:rsidR="004F5736" w:rsidRDefault="004F5736">
    <w:pPr>
      <w:pStyle w:val="ae"/>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736" w:rsidRDefault="004F5736">
    <w:pPr>
      <w:pStyle w:val="ae"/>
      <w:jc w:val="center"/>
    </w:pPr>
  </w:p>
  <w:p w:rsidR="004F5736" w:rsidRPr="000A3295" w:rsidRDefault="004F5736" w:rsidP="000A3295">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30B"/>
    <w:multiLevelType w:val="multilevel"/>
    <w:tmpl w:val="8F60D6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D292303"/>
    <w:multiLevelType w:val="multilevel"/>
    <w:tmpl w:val="E59E662C"/>
    <w:lvl w:ilvl="0">
      <w:start w:val="2"/>
      <w:numFmt w:val="bullet"/>
      <w:lvlText w:val="-"/>
      <w:lvlJc w:val="left"/>
      <w:pPr>
        <w:ind w:left="7874" w:hanging="360"/>
      </w:pPr>
      <w:rPr>
        <w:rFonts w:ascii="Times New Roman" w:hAnsi="Times New Roman" w:cs="Times New Roman" w:hint="default"/>
        <w:b/>
        <w:sz w:val="24"/>
      </w:rPr>
    </w:lvl>
    <w:lvl w:ilvl="1">
      <w:start w:val="1"/>
      <w:numFmt w:val="bullet"/>
      <w:lvlText w:val="o"/>
      <w:lvlJc w:val="left"/>
      <w:pPr>
        <w:ind w:left="1646" w:hanging="360"/>
      </w:pPr>
      <w:rPr>
        <w:rFonts w:ascii="Courier New" w:hAnsi="Courier New" w:cs="Courier New" w:hint="default"/>
      </w:rPr>
    </w:lvl>
    <w:lvl w:ilvl="2">
      <w:start w:val="1"/>
      <w:numFmt w:val="bullet"/>
      <w:lvlText w:val=""/>
      <w:lvlJc w:val="left"/>
      <w:pPr>
        <w:ind w:left="2366" w:hanging="360"/>
      </w:pPr>
      <w:rPr>
        <w:rFonts w:ascii="Wingdings" w:hAnsi="Wingdings" w:cs="Wingdings" w:hint="default"/>
      </w:rPr>
    </w:lvl>
    <w:lvl w:ilvl="3">
      <w:start w:val="1"/>
      <w:numFmt w:val="bullet"/>
      <w:lvlText w:val=""/>
      <w:lvlJc w:val="left"/>
      <w:pPr>
        <w:ind w:left="3086" w:hanging="360"/>
      </w:pPr>
      <w:rPr>
        <w:rFonts w:ascii="Symbol" w:hAnsi="Symbol" w:cs="Symbol" w:hint="default"/>
      </w:rPr>
    </w:lvl>
    <w:lvl w:ilvl="4">
      <w:start w:val="1"/>
      <w:numFmt w:val="bullet"/>
      <w:lvlText w:val="o"/>
      <w:lvlJc w:val="left"/>
      <w:pPr>
        <w:ind w:left="3806" w:hanging="360"/>
      </w:pPr>
      <w:rPr>
        <w:rFonts w:ascii="Courier New" w:hAnsi="Courier New" w:cs="Courier New" w:hint="default"/>
      </w:rPr>
    </w:lvl>
    <w:lvl w:ilvl="5">
      <w:start w:val="1"/>
      <w:numFmt w:val="bullet"/>
      <w:lvlText w:val=""/>
      <w:lvlJc w:val="left"/>
      <w:pPr>
        <w:ind w:left="4526" w:hanging="360"/>
      </w:pPr>
      <w:rPr>
        <w:rFonts w:ascii="Wingdings" w:hAnsi="Wingdings" w:cs="Wingdings" w:hint="default"/>
      </w:rPr>
    </w:lvl>
    <w:lvl w:ilvl="6">
      <w:start w:val="1"/>
      <w:numFmt w:val="bullet"/>
      <w:lvlText w:val=""/>
      <w:lvlJc w:val="left"/>
      <w:pPr>
        <w:ind w:left="5246" w:hanging="360"/>
      </w:pPr>
      <w:rPr>
        <w:rFonts w:ascii="Symbol" w:hAnsi="Symbol" w:cs="Symbol" w:hint="default"/>
      </w:rPr>
    </w:lvl>
    <w:lvl w:ilvl="7">
      <w:start w:val="1"/>
      <w:numFmt w:val="bullet"/>
      <w:lvlText w:val="o"/>
      <w:lvlJc w:val="left"/>
      <w:pPr>
        <w:ind w:left="5966" w:hanging="360"/>
      </w:pPr>
      <w:rPr>
        <w:rFonts w:ascii="Courier New" w:hAnsi="Courier New" w:cs="Courier New" w:hint="default"/>
      </w:rPr>
    </w:lvl>
    <w:lvl w:ilvl="8">
      <w:start w:val="1"/>
      <w:numFmt w:val="bullet"/>
      <w:lvlText w:val=""/>
      <w:lvlJc w:val="left"/>
      <w:pPr>
        <w:ind w:left="6686" w:hanging="360"/>
      </w:pPr>
      <w:rPr>
        <w:rFonts w:ascii="Wingdings" w:hAnsi="Wingdings" w:cs="Wingdings" w:hint="default"/>
      </w:rPr>
    </w:lvl>
  </w:abstractNum>
  <w:abstractNum w:abstractNumId="2" w15:restartNumberingAfterBreak="0">
    <w:nsid w:val="29747852"/>
    <w:multiLevelType w:val="multilevel"/>
    <w:tmpl w:val="87EE3A26"/>
    <w:lvl w:ilvl="0">
      <w:start w:val="2"/>
      <w:numFmt w:val="bullet"/>
      <w:lvlText w:val="-"/>
      <w:lvlJc w:val="left"/>
      <w:pPr>
        <w:ind w:left="3338" w:hanging="360"/>
      </w:pPr>
      <w:rPr>
        <w:rFonts w:ascii="Times New Roman" w:hAnsi="Times New Roman" w:cs="Times New Roman" w:hint="default"/>
        <w:b/>
        <w:sz w:val="24"/>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3" w15:restartNumberingAfterBreak="0">
    <w:nsid w:val="56332FBE"/>
    <w:multiLevelType w:val="hybridMultilevel"/>
    <w:tmpl w:val="1BC0FD0E"/>
    <w:lvl w:ilvl="0" w:tplc="1EAE6FA8">
      <w:numFmt w:val="bullet"/>
      <w:lvlText w:val="-"/>
      <w:lvlJc w:val="left"/>
      <w:pPr>
        <w:ind w:left="927" w:hanging="360"/>
      </w:pPr>
      <w:rPr>
        <w:rFonts w:ascii="Times New Roman" w:eastAsia="Andale Sans UI" w:hAnsi="Times New Roman" w:cs="Times New Roman" w:hint="default"/>
        <w:sz w:val="24"/>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79743198"/>
    <w:multiLevelType w:val="multilevel"/>
    <w:tmpl w:val="4D948AE8"/>
    <w:lvl w:ilvl="0">
      <w:start w:val="1"/>
      <w:numFmt w:val="decimal"/>
      <w:lvlText w:val="%1)"/>
      <w:lvlJc w:val="left"/>
      <w:pPr>
        <w:ind w:left="644" w:hanging="360"/>
      </w:pPr>
      <w:rPr>
        <w:rFonts w:ascii="Times New Roman" w:eastAsia="Calibri" w:hAnsi="Times New Roman" w:cs="Times New Roman"/>
        <w:color w:val="auto"/>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50A"/>
    <w:rsid w:val="0001376A"/>
    <w:rsid w:val="00013998"/>
    <w:rsid w:val="00041EAD"/>
    <w:rsid w:val="000535F8"/>
    <w:rsid w:val="000610CC"/>
    <w:rsid w:val="000713D0"/>
    <w:rsid w:val="0009413B"/>
    <w:rsid w:val="000A3295"/>
    <w:rsid w:val="000A5275"/>
    <w:rsid w:val="00102856"/>
    <w:rsid w:val="00105CB4"/>
    <w:rsid w:val="001458E7"/>
    <w:rsid w:val="00164621"/>
    <w:rsid w:val="00192456"/>
    <w:rsid w:val="001D4E3C"/>
    <w:rsid w:val="001E150F"/>
    <w:rsid w:val="0021268D"/>
    <w:rsid w:val="0022232F"/>
    <w:rsid w:val="00225ADB"/>
    <w:rsid w:val="002425D8"/>
    <w:rsid w:val="0024442E"/>
    <w:rsid w:val="00251E31"/>
    <w:rsid w:val="0025554A"/>
    <w:rsid w:val="00264A89"/>
    <w:rsid w:val="00276BAE"/>
    <w:rsid w:val="00284015"/>
    <w:rsid w:val="002C00C6"/>
    <w:rsid w:val="002D150A"/>
    <w:rsid w:val="003658A7"/>
    <w:rsid w:val="0037100F"/>
    <w:rsid w:val="003716F6"/>
    <w:rsid w:val="003A12C3"/>
    <w:rsid w:val="003E5FFC"/>
    <w:rsid w:val="0045119A"/>
    <w:rsid w:val="00496104"/>
    <w:rsid w:val="004D03A7"/>
    <w:rsid w:val="004E2ED6"/>
    <w:rsid w:val="004F0634"/>
    <w:rsid w:val="004F3411"/>
    <w:rsid w:val="004F5736"/>
    <w:rsid w:val="005067C5"/>
    <w:rsid w:val="005169C0"/>
    <w:rsid w:val="00553DE4"/>
    <w:rsid w:val="00560B7F"/>
    <w:rsid w:val="005A4B69"/>
    <w:rsid w:val="005C6AE0"/>
    <w:rsid w:val="0062703B"/>
    <w:rsid w:val="00634162"/>
    <w:rsid w:val="006643CE"/>
    <w:rsid w:val="006B6B67"/>
    <w:rsid w:val="00712DC8"/>
    <w:rsid w:val="00714393"/>
    <w:rsid w:val="00736A3B"/>
    <w:rsid w:val="00757D45"/>
    <w:rsid w:val="007E4609"/>
    <w:rsid w:val="007F2631"/>
    <w:rsid w:val="00812371"/>
    <w:rsid w:val="00885BB1"/>
    <w:rsid w:val="008E135D"/>
    <w:rsid w:val="008E2A5F"/>
    <w:rsid w:val="009627F1"/>
    <w:rsid w:val="00980CB3"/>
    <w:rsid w:val="009F5145"/>
    <w:rsid w:val="00A0700E"/>
    <w:rsid w:val="00A776AC"/>
    <w:rsid w:val="00A92BBB"/>
    <w:rsid w:val="00A95FE0"/>
    <w:rsid w:val="00AA36EC"/>
    <w:rsid w:val="00AB34D7"/>
    <w:rsid w:val="00AF6DAF"/>
    <w:rsid w:val="00B10AC8"/>
    <w:rsid w:val="00B17D4A"/>
    <w:rsid w:val="00B200F3"/>
    <w:rsid w:val="00B80C15"/>
    <w:rsid w:val="00BB0F2F"/>
    <w:rsid w:val="00BE0B94"/>
    <w:rsid w:val="00CC6ECE"/>
    <w:rsid w:val="00CF791D"/>
    <w:rsid w:val="00D15DBD"/>
    <w:rsid w:val="00DB211D"/>
    <w:rsid w:val="00DF560F"/>
    <w:rsid w:val="00E46D8B"/>
    <w:rsid w:val="00E53DFD"/>
    <w:rsid w:val="00E55F37"/>
    <w:rsid w:val="00ED1478"/>
    <w:rsid w:val="00ED62C6"/>
    <w:rsid w:val="00F4552A"/>
    <w:rsid w:val="00F530FA"/>
    <w:rsid w:val="00F95BBD"/>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5DDE8"/>
  <w15:docId w15:val="{20D63851-87C9-4F4E-9544-9F16600A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paragraph" w:styleId="2">
    <w:name w:val="heading 2"/>
    <w:basedOn w:val="a"/>
    <w:uiPriority w:val="9"/>
    <w:unhideWhenUsed/>
    <w:qFormat/>
    <w:rsid w:val="00B744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747134"/>
    <w:rPr>
      <w:rFonts w:ascii="Segoe UI" w:hAnsi="Segoe UI" w:cs="Segoe UI"/>
      <w:sz w:val="18"/>
      <w:szCs w:val="18"/>
    </w:rPr>
  </w:style>
  <w:style w:type="character" w:customStyle="1" w:styleId="a4">
    <w:name w:val="Верхний колонтитул Знак"/>
    <w:basedOn w:val="a0"/>
    <w:uiPriority w:val="99"/>
    <w:qFormat/>
    <w:rsid w:val="00B46CA7"/>
  </w:style>
  <w:style w:type="character" w:customStyle="1" w:styleId="a5">
    <w:name w:val="Нижний колонтитул Знак"/>
    <w:basedOn w:val="a0"/>
    <w:uiPriority w:val="99"/>
    <w:qFormat/>
    <w:rsid w:val="00B46CA7"/>
  </w:style>
  <w:style w:type="character" w:customStyle="1" w:styleId="20">
    <w:name w:val="Заголовок №2_"/>
    <w:basedOn w:val="a0"/>
    <w:link w:val="20"/>
    <w:qFormat/>
    <w:rsid w:val="004D72F8"/>
    <w:rPr>
      <w:rFonts w:ascii="Times New Roman" w:eastAsia="Times New Roman" w:hAnsi="Times New Roman" w:cs="Times New Roman"/>
      <w:sz w:val="28"/>
      <w:szCs w:val="28"/>
      <w:shd w:val="clear" w:color="auto" w:fill="FFFFFF"/>
    </w:rPr>
  </w:style>
  <w:style w:type="character" w:customStyle="1" w:styleId="211pt">
    <w:name w:val="Основной текст (2) + 11 pt"/>
    <w:qFormat/>
    <w:rsid w:val="001330FB"/>
    <w:rPr>
      <w:rFonts w:ascii="Times New Roman" w:eastAsia="Times New Roman" w:hAnsi="Times New Roman" w:cs="Times New Roman"/>
      <w:i w:val="0"/>
      <w:iCs w:val="0"/>
      <w:caps w:val="0"/>
      <w:smallCaps w:val="0"/>
      <w:color w:val="000000"/>
      <w:spacing w:val="0"/>
      <w:w w:val="100"/>
      <w:position w:val="0"/>
      <w:sz w:val="22"/>
      <w:szCs w:val="22"/>
      <w:shd w:val="clear" w:color="auto" w:fill="FFFFFF"/>
      <w:vertAlign w:val="baseline"/>
      <w:lang w:val="uk-UA" w:bidi="uk-UA"/>
    </w:rPr>
  </w:style>
  <w:style w:type="character" w:customStyle="1" w:styleId="a6">
    <w:name w:val="Гіперпосилання"/>
    <w:basedOn w:val="a0"/>
    <w:uiPriority w:val="99"/>
    <w:unhideWhenUsed/>
    <w:rsid w:val="00FB721E"/>
    <w:rPr>
      <w:color w:val="0563C1" w:themeColor="hyperlink"/>
      <w:u w:val="single"/>
    </w:rPr>
  </w:style>
  <w:style w:type="character" w:customStyle="1" w:styleId="21">
    <w:name w:val="Заголовок 2 Знак"/>
    <w:basedOn w:val="a0"/>
    <w:uiPriority w:val="9"/>
    <w:qFormat/>
    <w:rsid w:val="00B7448D"/>
    <w:rPr>
      <w:rFonts w:asciiTheme="majorHAnsi" w:eastAsiaTheme="majorEastAsia" w:hAnsiTheme="majorHAnsi" w:cstheme="majorBidi"/>
      <w:color w:val="2E74B5" w:themeColor="accent1" w:themeShade="BF"/>
      <w:sz w:val="26"/>
      <w:szCs w:val="26"/>
    </w:rPr>
  </w:style>
  <w:style w:type="character" w:customStyle="1" w:styleId="ListLabel1">
    <w:name w:val="ListLabel 1"/>
    <w:qFormat/>
    <w:rPr>
      <w:rFonts w:ascii="Times New Roman" w:eastAsia="Calibri" w:hAnsi="Times New Roman" w:cs="Times New Roman"/>
      <w:sz w:val="24"/>
    </w:rPr>
  </w:style>
  <w:style w:type="character" w:customStyle="1" w:styleId="ListLabel2">
    <w:name w:val="ListLabel 2"/>
    <w:qFormat/>
    <w:rPr>
      <w:rFonts w:cs="Times New Roman"/>
      <w:color w:val="000000"/>
      <w:sz w:val="20"/>
    </w:rPr>
  </w:style>
  <w:style w:type="character" w:customStyle="1" w:styleId="ListLabel3">
    <w:name w:val="ListLabel 3"/>
    <w:qFormat/>
    <w:rPr>
      <w:rFonts w:cs="Times New Roman"/>
      <w:b w:val="0"/>
      <w:color w:val="000000"/>
      <w:sz w:val="20"/>
    </w:rPr>
  </w:style>
  <w:style w:type="character" w:customStyle="1" w:styleId="ListLabel4">
    <w:name w:val="ListLabel 4"/>
    <w:qFormat/>
    <w:rPr>
      <w:b w:val="0"/>
      <w:sz w:val="20"/>
      <w:szCs w:val="20"/>
    </w:rPr>
  </w:style>
  <w:style w:type="character" w:customStyle="1" w:styleId="ListLabel5">
    <w:name w:val="ListLabel 5"/>
    <w:qFormat/>
    <w:rPr>
      <w:rFonts w:cs="Times New Roman"/>
      <w:b w:val="0"/>
      <w:sz w:val="20"/>
      <w:szCs w:val="20"/>
    </w:rPr>
  </w:style>
  <w:style w:type="character" w:customStyle="1" w:styleId="ListLabel6">
    <w:name w:val="ListLabel 6"/>
    <w:qFormat/>
    <w:rPr>
      <w:sz w:val="20"/>
      <w:szCs w:val="20"/>
    </w:rPr>
  </w:style>
  <w:style w:type="character" w:customStyle="1" w:styleId="ListLabel7">
    <w:name w:val="ListLabel 7"/>
    <w:qFormat/>
    <w:rPr>
      <w:rFonts w:ascii="Times New Roman" w:eastAsia="Calibri" w:hAnsi="Times New Roman" w:cs="Times New Roman"/>
      <w:b/>
      <w:sz w:val="24"/>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Times New Roman" w:cs="Times New Roman"/>
      <w:sz w:val="20"/>
    </w:rPr>
  </w:style>
  <w:style w:type="character" w:customStyle="1" w:styleId="ListLabel12">
    <w:name w:val="ListLabel 12"/>
    <w:qFormat/>
    <w:rPr>
      <w:color w:val="00000A"/>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szCs w:val="20"/>
    </w:rPr>
  </w:style>
  <w:style w:type="character" w:customStyle="1" w:styleId="ListLabel21">
    <w:name w:val="ListLabel 21"/>
    <w:qFormat/>
    <w:rPr>
      <w:rFonts w:ascii="Times New Roman" w:eastAsia="Calibri" w:hAnsi="Times New Roman" w:cs="Times New Roman"/>
      <w:b/>
      <w:sz w:val="24"/>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szCs w:val="20"/>
    </w:rPr>
  </w:style>
  <w:style w:type="character" w:customStyle="1" w:styleId="ListLabel26">
    <w:name w:val="ListLabel 26"/>
    <w:qFormat/>
    <w:rPr>
      <w:b w:val="0"/>
      <w:sz w:val="20"/>
      <w:szCs w:val="20"/>
    </w:rPr>
  </w:style>
  <w:style w:type="character" w:customStyle="1" w:styleId="ListLabel27">
    <w:name w:val="ListLabel 27"/>
    <w:qFormat/>
    <w:rPr>
      <w:b w:val="0"/>
      <w:sz w:val="20"/>
      <w:szCs w:val="20"/>
    </w:rPr>
  </w:style>
  <w:style w:type="character" w:customStyle="1" w:styleId="ListLabel28">
    <w:name w:val="ListLabel 28"/>
    <w:qFormat/>
    <w:rPr>
      <w:b w:val="0"/>
      <w:sz w:val="20"/>
      <w:szCs w:val="20"/>
    </w:rPr>
  </w:style>
  <w:style w:type="character" w:customStyle="1" w:styleId="ListLabel29">
    <w:name w:val="ListLabel 29"/>
    <w:qFormat/>
    <w:rPr>
      <w:b w:val="0"/>
      <w:sz w:val="20"/>
      <w:szCs w:val="20"/>
    </w:rPr>
  </w:style>
  <w:style w:type="character" w:customStyle="1" w:styleId="ListLabel30">
    <w:name w:val="ListLabel 30"/>
    <w:qFormat/>
    <w:rPr>
      <w:sz w:val="20"/>
      <w:szCs w:val="20"/>
    </w:rPr>
  </w:style>
  <w:style w:type="character" w:customStyle="1" w:styleId="ListLabel31">
    <w:name w:val="ListLabel 31"/>
    <w:qFormat/>
    <w:rPr>
      <w:b w:val="0"/>
      <w:sz w:val="20"/>
      <w:szCs w:val="20"/>
    </w:rPr>
  </w:style>
  <w:style w:type="character" w:customStyle="1" w:styleId="ListLabel32">
    <w:name w:val="ListLabel 32"/>
    <w:qFormat/>
    <w:rPr>
      <w:b w:val="0"/>
      <w:sz w:val="20"/>
      <w:szCs w:val="20"/>
    </w:rPr>
  </w:style>
  <w:style w:type="character" w:customStyle="1" w:styleId="ListLabel33">
    <w:name w:val="ListLabel 33"/>
    <w:qFormat/>
    <w:rPr>
      <w:b w:val="0"/>
      <w:sz w:val="20"/>
      <w:szCs w:val="20"/>
    </w:rPr>
  </w:style>
  <w:style w:type="character" w:customStyle="1" w:styleId="ListLabel34">
    <w:name w:val="ListLabel 34"/>
    <w:qFormat/>
    <w:rPr>
      <w:b w:val="0"/>
      <w:sz w:val="20"/>
      <w:szCs w:val="20"/>
    </w:rPr>
  </w:style>
  <w:style w:type="character" w:customStyle="1" w:styleId="ListLabel35">
    <w:name w:val="ListLabel 35"/>
    <w:qFormat/>
    <w:rPr>
      <w:rFonts w:eastAsia="Times New Roman" w:cs="Times New Roman"/>
      <w:sz w:val="20"/>
      <w:szCs w:val="20"/>
    </w:rPr>
  </w:style>
  <w:style w:type="character" w:customStyle="1" w:styleId="ListLabel36">
    <w:name w:val="ListLabel 36"/>
    <w:qFormat/>
    <w:rPr>
      <w:b w:val="0"/>
      <w:sz w:val="20"/>
      <w:szCs w:val="20"/>
    </w:rPr>
  </w:style>
  <w:style w:type="character" w:customStyle="1" w:styleId="ListLabel37">
    <w:name w:val="ListLabel 37"/>
    <w:qFormat/>
    <w:rPr>
      <w:sz w:val="20"/>
      <w:szCs w:val="20"/>
    </w:rPr>
  </w:style>
  <w:style w:type="character" w:customStyle="1" w:styleId="ListLabel38">
    <w:name w:val="ListLabel 38"/>
    <w:qFormat/>
    <w:rPr>
      <w:sz w:val="20"/>
      <w:szCs w:val="20"/>
    </w:rPr>
  </w:style>
  <w:style w:type="character" w:customStyle="1" w:styleId="ListLabel39">
    <w:name w:val="ListLabel 39"/>
    <w:qFormat/>
    <w:rPr>
      <w:b w:val="0"/>
      <w:sz w:val="20"/>
      <w:szCs w:val="20"/>
    </w:rPr>
  </w:style>
  <w:style w:type="character" w:customStyle="1" w:styleId="ListLabel40">
    <w:name w:val="ListLabel 40"/>
    <w:qFormat/>
    <w:rPr>
      <w:sz w:val="20"/>
      <w:szCs w:val="20"/>
    </w:rPr>
  </w:style>
  <w:style w:type="character" w:customStyle="1" w:styleId="ListLabel41">
    <w:name w:val="ListLabel 41"/>
    <w:qFormat/>
    <w:rPr>
      <w:sz w:val="20"/>
      <w:szCs w:val="20"/>
    </w:rPr>
  </w:style>
  <w:style w:type="character" w:customStyle="1" w:styleId="ListLabel42">
    <w:name w:val="ListLabel 42"/>
    <w:qFormat/>
    <w:rPr>
      <w:sz w:val="20"/>
    </w:rPr>
  </w:style>
  <w:style w:type="character" w:customStyle="1" w:styleId="ListLabel43">
    <w:name w:val="ListLabel 43"/>
    <w:qFormat/>
    <w:rPr>
      <w:sz w:val="20"/>
      <w:szCs w:val="20"/>
    </w:rPr>
  </w:style>
  <w:style w:type="character" w:customStyle="1" w:styleId="ListLabel44">
    <w:name w:val="ListLabel 44"/>
    <w:qFormat/>
    <w:rPr>
      <w:b w:val="0"/>
      <w:sz w:val="20"/>
      <w:szCs w:val="20"/>
    </w:rPr>
  </w:style>
  <w:style w:type="character" w:customStyle="1" w:styleId="ListLabel45">
    <w:name w:val="ListLabel 45"/>
    <w:qFormat/>
    <w:rPr>
      <w:rFonts w:ascii="Times New Roman" w:eastAsia="Calibri" w:hAnsi="Times New Roman" w:cs="Times New Roman"/>
      <w:sz w:val="24"/>
    </w:rPr>
  </w:style>
  <w:style w:type="character" w:customStyle="1" w:styleId="ListLabel46">
    <w:name w:val="ListLabel 46"/>
    <w:qFormat/>
    <w:rPr>
      <w:rFonts w:ascii="Times New Roman" w:hAnsi="Times New Roman" w:cs="Times New Roman"/>
      <w:b/>
      <w:sz w:val="24"/>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ascii="Times New Roman" w:hAnsi="Times New Roman" w:cs="Times New Roman"/>
      <w:b/>
      <w:sz w:val="24"/>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paragraph" w:styleId="a7">
    <w:name w:val="Title"/>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line="288"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ab">
    <w:name w:val="Покажчик"/>
    <w:basedOn w:val="a"/>
    <w:qFormat/>
    <w:pPr>
      <w:suppressLineNumbers/>
    </w:pPr>
    <w:rPr>
      <w:rFonts w:cs="Arial"/>
    </w:rPr>
  </w:style>
  <w:style w:type="paragraph" w:styleId="ac">
    <w:name w:val="No Spacing"/>
    <w:uiPriority w:val="1"/>
    <w:qFormat/>
    <w:rsid w:val="00795B68"/>
  </w:style>
  <w:style w:type="paragraph" w:styleId="ad">
    <w:name w:val="Balloon Text"/>
    <w:basedOn w:val="a"/>
    <w:uiPriority w:val="99"/>
    <w:semiHidden/>
    <w:unhideWhenUsed/>
    <w:qFormat/>
    <w:rsid w:val="00747134"/>
    <w:pPr>
      <w:spacing w:after="0" w:line="240" w:lineRule="auto"/>
    </w:pPr>
    <w:rPr>
      <w:rFonts w:ascii="Segoe UI" w:hAnsi="Segoe UI" w:cs="Segoe UI"/>
      <w:sz w:val="18"/>
      <w:szCs w:val="18"/>
    </w:rPr>
  </w:style>
  <w:style w:type="paragraph" w:styleId="ae">
    <w:name w:val="header"/>
    <w:basedOn w:val="a"/>
    <w:uiPriority w:val="99"/>
    <w:unhideWhenUsed/>
    <w:rsid w:val="00B46CA7"/>
    <w:pPr>
      <w:tabs>
        <w:tab w:val="center" w:pos="4819"/>
        <w:tab w:val="right" w:pos="9639"/>
      </w:tabs>
      <w:spacing w:after="0" w:line="240" w:lineRule="auto"/>
    </w:pPr>
  </w:style>
  <w:style w:type="paragraph" w:styleId="af">
    <w:name w:val="footer"/>
    <w:basedOn w:val="a"/>
    <w:uiPriority w:val="99"/>
    <w:unhideWhenUsed/>
    <w:rsid w:val="00B46CA7"/>
    <w:pPr>
      <w:tabs>
        <w:tab w:val="center" w:pos="4819"/>
        <w:tab w:val="right" w:pos="9639"/>
      </w:tabs>
      <w:spacing w:after="0" w:line="240" w:lineRule="auto"/>
    </w:pPr>
  </w:style>
  <w:style w:type="paragraph" w:customStyle="1" w:styleId="af0">
    <w:name w:val="Вміст таблиці"/>
    <w:basedOn w:val="a"/>
    <w:qFormat/>
    <w:rsid w:val="00F4314D"/>
    <w:pPr>
      <w:widowControl w:val="0"/>
      <w:suppressLineNumbers/>
      <w:suppressAutoHyphens/>
      <w:spacing w:after="0" w:line="240" w:lineRule="auto"/>
      <w:textAlignment w:val="baseline"/>
    </w:pPr>
    <w:rPr>
      <w:rFonts w:ascii="Times New Roman" w:eastAsia="Andale Sans UI" w:hAnsi="Times New Roman" w:cs="Tahoma"/>
      <w:sz w:val="24"/>
      <w:szCs w:val="24"/>
      <w:lang w:eastAsia="uk-UA"/>
    </w:rPr>
  </w:style>
  <w:style w:type="paragraph" w:styleId="af1">
    <w:name w:val="List Paragraph"/>
    <w:basedOn w:val="a"/>
    <w:uiPriority w:val="34"/>
    <w:qFormat/>
    <w:rsid w:val="00DD1473"/>
    <w:pPr>
      <w:ind w:left="720"/>
      <w:contextualSpacing/>
    </w:pPr>
  </w:style>
  <w:style w:type="paragraph" w:customStyle="1" w:styleId="22">
    <w:name w:val="Основной текст (2)"/>
    <w:basedOn w:val="a"/>
    <w:qFormat/>
    <w:rsid w:val="004D72F8"/>
    <w:pPr>
      <w:widowControl w:val="0"/>
      <w:shd w:val="clear" w:color="auto" w:fill="FFFFFF"/>
      <w:spacing w:after="240" w:line="306" w:lineRule="exact"/>
    </w:pPr>
    <w:rPr>
      <w:rFonts w:ascii="Times New Roman" w:eastAsia="Times New Roman" w:hAnsi="Times New Roman" w:cs="Times New Roman"/>
      <w:sz w:val="28"/>
      <w:szCs w:val="28"/>
    </w:rPr>
  </w:style>
  <w:style w:type="paragraph" w:customStyle="1" w:styleId="Standard">
    <w:name w:val="Standard"/>
    <w:qFormat/>
    <w:rsid w:val="00353E2B"/>
    <w:pPr>
      <w:widowControl w:val="0"/>
      <w:suppressAutoHyphens/>
      <w:textAlignment w:val="baseline"/>
    </w:pPr>
    <w:rPr>
      <w:rFonts w:ascii="Times New Roman" w:eastAsia="Andale Sans UI" w:hAnsi="Times New Roman" w:cs="Tahoma"/>
      <w:sz w:val="24"/>
      <w:szCs w:val="24"/>
      <w:lang w:eastAsia="uk-UA"/>
    </w:rPr>
  </w:style>
  <w:style w:type="character" w:styleId="af2">
    <w:name w:val="Hyperlink"/>
    <w:basedOn w:val="a0"/>
    <w:uiPriority w:val="99"/>
    <w:unhideWhenUsed/>
    <w:rsid w:val="00BE0B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n.gov.ua/ua/prozora-vlada/zvernennya-gromadyan/grafiki-prijomiv-gromadyan/grafik-osobistih-spilnih-viyiznih-prijomiv-kerivnictva-od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n.gov.ua/ua/prozora-vlada/dostup-do-publichnoyi-informaciy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FF7B8-5CEF-4F27-B830-1547D8C69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6385</TotalTime>
  <Pages>18</Pages>
  <Words>47705</Words>
  <Characters>27193</Characters>
  <Application>Microsoft Office Word</Application>
  <DocSecurity>0</DocSecurity>
  <Lines>226</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2020-10-21T11:51:00Z</cp:lastPrinted>
  <dcterms:created xsi:type="dcterms:W3CDTF">2019-07-05T14:00:00Z</dcterms:created>
  <dcterms:modified xsi:type="dcterms:W3CDTF">2020-10-22T12:16:00Z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